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E6C9" w14:textId="06FD9189" w:rsidR="008D0191" w:rsidRDefault="008D0191" w:rsidP="00896F03">
      <w:pPr>
        <w:pStyle w:val="Title"/>
      </w:pPr>
      <w:proofErr w:type="gramStart"/>
      <w:r>
        <w:t>Volt-Age</w:t>
      </w:r>
      <w:proofErr w:type="gramEnd"/>
      <w:r>
        <w:t xml:space="preserve"> </w:t>
      </w:r>
      <w:r w:rsidR="004625ED">
        <w:rPr>
          <w:i/>
          <w:iCs/>
        </w:rPr>
        <w:t>IGNITE</w:t>
      </w:r>
      <w:r w:rsidR="00896F03" w:rsidRPr="00896F03">
        <w:rPr>
          <w:i/>
          <w:iCs/>
        </w:rPr>
        <w:t xml:space="preserve"> </w:t>
      </w:r>
      <w:r w:rsidRPr="00896F03">
        <w:rPr>
          <w:i/>
          <w:iCs/>
        </w:rPr>
        <w:t>Grant Application</w:t>
      </w:r>
      <w:r w:rsidR="009006D2">
        <w:t>: Template</w:t>
      </w:r>
    </w:p>
    <w:p w14:paraId="34BA80CA" w14:textId="278B1BB5" w:rsidR="00062E33" w:rsidRPr="00062E33" w:rsidRDefault="005B5255" w:rsidP="005841B3">
      <w:pPr>
        <w:pStyle w:val="Heading1"/>
        <w:numPr>
          <w:ilvl w:val="0"/>
          <w:numId w:val="33"/>
        </w:numPr>
      </w:pPr>
      <w:r w:rsidRPr="00C9157D">
        <w:t>Project Overview</w:t>
      </w:r>
    </w:p>
    <w:p w14:paraId="4EDA92BE" w14:textId="07F09CC2" w:rsidR="005B5255" w:rsidRPr="005B5255" w:rsidRDefault="005B5255" w:rsidP="00D33322">
      <w:pPr>
        <w:spacing w:after="0" w:line="240" w:lineRule="auto"/>
        <w:rPr>
          <w:b/>
          <w:bCs/>
        </w:rPr>
      </w:pPr>
      <w:r w:rsidRPr="0BA4E563">
        <w:rPr>
          <w:b/>
          <w:bCs/>
        </w:rPr>
        <w:t>Project Title:</w:t>
      </w:r>
    </w:p>
    <w:p w14:paraId="48151D22" w14:textId="77777777" w:rsidR="005B5255" w:rsidRDefault="005B5255" w:rsidP="00D33322">
      <w:pPr>
        <w:spacing w:after="0" w:line="240" w:lineRule="auto"/>
        <w:rPr>
          <w:b/>
          <w:bCs/>
        </w:rPr>
      </w:pPr>
    </w:p>
    <w:p w14:paraId="39A5CCBA" w14:textId="7FEE7A85" w:rsidR="00721EE7" w:rsidRDefault="00721EE7" w:rsidP="00D33322">
      <w:pPr>
        <w:spacing w:after="0" w:line="240" w:lineRule="auto"/>
        <w:rPr>
          <w:b/>
          <w:bCs/>
        </w:rPr>
      </w:pPr>
      <w:r>
        <w:rPr>
          <w:b/>
          <w:bCs/>
        </w:rPr>
        <w:t>Short Project Title (max 6 words):</w:t>
      </w:r>
    </w:p>
    <w:p w14:paraId="628E95AB" w14:textId="77777777" w:rsidR="00721EE7" w:rsidRDefault="00721EE7" w:rsidP="00D33322">
      <w:pPr>
        <w:spacing w:after="0" w:line="240" w:lineRule="auto"/>
        <w:rPr>
          <w:b/>
          <w:bCs/>
        </w:rPr>
      </w:pPr>
    </w:p>
    <w:p w14:paraId="2DFD95C1" w14:textId="28ABD171" w:rsidR="005B5255" w:rsidRPr="005B5255" w:rsidRDefault="005B5255" w:rsidP="00D33322">
      <w:pPr>
        <w:spacing w:after="0" w:line="240" w:lineRule="auto"/>
        <w:rPr>
          <w:b/>
          <w:bCs/>
        </w:rPr>
      </w:pPr>
      <w:r w:rsidRPr="005B5255">
        <w:rPr>
          <w:b/>
          <w:bCs/>
        </w:rPr>
        <w:t>Keywords (maximum 5 terms):</w:t>
      </w:r>
    </w:p>
    <w:p w14:paraId="6EFD1BE4" w14:textId="77777777" w:rsidR="005B5255" w:rsidRDefault="005B5255" w:rsidP="00D33322">
      <w:pPr>
        <w:spacing w:after="0" w:line="240" w:lineRule="auto"/>
        <w:rPr>
          <w:b/>
          <w:bCs/>
        </w:rPr>
      </w:pPr>
    </w:p>
    <w:p w14:paraId="1165FFA9" w14:textId="01668290" w:rsidR="005B5255" w:rsidRPr="005B5255" w:rsidRDefault="005B5255" w:rsidP="00D33322">
      <w:pPr>
        <w:spacing w:after="0" w:line="240" w:lineRule="auto"/>
        <w:rPr>
          <w:b/>
          <w:bCs/>
        </w:rPr>
      </w:pPr>
      <w:r w:rsidRPr="05665458">
        <w:rPr>
          <w:b/>
          <w:bCs/>
        </w:rPr>
        <w:t xml:space="preserve">Lay Summary (no more than </w:t>
      </w:r>
      <w:r w:rsidR="00C13730" w:rsidRPr="05665458">
        <w:rPr>
          <w:b/>
          <w:bCs/>
        </w:rPr>
        <w:t>200</w:t>
      </w:r>
      <w:r w:rsidRPr="05665458">
        <w:rPr>
          <w:b/>
          <w:bCs/>
        </w:rPr>
        <w:t xml:space="preserve"> words):</w:t>
      </w:r>
    </w:p>
    <w:p w14:paraId="6CF3E9A9" w14:textId="1D4C3614" w:rsidR="005B5255" w:rsidRDefault="005B5255" w:rsidP="05665458">
      <w:pPr>
        <w:spacing w:after="0" w:line="240" w:lineRule="auto"/>
        <w:rPr>
          <w:rStyle w:val="normaltextrun"/>
          <w:rFonts w:ascii="Calibri" w:hAnsi="Calibri" w:cs="Calibri"/>
          <w:i/>
          <w:iCs/>
          <w:color w:val="000000"/>
          <w:shd w:val="clear" w:color="auto" w:fill="FFFFFF"/>
        </w:rPr>
      </w:pPr>
      <w:r w:rsidRPr="05665458">
        <w:rPr>
          <w:rStyle w:val="normaltextrun"/>
          <w:rFonts w:ascii="Calibri" w:hAnsi="Calibri" w:cs="Calibri"/>
          <w:i/>
          <w:iCs/>
          <w:color w:val="000000"/>
          <w:shd w:val="clear" w:color="auto" w:fill="FFFFFF"/>
        </w:rPr>
        <w:t>Use plain language to briefly description the nature of the work. Indicate why and to whom the research is important and describe the anticipated outcomes and advancements that will result in economic, social</w:t>
      </w:r>
      <w:r w:rsidR="10787F84" w:rsidRPr="05665458">
        <w:rPr>
          <w:rStyle w:val="normaltextrun"/>
          <w:rFonts w:ascii="Calibri" w:hAnsi="Calibri" w:cs="Calibri"/>
          <w:i/>
          <w:iCs/>
          <w:color w:val="000000"/>
          <w:shd w:val="clear" w:color="auto" w:fill="FFFFFF"/>
        </w:rPr>
        <w:t>,</w:t>
      </w:r>
      <w:r w:rsidRPr="05665458">
        <w:rPr>
          <w:rStyle w:val="normaltextrun"/>
          <w:rFonts w:ascii="Calibri" w:hAnsi="Calibri" w:cs="Calibri"/>
          <w:i/>
          <w:iCs/>
          <w:color w:val="000000"/>
          <w:shd w:val="clear" w:color="auto" w:fill="FFFFFF"/>
        </w:rPr>
        <w:t xml:space="preserve"> or environmental benefits for Canada and Canadians. Note: This summary will be made available to the public on the Volt-Age website if your proposal is funded. The summary can be submitted in one official language or both, at the applicant’s discretion. </w:t>
      </w:r>
    </w:p>
    <w:p w14:paraId="1DEC0851" w14:textId="0307CF17" w:rsidR="005B5255" w:rsidRDefault="005B5255" w:rsidP="005B5255">
      <w:pPr>
        <w:spacing w:after="0" w:line="240" w:lineRule="auto"/>
        <w:rPr>
          <w:rStyle w:val="normaltextrun"/>
          <w:rFonts w:ascii="Calibri" w:hAnsi="Calibri" w:cs="Calibri"/>
          <w:color w:val="000000"/>
          <w:shd w:val="clear" w:color="auto" w:fill="FFFFFF"/>
        </w:rPr>
      </w:pPr>
    </w:p>
    <w:p w14:paraId="5DA059A7" w14:textId="76E42A68" w:rsidR="005B5255" w:rsidRDefault="005B5255" w:rsidP="005841B3">
      <w:pPr>
        <w:pStyle w:val="Heading1"/>
        <w:numPr>
          <w:ilvl w:val="0"/>
          <w:numId w:val="33"/>
        </w:numPr>
        <w:spacing w:before="0" w:line="240" w:lineRule="auto"/>
      </w:pPr>
      <w:r>
        <w:t>Research Team</w:t>
      </w:r>
      <w:r w:rsidR="007648C5">
        <w:t xml:space="preserve"> </w:t>
      </w:r>
    </w:p>
    <w:p w14:paraId="1FE677CB" w14:textId="2ABE756D" w:rsidR="00A910CD" w:rsidRDefault="00A910CD" w:rsidP="00C9157D">
      <w:pPr>
        <w:spacing w:after="0" w:line="240" w:lineRule="auto"/>
      </w:pPr>
      <w:r>
        <w:t xml:space="preserve">Complete the information below for each of your team members, including the Principal </w:t>
      </w:r>
      <w:r w:rsidR="007648C5">
        <w:t>Applicant</w:t>
      </w:r>
      <w:r>
        <w:t>, all co-Applicant</w:t>
      </w:r>
      <w:r w:rsidR="007648C5">
        <w:t>s</w:t>
      </w:r>
      <w:r>
        <w:t xml:space="preserve">, and Collaborators. </w:t>
      </w:r>
      <w:r w:rsidR="007648C5">
        <w:t>D</w:t>
      </w:r>
      <w:r>
        <w:t xml:space="preserve">uplicate the table for each researcher. </w:t>
      </w:r>
      <w:r w:rsidR="007648C5">
        <w:t xml:space="preserve">Discuss the role of </w:t>
      </w:r>
      <w:proofErr w:type="gramStart"/>
      <w:r w:rsidR="007648C5">
        <w:t>each individual</w:t>
      </w:r>
      <w:proofErr w:type="gramEnd"/>
      <w:r w:rsidR="007648C5">
        <w:t>, their area of focus for the project, and how their contributions will be integrated into the project.</w:t>
      </w:r>
      <w:r w:rsidR="00426B4A">
        <w:t xml:space="preserve"> </w:t>
      </w:r>
      <w:r w:rsidR="005841B3">
        <w:t xml:space="preserve">The Principal </w:t>
      </w:r>
      <w:r w:rsidR="00426B4A">
        <w:t>A</w:t>
      </w:r>
      <w:r w:rsidR="005841B3">
        <w:t>pplicant</w:t>
      </w:r>
      <w:r w:rsidR="00426B4A">
        <w:t xml:space="preserve"> and Co-Applicants will receive a link to the self-identification survey. </w:t>
      </w:r>
      <w:r w:rsidR="00426B4A" w:rsidRPr="120B6E86">
        <w:rPr>
          <w:b/>
          <w:bCs/>
          <w:u w:val="single"/>
        </w:rPr>
        <w:t>Each member</w:t>
      </w:r>
      <w:r w:rsidR="00426B4A" w:rsidRPr="120B6E86">
        <w:rPr>
          <w:u w:val="single"/>
        </w:rPr>
        <w:t xml:space="preserve"> </w:t>
      </w:r>
      <w:r w:rsidR="00426B4A" w:rsidRPr="120B6E86">
        <w:rPr>
          <w:b/>
          <w:bCs/>
          <w:u w:val="single"/>
        </w:rPr>
        <w:t>must complete the survey and submit by J</w:t>
      </w:r>
      <w:r w:rsidR="00426B4A">
        <w:rPr>
          <w:b/>
          <w:bCs/>
          <w:u w:val="single"/>
        </w:rPr>
        <w:t>une 8, 2026</w:t>
      </w:r>
      <w:r w:rsidR="00426B4A" w:rsidRPr="120B6E86">
        <w:rPr>
          <w:b/>
          <w:bCs/>
          <w:u w:val="single"/>
        </w:rPr>
        <w:t xml:space="preserve">. </w:t>
      </w:r>
    </w:p>
    <w:p w14:paraId="1FA632C7" w14:textId="77777777" w:rsidR="00C9157D" w:rsidRPr="00A910CD" w:rsidRDefault="00C9157D" w:rsidP="00C9157D">
      <w:pPr>
        <w:spacing w:after="0" w:line="240" w:lineRule="auto"/>
      </w:pPr>
    </w:p>
    <w:tbl>
      <w:tblPr>
        <w:tblStyle w:val="TableGrid"/>
        <w:tblW w:w="0" w:type="auto"/>
        <w:tblLook w:val="04A0" w:firstRow="1" w:lastRow="0" w:firstColumn="1" w:lastColumn="0" w:noHBand="0" w:noVBand="1"/>
      </w:tblPr>
      <w:tblGrid>
        <w:gridCol w:w="3539"/>
        <w:gridCol w:w="5811"/>
      </w:tblGrid>
      <w:tr w:rsidR="00A910CD" w14:paraId="3D9D3998" w14:textId="77777777" w:rsidTr="6D9AF861">
        <w:trPr>
          <w:trHeight w:val="300"/>
        </w:trPr>
        <w:tc>
          <w:tcPr>
            <w:tcW w:w="3539" w:type="dxa"/>
          </w:tcPr>
          <w:p w14:paraId="5F25E7C2" w14:textId="67610AEE" w:rsidR="00A910CD" w:rsidRDefault="00A910CD" w:rsidP="005B5255">
            <w:r>
              <w:t>Name</w:t>
            </w:r>
          </w:p>
        </w:tc>
        <w:tc>
          <w:tcPr>
            <w:tcW w:w="5811" w:type="dxa"/>
          </w:tcPr>
          <w:p w14:paraId="4C38E45A" w14:textId="77777777" w:rsidR="00A910CD" w:rsidRDefault="00A910CD" w:rsidP="005B5255"/>
        </w:tc>
      </w:tr>
      <w:tr w:rsidR="00A910CD" w14:paraId="65501108" w14:textId="77777777" w:rsidTr="6D9AF861">
        <w:trPr>
          <w:trHeight w:val="300"/>
        </w:trPr>
        <w:tc>
          <w:tcPr>
            <w:tcW w:w="3539" w:type="dxa"/>
          </w:tcPr>
          <w:p w14:paraId="53B76172" w14:textId="6A8DE607" w:rsidR="00A910CD" w:rsidRDefault="00A910CD" w:rsidP="005B5255">
            <w:r>
              <w:t>Affiliation</w:t>
            </w:r>
          </w:p>
        </w:tc>
        <w:tc>
          <w:tcPr>
            <w:tcW w:w="5811" w:type="dxa"/>
          </w:tcPr>
          <w:p w14:paraId="3D223B77" w14:textId="77777777" w:rsidR="00A910CD" w:rsidRDefault="00A910CD" w:rsidP="005B5255"/>
        </w:tc>
      </w:tr>
      <w:tr w:rsidR="00A910CD" w14:paraId="4B335EAC" w14:textId="77777777" w:rsidTr="6D9AF861">
        <w:trPr>
          <w:trHeight w:val="300"/>
        </w:trPr>
        <w:tc>
          <w:tcPr>
            <w:tcW w:w="3539" w:type="dxa"/>
          </w:tcPr>
          <w:p w14:paraId="4BAA40B7" w14:textId="46FA4B75" w:rsidR="00A910CD" w:rsidRDefault="00A910CD" w:rsidP="005B5255">
            <w:r>
              <w:t>Role (P</w:t>
            </w:r>
            <w:r w:rsidR="004920E3">
              <w:t>rincipal Applicant</w:t>
            </w:r>
            <w:r>
              <w:t>, Co-Applicant, Collaborator)</w:t>
            </w:r>
          </w:p>
        </w:tc>
        <w:tc>
          <w:tcPr>
            <w:tcW w:w="5811" w:type="dxa"/>
          </w:tcPr>
          <w:p w14:paraId="5D817A08" w14:textId="77777777" w:rsidR="00A910CD" w:rsidRDefault="00A910CD" w:rsidP="005B5255"/>
        </w:tc>
      </w:tr>
      <w:tr w:rsidR="6D9AF861" w14:paraId="59DB424C" w14:textId="77777777" w:rsidTr="6D9AF861">
        <w:trPr>
          <w:trHeight w:val="300"/>
        </w:trPr>
        <w:tc>
          <w:tcPr>
            <w:tcW w:w="3539" w:type="dxa"/>
          </w:tcPr>
          <w:p w14:paraId="73894863" w14:textId="3D6A544D" w:rsidR="5C753094" w:rsidRDefault="5C753094" w:rsidP="6D9AF861">
            <w:r>
              <w:t>Email address</w:t>
            </w:r>
          </w:p>
        </w:tc>
        <w:tc>
          <w:tcPr>
            <w:tcW w:w="5811" w:type="dxa"/>
          </w:tcPr>
          <w:p w14:paraId="3653C87A" w14:textId="52A9F615" w:rsidR="6D9AF861" w:rsidRDefault="6D9AF861" w:rsidP="6D9AF861"/>
        </w:tc>
      </w:tr>
      <w:tr w:rsidR="00A910CD" w14:paraId="7853FD20" w14:textId="77777777" w:rsidTr="6D9AF861">
        <w:trPr>
          <w:trHeight w:val="300"/>
        </w:trPr>
        <w:tc>
          <w:tcPr>
            <w:tcW w:w="3539" w:type="dxa"/>
          </w:tcPr>
          <w:p w14:paraId="0CC3B731" w14:textId="0F18C5E7" w:rsidR="00A910CD" w:rsidRDefault="00A910CD" w:rsidP="005B5255">
            <w:r>
              <w:t>Research expertise/area of focus for this project</w:t>
            </w:r>
            <w:r w:rsidR="71DC9403">
              <w:t xml:space="preserve"> (in 1 paragraph)</w:t>
            </w:r>
          </w:p>
        </w:tc>
        <w:tc>
          <w:tcPr>
            <w:tcW w:w="5811" w:type="dxa"/>
          </w:tcPr>
          <w:p w14:paraId="4DDE2086" w14:textId="77777777" w:rsidR="00A910CD" w:rsidRDefault="00A910CD" w:rsidP="005B5255"/>
          <w:p w14:paraId="5CC55B37" w14:textId="77777777" w:rsidR="009B4A19" w:rsidRDefault="009B4A19" w:rsidP="005B5255"/>
          <w:p w14:paraId="07B5C62D" w14:textId="77777777" w:rsidR="009B4A19" w:rsidRDefault="009B4A19" w:rsidP="005B5255"/>
          <w:p w14:paraId="4CC9ABC4" w14:textId="77777777" w:rsidR="009B4A19" w:rsidRDefault="009B4A19" w:rsidP="005B5255"/>
          <w:p w14:paraId="021DBC67" w14:textId="77777777" w:rsidR="009B4A19" w:rsidRDefault="009B4A19" w:rsidP="005B5255"/>
          <w:p w14:paraId="028119E7" w14:textId="77777777" w:rsidR="009B4A19" w:rsidRDefault="009B4A19" w:rsidP="005B5255"/>
          <w:p w14:paraId="71B644BF" w14:textId="77777777" w:rsidR="009B4A19" w:rsidRDefault="009B4A19" w:rsidP="005B5255"/>
          <w:p w14:paraId="3B1A5A61" w14:textId="77777777" w:rsidR="009B4A19" w:rsidRDefault="009B4A19" w:rsidP="005B5255"/>
          <w:p w14:paraId="4B5789F3" w14:textId="77777777" w:rsidR="009B4A19" w:rsidRDefault="009B4A19" w:rsidP="005B5255"/>
        </w:tc>
      </w:tr>
    </w:tbl>
    <w:p w14:paraId="7DC1D181" w14:textId="77777777" w:rsidR="00D73A3A" w:rsidRDefault="00D73A3A" w:rsidP="005B5255"/>
    <w:p w14:paraId="5EB0BE2D" w14:textId="77777777" w:rsidR="009B4A19" w:rsidRDefault="009B4A19" w:rsidP="005B5255"/>
    <w:p w14:paraId="70350FF6" w14:textId="77777777" w:rsidR="009B4A19" w:rsidRDefault="009B4A19" w:rsidP="005B5255"/>
    <w:tbl>
      <w:tblPr>
        <w:tblStyle w:val="TableGrid"/>
        <w:tblW w:w="0" w:type="auto"/>
        <w:tblLook w:val="04A0" w:firstRow="1" w:lastRow="0" w:firstColumn="1" w:lastColumn="0" w:noHBand="0" w:noVBand="1"/>
      </w:tblPr>
      <w:tblGrid>
        <w:gridCol w:w="3539"/>
        <w:gridCol w:w="5811"/>
      </w:tblGrid>
      <w:tr w:rsidR="009B4A19" w14:paraId="2D78C5BA" w14:textId="77777777" w:rsidTr="008746F2">
        <w:trPr>
          <w:trHeight w:val="300"/>
        </w:trPr>
        <w:tc>
          <w:tcPr>
            <w:tcW w:w="3539" w:type="dxa"/>
          </w:tcPr>
          <w:p w14:paraId="7C809141" w14:textId="77777777" w:rsidR="009B4A19" w:rsidRDefault="009B4A19" w:rsidP="008746F2">
            <w:r>
              <w:lastRenderedPageBreak/>
              <w:t>Name</w:t>
            </w:r>
          </w:p>
        </w:tc>
        <w:tc>
          <w:tcPr>
            <w:tcW w:w="5811" w:type="dxa"/>
          </w:tcPr>
          <w:p w14:paraId="6B516ABD" w14:textId="77777777" w:rsidR="009B4A19" w:rsidRDefault="009B4A19" w:rsidP="008746F2"/>
        </w:tc>
      </w:tr>
      <w:tr w:rsidR="009B4A19" w14:paraId="420C2CD9" w14:textId="77777777" w:rsidTr="008746F2">
        <w:trPr>
          <w:trHeight w:val="300"/>
        </w:trPr>
        <w:tc>
          <w:tcPr>
            <w:tcW w:w="3539" w:type="dxa"/>
          </w:tcPr>
          <w:p w14:paraId="0D464E29" w14:textId="77777777" w:rsidR="009B4A19" w:rsidRDefault="009B4A19" w:rsidP="008746F2">
            <w:r>
              <w:t>Affiliation</w:t>
            </w:r>
          </w:p>
        </w:tc>
        <w:tc>
          <w:tcPr>
            <w:tcW w:w="5811" w:type="dxa"/>
          </w:tcPr>
          <w:p w14:paraId="5D312959" w14:textId="77777777" w:rsidR="009B4A19" w:rsidRDefault="009B4A19" w:rsidP="008746F2"/>
        </w:tc>
      </w:tr>
      <w:tr w:rsidR="009B4A19" w14:paraId="266B0589" w14:textId="77777777" w:rsidTr="008746F2">
        <w:trPr>
          <w:trHeight w:val="300"/>
        </w:trPr>
        <w:tc>
          <w:tcPr>
            <w:tcW w:w="3539" w:type="dxa"/>
          </w:tcPr>
          <w:p w14:paraId="682161CA" w14:textId="403DBCC8" w:rsidR="009B4A19" w:rsidRDefault="009B4A19" w:rsidP="008746F2">
            <w:r>
              <w:t xml:space="preserve">Role </w:t>
            </w:r>
            <w:r w:rsidR="004920E3">
              <w:t>(Principal Applicant, Co-Applicant, Collaborator)</w:t>
            </w:r>
          </w:p>
        </w:tc>
        <w:tc>
          <w:tcPr>
            <w:tcW w:w="5811" w:type="dxa"/>
          </w:tcPr>
          <w:p w14:paraId="63B15DDE" w14:textId="77777777" w:rsidR="009B4A19" w:rsidRDefault="009B4A19" w:rsidP="008746F2"/>
        </w:tc>
      </w:tr>
      <w:tr w:rsidR="009B4A19" w14:paraId="6DAE0A59" w14:textId="77777777" w:rsidTr="008746F2">
        <w:trPr>
          <w:trHeight w:val="300"/>
        </w:trPr>
        <w:tc>
          <w:tcPr>
            <w:tcW w:w="3539" w:type="dxa"/>
          </w:tcPr>
          <w:p w14:paraId="72C02438" w14:textId="77777777" w:rsidR="009B4A19" w:rsidRDefault="009B4A19" w:rsidP="008746F2">
            <w:r>
              <w:t>Email address</w:t>
            </w:r>
          </w:p>
        </w:tc>
        <w:tc>
          <w:tcPr>
            <w:tcW w:w="5811" w:type="dxa"/>
          </w:tcPr>
          <w:p w14:paraId="503A752C" w14:textId="77777777" w:rsidR="009B4A19" w:rsidRDefault="009B4A19" w:rsidP="008746F2"/>
        </w:tc>
      </w:tr>
      <w:tr w:rsidR="009B4A19" w14:paraId="73CB3163" w14:textId="77777777" w:rsidTr="008746F2">
        <w:trPr>
          <w:trHeight w:val="300"/>
        </w:trPr>
        <w:tc>
          <w:tcPr>
            <w:tcW w:w="3539" w:type="dxa"/>
          </w:tcPr>
          <w:p w14:paraId="48CFF1B7" w14:textId="77777777" w:rsidR="009B4A19" w:rsidRDefault="009B4A19" w:rsidP="008746F2">
            <w:r>
              <w:t>Research expertise/area of focus for this project (in 1 paragraph)</w:t>
            </w:r>
          </w:p>
        </w:tc>
        <w:tc>
          <w:tcPr>
            <w:tcW w:w="5811" w:type="dxa"/>
          </w:tcPr>
          <w:p w14:paraId="5A69713E" w14:textId="77777777" w:rsidR="009B4A19" w:rsidRDefault="009B4A19" w:rsidP="009B4A19"/>
          <w:p w14:paraId="1A2A2AFF" w14:textId="77777777" w:rsidR="009B4A19" w:rsidRDefault="009B4A19" w:rsidP="009B4A19"/>
          <w:p w14:paraId="5EC03973" w14:textId="77777777" w:rsidR="009B4A19" w:rsidRDefault="009B4A19" w:rsidP="009B4A19"/>
          <w:p w14:paraId="0F68CF31" w14:textId="77777777" w:rsidR="009B4A19" w:rsidRDefault="009B4A19" w:rsidP="009B4A19"/>
          <w:p w14:paraId="42E1392E" w14:textId="77777777" w:rsidR="009B4A19" w:rsidRDefault="009B4A19" w:rsidP="009B4A19"/>
          <w:p w14:paraId="555B8442" w14:textId="77777777" w:rsidR="009B4A19" w:rsidRDefault="009B4A19" w:rsidP="009B4A19"/>
          <w:p w14:paraId="32EDBD0E" w14:textId="77777777" w:rsidR="009B4A19" w:rsidRDefault="009B4A19" w:rsidP="009B4A19"/>
          <w:p w14:paraId="657A9D32" w14:textId="77777777" w:rsidR="009B4A19" w:rsidRDefault="009B4A19" w:rsidP="009B4A19"/>
          <w:p w14:paraId="6C78DD35" w14:textId="77777777" w:rsidR="009B4A19" w:rsidRDefault="009B4A19" w:rsidP="008746F2"/>
        </w:tc>
      </w:tr>
    </w:tbl>
    <w:p w14:paraId="5D71F3E7" w14:textId="77777777" w:rsidR="009B4A19" w:rsidRPr="009B4A19" w:rsidRDefault="009B4A19" w:rsidP="005B5255">
      <w:pPr>
        <w:rPr>
          <w:b/>
          <w:bCs/>
        </w:rPr>
      </w:pPr>
    </w:p>
    <w:tbl>
      <w:tblPr>
        <w:tblStyle w:val="TableGrid"/>
        <w:tblW w:w="0" w:type="auto"/>
        <w:tblLook w:val="04A0" w:firstRow="1" w:lastRow="0" w:firstColumn="1" w:lastColumn="0" w:noHBand="0" w:noVBand="1"/>
      </w:tblPr>
      <w:tblGrid>
        <w:gridCol w:w="3539"/>
        <w:gridCol w:w="5811"/>
      </w:tblGrid>
      <w:tr w:rsidR="009B4A19" w14:paraId="792C803E" w14:textId="77777777" w:rsidTr="008746F2">
        <w:trPr>
          <w:trHeight w:val="300"/>
        </w:trPr>
        <w:tc>
          <w:tcPr>
            <w:tcW w:w="3539" w:type="dxa"/>
          </w:tcPr>
          <w:p w14:paraId="01F8045A" w14:textId="77777777" w:rsidR="009B4A19" w:rsidRDefault="009B4A19" w:rsidP="008746F2">
            <w:r>
              <w:t>Name</w:t>
            </w:r>
          </w:p>
        </w:tc>
        <w:tc>
          <w:tcPr>
            <w:tcW w:w="5811" w:type="dxa"/>
          </w:tcPr>
          <w:p w14:paraId="22CBA2AD" w14:textId="77777777" w:rsidR="009B4A19" w:rsidRDefault="009B4A19" w:rsidP="008746F2"/>
        </w:tc>
      </w:tr>
      <w:tr w:rsidR="009B4A19" w14:paraId="6D0333AC" w14:textId="77777777" w:rsidTr="008746F2">
        <w:trPr>
          <w:trHeight w:val="300"/>
        </w:trPr>
        <w:tc>
          <w:tcPr>
            <w:tcW w:w="3539" w:type="dxa"/>
          </w:tcPr>
          <w:p w14:paraId="3B40C09C" w14:textId="77777777" w:rsidR="009B4A19" w:rsidRDefault="009B4A19" w:rsidP="008746F2">
            <w:r>
              <w:t>Affiliation</w:t>
            </w:r>
          </w:p>
        </w:tc>
        <w:tc>
          <w:tcPr>
            <w:tcW w:w="5811" w:type="dxa"/>
          </w:tcPr>
          <w:p w14:paraId="3E2A04B4" w14:textId="77777777" w:rsidR="009B4A19" w:rsidRDefault="009B4A19" w:rsidP="008746F2"/>
        </w:tc>
      </w:tr>
      <w:tr w:rsidR="009B4A19" w14:paraId="23B9D2B4" w14:textId="77777777" w:rsidTr="008746F2">
        <w:trPr>
          <w:trHeight w:val="300"/>
        </w:trPr>
        <w:tc>
          <w:tcPr>
            <w:tcW w:w="3539" w:type="dxa"/>
          </w:tcPr>
          <w:p w14:paraId="2EE235DC" w14:textId="1B66F399" w:rsidR="009B4A19" w:rsidRDefault="004920E3" w:rsidP="008746F2">
            <w:r>
              <w:t>Role (Principal Applicant, Co-Applicant, Collaborator)</w:t>
            </w:r>
          </w:p>
        </w:tc>
        <w:tc>
          <w:tcPr>
            <w:tcW w:w="5811" w:type="dxa"/>
          </w:tcPr>
          <w:p w14:paraId="373913D0" w14:textId="77777777" w:rsidR="009B4A19" w:rsidRDefault="009B4A19" w:rsidP="008746F2"/>
        </w:tc>
      </w:tr>
      <w:tr w:rsidR="009B4A19" w14:paraId="0B24DC11" w14:textId="77777777" w:rsidTr="008746F2">
        <w:trPr>
          <w:trHeight w:val="300"/>
        </w:trPr>
        <w:tc>
          <w:tcPr>
            <w:tcW w:w="3539" w:type="dxa"/>
          </w:tcPr>
          <w:p w14:paraId="2AD50973" w14:textId="77777777" w:rsidR="009B4A19" w:rsidRDefault="009B4A19" w:rsidP="008746F2">
            <w:r>
              <w:t>Email address</w:t>
            </w:r>
          </w:p>
        </w:tc>
        <w:tc>
          <w:tcPr>
            <w:tcW w:w="5811" w:type="dxa"/>
          </w:tcPr>
          <w:p w14:paraId="49D8543F" w14:textId="77777777" w:rsidR="009B4A19" w:rsidRDefault="009B4A19" w:rsidP="008746F2"/>
        </w:tc>
      </w:tr>
      <w:tr w:rsidR="009B4A19" w14:paraId="35C45954" w14:textId="77777777" w:rsidTr="008746F2">
        <w:trPr>
          <w:trHeight w:val="300"/>
        </w:trPr>
        <w:tc>
          <w:tcPr>
            <w:tcW w:w="3539" w:type="dxa"/>
          </w:tcPr>
          <w:p w14:paraId="201B3039" w14:textId="77777777" w:rsidR="009B4A19" w:rsidRDefault="009B4A19" w:rsidP="008746F2">
            <w:r>
              <w:t>Research expertise/area of focus for this project (in 1 paragraph)</w:t>
            </w:r>
          </w:p>
        </w:tc>
        <w:tc>
          <w:tcPr>
            <w:tcW w:w="5811" w:type="dxa"/>
          </w:tcPr>
          <w:p w14:paraId="51B6FB19" w14:textId="77777777" w:rsidR="009B4A19" w:rsidRDefault="009B4A19" w:rsidP="009B4A19"/>
          <w:p w14:paraId="73CBC2AC" w14:textId="77777777" w:rsidR="009B4A19" w:rsidRDefault="009B4A19" w:rsidP="009B4A19"/>
          <w:p w14:paraId="6AF84375" w14:textId="77777777" w:rsidR="009B4A19" w:rsidRDefault="009B4A19" w:rsidP="009B4A19"/>
          <w:p w14:paraId="5140CCD3" w14:textId="77777777" w:rsidR="009B4A19" w:rsidRDefault="009B4A19" w:rsidP="009B4A19"/>
          <w:p w14:paraId="3DFE9517" w14:textId="77777777" w:rsidR="009B4A19" w:rsidRDefault="009B4A19" w:rsidP="009B4A19"/>
          <w:p w14:paraId="6AAA7669" w14:textId="77777777" w:rsidR="009B4A19" w:rsidRDefault="009B4A19" w:rsidP="009B4A19"/>
          <w:p w14:paraId="288D78EE" w14:textId="77777777" w:rsidR="009B4A19" w:rsidRDefault="009B4A19" w:rsidP="009B4A19"/>
          <w:p w14:paraId="566513AF" w14:textId="77777777" w:rsidR="009B4A19" w:rsidRDefault="009B4A19" w:rsidP="009B4A19"/>
          <w:p w14:paraId="4E15CF73" w14:textId="77777777" w:rsidR="009B4A19" w:rsidRDefault="009B4A19" w:rsidP="008746F2"/>
        </w:tc>
      </w:tr>
    </w:tbl>
    <w:p w14:paraId="6EDFAD34" w14:textId="77777777" w:rsidR="00062E33" w:rsidRDefault="00062E33" w:rsidP="005B5255"/>
    <w:tbl>
      <w:tblPr>
        <w:tblStyle w:val="TableGrid"/>
        <w:tblW w:w="0" w:type="auto"/>
        <w:tblLook w:val="04A0" w:firstRow="1" w:lastRow="0" w:firstColumn="1" w:lastColumn="0" w:noHBand="0" w:noVBand="1"/>
      </w:tblPr>
      <w:tblGrid>
        <w:gridCol w:w="3539"/>
        <w:gridCol w:w="5811"/>
      </w:tblGrid>
      <w:tr w:rsidR="009B4A19" w14:paraId="7085288E" w14:textId="77777777" w:rsidTr="008746F2">
        <w:trPr>
          <w:trHeight w:val="300"/>
        </w:trPr>
        <w:tc>
          <w:tcPr>
            <w:tcW w:w="3539" w:type="dxa"/>
          </w:tcPr>
          <w:p w14:paraId="72291341" w14:textId="77777777" w:rsidR="009B4A19" w:rsidRDefault="009B4A19" w:rsidP="008746F2">
            <w:r>
              <w:t>Name</w:t>
            </w:r>
          </w:p>
        </w:tc>
        <w:tc>
          <w:tcPr>
            <w:tcW w:w="5811" w:type="dxa"/>
          </w:tcPr>
          <w:p w14:paraId="2CD4887F" w14:textId="77777777" w:rsidR="009B4A19" w:rsidRDefault="009B4A19" w:rsidP="008746F2"/>
        </w:tc>
      </w:tr>
      <w:tr w:rsidR="009B4A19" w14:paraId="1CAD430D" w14:textId="77777777" w:rsidTr="008746F2">
        <w:trPr>
          <w:trHeight w:val="300"/>
        </w:trPr>
        <w:tc>
          <w:tcPr>
            <w:tcW w:w="3539" w:type="dxa"/>
          </w:tcPr>
          <w:p w14:paraId="3F71C72C" w14:textId="77777777" w:rsidR="009B4A19" w:rsidRDefault="009B4A19" w:rsidP="008746F2">
            <w:r>
              <w:t>Affiliation</w:t>
            </w:r>
          </w:p>
        </w:tc>
        <w:tc>
          <w:tcPr>
            <w:tcW w:w="5811" w:type="dxa"/>
          </w:tcPr>
          <w:p w14:paraId="0AF2B8EE" w14:textId="77777777" w:rsidR="009B4A19" w:rsidRDefault="009B4A19" w:rsidP="008746F2"/>
        </w:tc>
      </w:tr>
      <w:tr w:rsidR="009B4A19" w14:paraId="2DAD9CC6" w14:textId="77777777" w:rsidTr="008746F2">
        <w:trPr>
          <w:trHeight w:val="300"/>
        </w:trPr>
        <w:tc>
          <w:tcPr>
            <w:tcW w:w="3539" w:type="dxa"/>
          </w:tcPr>
          <w:p w14:paraId="3DF2133A" w14:textId="217195ED" w:rsidR="009B4A19" w:rsidRDefault="004920E3" w:rsidP="008746F2">
            <w:r>
              <w:t>Role (Principal Applicant, Co-Applicant, Collaborator)</w:t>
            </w:r>
          </w:p>
        </w:tc>
        <w:tc>
          <w:tcPr>
            <w:tcW w:w="5811" w:type="dxa"/>
          </w:tcPr>
          <w:p w14:paraId="0AD8792E" w14:textId="77777777" w:rsidR="009B4A19" w:rsidRDefault="009B4A19" w:rsidP="008746F2"/>
        </w:tc>
      </w:tr>
      <w:tr w:rsidR="009B4A19" w14:paraId="1D6FA7CA" w14:textId="77777777" w:rsidTr="008746F2">
        <w:trPr>
          <w:trHeight w:val="300"/>
        </w:trPr>
        <w:tc>
          <w:tcPr>
            <w:tcW w:w="3539" w:type="dxa"/>
          </w:tcPr>
          <w:p w14:paraId="78642135" w14:textId="77777777" w:rsidR="009B4A19" w:rsidRDefault="009B4A19" w:rsidP="008746F2">
            <w:r>
              <w:t>Email address</w:t>
            </w:r>
          </w:p>
        </w:tc>
        <w:tc>
          <w:tcPr>
            <w:tcW w:w="5811" w:type="dxa"/>
          </w:tcPr>
          <w:p w14:paraId="345AE0D2" w14:textId="77777777" w:rsidR="009B4A19" w:rsidRDefault="009B4A19" w:rsidP="008746F2"/>
        </w:tc>
      </w:tr>
      <w:tr w:rsidR="009B4A19" w14:paraId="42954243" w14:textId="77777777" w:rsidTr="008746F2">
        <w:trPr>
          <w:trHeight w:val="300"/>
        </w:trPr>
        <w:tc>
          <w:tcPr>
            <w:tcW w:w="3539" w:type="dxa"/>
          </w:tcPr>
          <w:p w14:paraId="5F84BF81" w14:textId="77777777" w:rsidR="009B4A19" w:rsidRDefault="009B4A19" w:rsidP="008746F2">
            <w:r>
              <w:t>Research expertise/area of focus for this project (in 1 paragraph)</w:t>
            </w:r>
          </w:p>
        </w:tc>
        <w:tc>
          <w:tcPr>
            <w:tcW w:w="5811" w:type="dxa"/>
          </w:tcPr>
          <w:p w14:paraId="65EE0CE7" w14:textId="77777777" w:rsidR="009B4A19" w:rsidRDefault="009B4A19" w:rsidP="009B4A19"/>
          <w:p w14:paraId="7871E9C8" w14:textId="77777777" w:rsidR="009B4A19" w:rsidRDefault="009B4A19" w:rsidP="009B4A19"/>
          <w:p w14:paraId="4522A520" w14:textId="77777777" w:rsidR="009B4A19" w:rsidRDefault="009B4A19" w:rsidP="009B4A19"/>
          <w:p w14:paraId="5D25A60C" w14:textId="77777777" w:rsidR="009B4A19" w:rsidRDefault="009B4A19" w:rsidP="009B4A19"/>
          <w:p w14:paraId="08600A02" w14:textId="77777777" w:rsidR="009B4A19" w:rsidRDefault="009B4A19" w:rsidP="009B4A19"/>
          <w:p w14:paraId="676C9490" w14:textId="77777777" w:rsidR="009B4A19" w:rsidRDefault="009B4A19" w:rsidP="009B4A19"/>
          <w:p w14:paraId="4B8C4E19" w14:textId="77777777" w:rsidR="009B4A19" w:rsidRDefault="009B4A19" w:rsidP="009B4A19"/>
          <w:p w14:paraId="609D0399" w14:textId="77777777" w:rsidR="009B4A19" w:rsidRDefault="009B4A19" w:rsidP="009B4A19"/>
          <w:p w14:paraId="02B3B0E0" w14:textId="77777777" w:rsidR="009B4A19" w:rsidRDefault="009B4A19" w:rsidP="008746F2"/>
        </w:tc>
      </w:tr>
    </w:tbl>
    <w:p w14:paraId="3D42B0B1" w14:textId="71B1E8C0" w:rsidR="00062E33" w:rsidRPr="004920E3" w:rsidRDefault="005841B3" w:rsidP="005B5255">
      <w:pPr>
        <w:rPr>
          <w:i/>
          <w:iCs/>
        </w:rPr>
      </w:pPr>
      <w:r w:rsidRPr="004920E3">
        <w:rPr>
          <w:i/>
          <w:iCs/>
        </w:rPr>
        <w:t>Please add additional tables as needed.</w:t>
      </w:r>
    </w:p>
    <w:p w14:paraId="422D85B0" w14:textId="3436C9BA" w:rsidR="00C44970" w:rsidRDefault="00C44970" w:rsidP="005841B3">
      <w:pPr>
        <w:pStyle w:val="Heading1"/>
        <w:numPr>
          <w:ilvl w:val="0"/>
          <w:numId w:val="33"/>
        </w:numPr>
        <w:spacing w:before="0" w:line="240" w:lineRule="auto"/>
      </w:pPr>
      <w:r>
        <w:lastRenderedPageBreak/>
        <w:t>Partnerships</w:t>
      </w:r>
    </w:p>
    <w:p w14:paraId="1B7DAAFD" w14:textId="1FCD2D22" w:rsidR="00C44970" w:rsidRDefault="00C41DD5" w:rsidP="00D73A3A">
      <w:pPr>
        <w:pStyle w:val="Heading2"/>
      </w:pPr>
      <w:r>
        <w:t xml:space="preserve">Organizational/Institutional </w:t>
      </w:r>
      <w:r w:rsidR="00D73A3A">
        <w:t>Partners</w:t>
      </w:r>
    </w:p>
    <w:p w14:paraId="0D7DAE70" w14:textId="1745F2D4" w:rsidR="00C41DD5" w:rsidRPr="00C41DD5" w:rsidRDefault="00C41DD5" w:rsidP="00C41DD5">
      <w:r>
        <w:t xml:space="preserve">Please complete the following table for each </w:t>
      </w:r>
      <w:r w:rsidRPr="00C41DD5">
        <w:rPr>
          <w:b/>
          <w:bCs/>
        </w:rPr>
        <w:t>non-community</w:t>
      </w:r>
      <w:r>
        <w:t xml:space="preserve"> partner (i.e. organization, company, institution, research center, non-profit) involved in your project.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9"/>
        <w:gridCol w:w="4665"/>
      </w:tblGrid>
      <w:tr w:rsidR="00D73A3A" w:rsidRPr="00D73A3A" w14:paraId="782AF536"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0E985"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val="en-US" w:eastAsia="en-CA"/>
              </w:rPr>
              <w:t>Name</w:t>
            </w:r>
            <w:r w:rsidRPr="00D73A3A">
              <w:rPr>
                <w:rFonts w:ascii="Calibri" w:eastAsia="Times New Roman" w:hAnsi="Calibri" w:cs="Calibri"/>
                <w:lang w:eastAsia="en-CA"/>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4B8B48" w14:textId="77777777" w:rsidR="00D73A3A" w:rsidRPr="004920E3" w:rsidRDefault="00D73A3A" w:rsidP="00D73A3A">
            <w:pPr>
              <w:spacing w:after="0" w:line="240" w:lineRule="auto"/>
              <w:textAlignment w:val="baseline"/>
              <w:rPr>
                <w:rFonts w:ascii="Segoe UI" w:eastAsia="Times New Roman" w:hAnsi="Segoe UI" w:cs="Segoe UI"/>
                <w:lang w:eastAsia="en-CA"/>
              </w:rPr>
            </w:pPr>
            <w:r w:rsidRPr="004920E3">
              <w:rPr>
                <w:rFonts w:ascii="Calibri" w:eastAsia="Times New Roman" w:hAnsi="Calibri" w:cs="Calibri"/>
                <w:lang w:eastAsia="en-CA"/>
              </w:rPr>
              <w:t> </w:t>
            </w:r>
          </w:p>
        </w:tc>
      </w:tr>
      <w:tr w:rsidR="00D73A3A" w:rsidRPr="00D73A3A" w14:paraId="4F68968F"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E1154"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val="en-US" w:eastAsia="en-CA"/>
              </w:rPr>
              <w:t>Organization/Company/Institution/Association</w:t>
            </w:r>
            <w:r w:rsidRPr="00D73A3A">
              <w:rPr>
                <w:rFonts w:ascii="Calibri" w:eastAsia="Times New Roman" w:hAnsi="Calibri" w:cs="Calibri"/>
                <w:lang w:eastAsia="en-CA"/>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BB8EF7" w14:textId="77777777" w:rsidR="00D73A3A" w:rsidRPr="004920E3" w:rsidRDefault="00D73A3A" w:rsidP="00D73A3A">
            <w:pPr>
              <w:spacing w:after="0" w:line="240" w:lineRule="auto"/>
              <w:textAlignment w:val="baseline"/>
              <w:rPr>
                <w:rFonts w:ascii="Segoe UI" w:eastAsia="Times New Roman" w:hAnsi="Segoe UI" w:cs="Segoe UI"/>
                <w:lang w:eastAsia="en-CA"/>
              </w:rPr>
            </w:pPr>
            <w:r w:rsidRPr="004920E3">
              <w:rPr>
                <w:rFonts w:ascii="Calibri" w:eastAsia="Times New Roman" w:hAnsi="Calibri" w:cs="Calibri"/>
                <w:lang w:eastAsia="en-CA"/>
              </w:rPr>
              <w:t> </w:t>
            </w:r>
          </w:p>
        </w:tc>
      </w:tr>
      <w:tr w:rsidR="00D73A3A" w:rsidRPr="00D73A3A" w14:paraId="779AB012"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64DD76"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val="en-US" w:eastAsia="en-CA"/>
              </w:rPr>
              <w:t>Type of organization (public, private, non-profit) </w:t>
            </w:r>
            <w:r w:rsidRPr="00D73A3A">
              <w:rPr>
                <w:rFonts w:ascii="Calibri" w:eastAsia="Times New Roman" w:hAnsi="Calibri" w:cs="Calibri"/>
                <w:lang w:eastAsia="en-CA"/>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90FF31" w14:textId="77777777" w:rsidR="00D73A3A" w:rsidRPr="004920E3" w:rsidRDefault="00D73A3A" w:rsidP="00D73A3A">
            <w:pPr>
              <w:spacing w:after="0" w:line="240" w:lineRule="auto"/>
              <w:textAlignment w:val="baseline"/>
              <w:rPr>
                <w:rFonts w:ascii="Segoe UI" w:eastAsia="Times New Roman" w:hAnsi="Segoe UI" w:cs="Segoe UI"/>
                <w:lang w:eastAsia="en-CA"/>
              </w:rPr>
            </w:pPr>
            <w:r w:rsidRPr="004920E3">
              <w:rPr>
                <w:rFonts w:ascii="Calibri" w:eastAsia="Times New Roman" w:hAnsi="Calibri" w:cs="Calibri"/>
                <w:lang w:eastAsia="en-CA"/>
              </w:rPr>
              <w:t> </w:t>
            </w:r>
          </w:p>
        </w:tc>
      </w:tr>
      <w:tr w:rsidR="00D73A3A" w:rsidRPr="00D73A3A" w14:paraId="4C0C5F98"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61A85D" w14:textId="73684ABF" w:rsidR="00D73A3A" w:rsidRPr="00D73A3A" w:rsidRDefault="27F70F83" w:rsidP="00D73A3A">
            <w:pPr>
              <w:spacing w:after="0" w:line="240" w:lineRule="auto"/>
              <w:textAlignment w:val="baseline"/>
              <w:rPr>
                <w:rFonts w:ascii="Segoe UI" w:eastAsia="Times New Roman" w:hAnsi="Segoe UI" w:cs="Segoe UI"/>
                <w:sz w:val="18"/>
                <w:szCs w:val="18"/>
                <w:lang w:eastAsia="en-CA"/>
              </w:rPr>
            </w:pPr>
            <w:r w:rsidRPr="6D9AF861">
              <w:rPr>
                <w:rFonts w:ascii="Calibri" w:eastAsia="Times New Roman" w:hAnsi="Calibri" w:cs="Calibri"/>
                <w:lang w:eastAsia="en-CA"/>
              </w:rPr>
              <w:t>Email address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84BB26" w14:textId="18269AC5" w:rsidR="00D73A3A" w:rsidRPr="004920E3" w:rsidRDefault="00D73A3A" w:rsidP="6D9AF861">
            <w:pPr>
              <w:spacing w:after="0" w:line="240" w:lineRule="auto"/>
              <w:rPr>
                <w:rFonts w:ascii="Segoe UI" w:eastAsia="Times New Roman" w:hAnsi="Segoe UI" w:cs="Segoe UI"/>
                <w:lang w:eastAsia="en-CA"/>
              </w:rPr>
            </w:pPr>
            <w:r w:rsidRPr="004920E3">
              <w:rPr>
                <w:rFonts w:ascii="Calibri" w:eastAsia="Times New Roman" w:hAnsi="Calibri" w:cs="Calibri"/>
                <w:lang w:eastAsia="en-CA"/>
              </w:rPr>
              <w:t> </w:t>
            </w:r>
          </w:p>
        </w:tc>
      </w:tr>
      <w:tr w:rsidR="00D73A3A" w:rsidRPr="00D73A3A" w14:paraId="022D1E47"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BC2C4E"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val="en-US" w:eastAsia="en-CA"/>
              </w:rPr>
              <w:t>Duration of relationship with partner</w:t>
            </w:r>
            <w:r w:rsidRPr="00D73A3A">
              <w:rPr>
                <w:rFonts w:ascii="Calibri" w:eastAsia="Times New Roman" w:hAnsi="Calibri" w:cs="Calibri"/>
                <w:lang w:eastAsia="en-CA"/>
              </w:rPr>
              <w:t> </w:t>
            </w:r>
          </w:p>
          <w:p w14:paraId="7AFC56E4"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eastAsia="en-CA"/>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E6FA0" w14:textId="77777777" w:rsidR="00D73A3A" w:rsidRPr="004920E3" w:rsidRDefault="00D73A3A" w:rsidP="00D73A3A">
            <w:pPr>
              <w:spacing w:after="0" w:line="240" w:lineRule="auto"/>
              <w:textAlignment w:val="baseline"/>
              <w:rPr>
                <w:rFonts w:ascii="Segoe UI" w:eastAsia="Times New Roman" w:hAnsi="Segoe UI" w:cs="Segoe UI"/>
                <w:lang w:eastAsia="en-CA"/>
              </w:rPr>
            </w:pPr>
            <w:r w:rsidRPr="004920E3">
              <w:rPr>
                <w:rFonts w:ascii="Calibri" w:eastAsia="Times New Roman" w:hAnsi="Calibri" w:cs="Calibri"/>
                <w:lang w:eastAsia="en-CA"/>
              </w:rPr>
              <w:t> </w:t>
            </w:r>
          </w:p>
        </w:tc>
      </w:tr>
      <w:tr w:rsidR="00D73A3A" w:rsidRPr="00D73A3A" w14:paraId="16CF60D9" w14:textId="77777777" w:rsidTr="6D9AF861">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F3268" w14:textId="08BA80F2"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val="en-US" w:eastAsia="en-CA"/>
              </w:rPr>
              <w:t>Role/contribution to the project</w:t>
            </w:r>
            <w:r w:rsidRPr="00D73A3A">
              <w:rPr>
                <w:rFonts w:ascii="Calibri" w:eastAsia="Times New Roman" w:hAnsi="Calibri" w:cs="Calibri"/>
                <w:lang w:eastAsia="en-CA"/>
              </w:rPr>
              <w:t> </w:t>
            </w:r>
            <w:r w:rsidR="000075F8">
              <w:rPr>
                <w:rFonts w:ascii="Calibri" w:eastAsia="Times New Roman" w:hAnsi="Calibri" w:cs="Calibri"/>
                <w:lang w:eastAsia="en-CA"/>
              </w:rPr>
              <w:t>(1 paragraph)</w:t>
            </w:r>
          </w:p>
          <w:p w14:paraId="4E6D847E" w14:textId="77777777" w:rsidR="00D73A3A" w:rsidRPr="00D73A3A" w:rsidRDefault="00D73A3A" w:rsidP="00D73A3A">
            <w:pPr>
              <w:spacing w:after="0" w:line="240" w:lineRule="auto"/>
              <w:textAlignment w:val="baseline"/>
              <w:rPr>
                <w:rFonts w:ascii="Segoe UI" w:eastAsia="Times New Roman" w:hAnsi="Segoe UI" w:cs="Segoe UI"/>
                <w:sz w:val="18"/>
                <w:szCs w:val="18"/>
                <w:lang w:eastAsia="en-CA"/>
              </w:rPr>
            </w:pPr>
            <w:r w:rsidRPr="00D73A3A">
              <w:rPr>
                <w:rFonts w:ascii="Calibri" w:eastAsia="Times New Roman" w:hAnsi="Calibri" w:cs="Calibri"/>
                <w:lang w:eastAsia="en-CA"/>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892F5E" w14:textId="77777777" w:rsidR="00D73A3A" w:rsidRPr="004920E3" w:rsidRDefault="00D73A3A" w:rsidP="00D73A3A">
            <w:pPr>
              <w:spacing w:after="0" w:line="240" w:lineRule="auto"/>
              <w:textAlignment w:val="baseline"/>
              <w:rPr>
                <w:rFonts w:ascii="Calibri" w:eastAsia="Times New Roman" w:hAnsi="Calibri" w:cs="Calibri"/>
                <w:lang w:eastAsia="en-CA"/>
              </w:rPr>
            </w:pPr>
            <w:r w:rsidRPr="004920E3">
              <w:rPr>
                <w:rFonts w:ascii="Calibri" w:eastAsia="Times New Roman" w:hAnsi="Calibri" w:cs="Calibri"/>
                <w:lang w:eastAsia="en-CA"/>
              </w:rPr>
              <w:t> </w:t>
            </w:r>
          </w:p>
          <w:p w14:paraId="515FFB46"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6D83299E"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4F82056B"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6538306F"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1A1DB4AA"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6064FF1C" w14:textId="77777777" w:rsidR="004920E3" w:rsidRPr="004920E3" w:rsidRDefault="004920E3" w:rsidP="00D73A3A">
            <w:pPr>
              <w:spacing w:after="0" w:line="240" w:lineRule="auto"/>
              <w:textAlignment w:val="baseline"/>
              <w:rPr>
                <w:rFonts w:ascii="Calibri" w:eastAsia="Times New Roman" w:hAnsi="Calibri" w:cs="Calibri"/>
                <w:lang w:eastAsia="en-CA"/>
              </w:rPr>
            </w:pPr>
          </w:p>
          <w:p w14:paraId="5A80B5E8" w14:textId="77777777" w:rsidR="004920E3" w:rsidRPr="004920E3" w:rsidRDefault="004920E3" w:rsidP="00D73A3A">
            <w:pPr>
              <w:spacing w:after="0" w:line="240" w:lineRule="auto"/>
              <w:textAlignment w:val="baseline"/>
              <w:rPr>
                <w:rFonts w:ascii="Segoe UI" w:eastAsia="Times New Roman" w:hAnsi="Segoe UI" w:cs="Segoe UI"/>
                <w:lang w:eastAsia="en-CA"/>
              </w:rPr>
            </w:pPr>
          </w:p>
        </w:tc>
      </w:tr>
    </w:tbl>
    <w:p w14:paraId="48DB664C" w14:textId="23F04023" w:rsidR="00D73A3A" w:rsidRDefault="00D73A3A" w:rsidP="005B5255"/>
    <w:p w14:paraId="28CC70EB" w14:textId="67D8EA7B" w:rsidR="008474B9" w:rsidRDefault="008474B9" w:rsidP="008474B9">
      <w:pPr>
        <w:pStyle w:val="Heading2"/>
      </w:pPr>
      <w:r>
        <w:t>Community Partner(s)</w:t>
      </w:r>
    </w:p>
    <w:p w14:paraId="4614A423" w14:textId="03086964" w:rsidR="008474B9" w:rsidRDefault="008474B9" w:rsidP="008474B9">
      <w:r>
        <w:t xml:space="preserve">Please complete the following table for each </w:t>
      </w:r>
      <w:r w:rsidRPr="4614F9F8">
        <w:rPr>
          <w:b/>
          <w:bCs/>
        </w:rPr>
        <w:t>community</w:t>
      </w:r>
      <w:r>
        <w:t xml:space="preserve"> partner. </w:t>
      </w:r>
    </w:p>
    <w:tbl>
      <w:tblPr>
        <w:tblStyle w:val="TableGrid"/>
        <w:tblW w:w="0" w:type="auto"/>
        <w:tblLook w:val="04A0" w:firstRow="1" w:lastRow="0" w:firstColumn="1" w:lastColumn="0" w:noHBand="0" w:noVBand="1"/>
      </w:tblPr>
      <w:tblGrid>
        <w:gridCol w:w="3539"/>
        <w:gridCol w:w="5811"/>
      </w:tblGrid>
      <w:tr w:rsidR="008474B9" w14:paraId="335FA2FC" w14:textId="77777777" w:rsidTr="000C6DAC">
        <w:tc>
          <w:tcPr>
            <w:tcW w:w="3539" w:type="dxa"/>
          </w:tcPr>
          <w:p w14:paraId="20E9B878" w14:textId="77777777" w:rsidR="008474B9" w:rsidRDefault="008474B9" w:rsidP="000C6DAC">
            <w:r>
              <w:t>Community Name</w:t>
            </w:r>
          </w:p>
        </w:tc>
        <w:tc>
          <w:tcPr>
            <w:tcW w:w="5811" w:type="dxa"/>
          </w:tcPr>
          <w:p w14:paraId="4156A0B2" w14:textId="77777777" w:rsidR="008474B9" w:rsidRPr="004920E3" w:rsidRDefault="008474B9" w:rsidP="000C6DAC"/>
        </w:tc>
      </w:tr>
      <w:tr w:rsidR="008474B9" w14:paraId="3E708ABD" w14:textId="77777777" w:rsidTr="000C6DAC">
        <w:tc>
          <w:tcPr>
            <w:tcW w:w="3539" w:type="dxa"/>
          </w:tcPr>
          <w:p w14:paraId="76FC5A9C" w14:textId="1D61A257" w:rsidR="008474B9" w:rsidRDefault="008474B9" w:rsidP="000C6DAC">
            <w:r>
              <w:t xml:space="preserve">Community Representative </w:t>
            </w:r>
          </w:p>
        </w:tc>
        <w:tc>
          <w:tcPr>
            <w:tcW w:w="5811" w:type="dxa"/>
          </w:tcPr>
          <w:p w14:paraId="4A2D144C" w14:textId="77777777" w:rsidR="008474B9" w:rsidRPr="004920E3" w:rsidRDefault="008474B9" w:rsidP="000C6DAC"/>
        </w:tc>
      </w:tr>
      <w:tr w:rsidR="008474B9" w14:paraId="22417411" w14:textId="77777777" w:rsidTr="000C6DAC">
        <w:tc>
          <w:tcPr>
            <w:tcW w:w="3539" w:type="dxa"/>
          </w:tcPr>
          <w:p w14:paraId="7E875A69" w14:textId="77777777" w:rsidR="008474B9" w:rsidRDefault="008474B9" w:rsidP="000C6DAC">
            <w:r>
              <w:t>Contact Information</w:t>
            </w:r>
          </w:p>
        </w:tc>
        <w:tc>
          <w:tcPr>
            <w:tcW w:w="5811" w:type="dxa"/>
          </w:tcPr>
          <w:p w14:paraId="29A4619C" w14:textId="77777777" w:rsidR="008474B9" w:rsidRPr="004920E3" w:rsidRDefault="008474B9" w:rsidP="000C6DAC"/>
        </w:tc>
      </w:tr>
      <w:tr w:rsidR="008474B9" w14:paraId="34157FD5" w14:textId="77777777" w:rsidTr="000C6DAC">
        <w:tc>
          <w:tcPr>
            <w:tcW w:w="3539" w:type="dxa"/>
          </w:tcPr>
          <w:p w14:paraId="440E7436" w14:textId="77777777" w:rsidR="008474B9" w:rsidRDefault="008474B9" w:rsidP="000C6DAC">
            <w:r>
              <w:t>Connected Core Research Team Member (if applicable)</w:t>
            </w:r>
          </w:p>
        </w:tc>
        <w:tc>
          <w:tcPr>
            <w:tcW w:w="5811" w:type="dxa"/>
          </w:tcPr>
          <w:p w14:paraId="798D12C1" w14:textId="77777777" w:rsidR="008474B9" w:rsidRPr="004920E3" w:rsidRDefault="008474B9" w:rsidP="000C6DAC"/>
        </w:tc>
      </w:tr>
      <w:tr w:rsidR="008474B9" w14:paraId="3D03DF7F" w14:textId="77777777" w:rsidTr="000C6DAC">
        <w:tc>
          <w:tcPr>
            <w:tcW w:w="3539" w:type="dxa"/>
          </w:tcPr>
          <w:p w14:paraId="7EE89553" w14:textId="4402DE58" w:rsidR="008474B9" w:rsidRDefault="008474B9" w:rsidP="000C6DAC">
            <w:r>
              <w:t>Duration of relationship with community</w:t>
            </w:r>
          </w:p>
        </w:tc>
        <w:tc>
          <w:tcPr>
            <w:tcW w:w="5811" w:type="dxa"/>
          </w:tcPr>
          <w:p w14:paraId="3BB58032" w14:textId="77777777" w:rsidR="008474B9" w:rsidRPr="004920E3" w:rsidRDefault="008474B9" w:rsidP="000C6DAC"/>
        </w:tc>
      </w:tr>
    </w:tbl>
    <w:p w14:paraId="153FB69D" w14:textId="77777777" w:rsidR="00C41DD5" w:rsidRDefault="00C41DD5" w:rsidP="005B5255"/>
    <w:p w14:paraId="6E012CAF" w14:textId="3EF391E8" w:rsidR="008474B9" w:rsidRDefault="008474B9" w:rsidP="008474B9">
      <w:pPr>
        <w:pStyle w:val="Heading2"/>
      </w:pPr>
      <w:r>
        <w:t xml:space="preserve">Indigenous </w:t>
      </w:r>
      <w:r w:rsidR="000E6394">
        <w:t xml:space="preserve">Knowledge and Respect </w:t>
      </w:r>
      <w:r>
        <w:t>(</w:t>
      </w:r>
      <w:r w:rsidR="002A3F24">
        <w:t xml:space="preserve">to be </w:t>
      </w:r>
      <w:r>
        <w:t>complete</w:t>
      </w:r>
      <w:r w:rsidR="002A3F24">
        <w:t>d</w:t>
      </w:r>
      <w:r>
        <w:t xml:space="preserve"> only if working with Indigenous community</w:t>
      </w:r>
      <w:r w:rsidR="000E6394">
        <w:t>) (maximum 1 page)</w:t>
      </w:r>
    </w:p>
    <w:p w14:paraId="419A1819" w14:textId="681D435B" w:rsidR="00C41DD5" w:rsidRDefault="000E6394" w:rsidP="005B5255">
      <w:r>
        <w:t>Please describe the partnership activities that have taken place thus far between members of the core research team and the Indigenous community, such as meetings, research activities, knowledge sharing, and workshops. How does your project methodology allow for the inclusion of Indigenous and traditional knowledge across the research process? What training will you provide to your research team and students to help them understand the cultural context and history of the community with whom you will be working? Please include any institutional resources you plan on using to ensure ethical engagement.</w:t>
      </w:r>
    </w:p>
    <w:p w14:paraId="6636927F" w14:textId="77777777" w:rsidR="00573727" w:rsidRDefault="00573727" w:rsidP="005B5255"/>
    <w:p w14:paraId="422F88E6" w14:textId="213154F0" w:rsidR="00D73A3A" w:rsidRDefault="00D73A3A" w:rsidP="005841B3">
      <w:pPr>
        <w:pStyle w:val="Heading1"/>
        <w:numPr>
          <w:ilvl w:val="0"/>
          <w:numId w:val="33"/>
        </w:numPr>
        <w:spacing w:before="0" w:line="240" w:lineRule="auto"/>
      </w:pPr>
      <w:r>
        <w:lastRenderedPageBreak/>
        <w:t xml:space="preserve">Research </w:t>
      </w:r>
      <w:r w:rsidR="00E94A9E">
        <w:t xml:space="preserve">Proposal </w:t>
      </w:r>
      <w:r w:rsidR="00000B97">
        <w:t xml:space="preserve">(maximum </w:t>
      </w:r>
      <w:r w:rsidR="00C41DD5">
        <w:t>10</w:t>
      </w:r>
      <w:r w:rsidR="00000B97">
        <w:t xml:space="preserve"> pages)</w:t>
      </w:r>
    </w:p>
    <w:p w14:paraId="50AB1DE0" w14:textId="688CE487" w:rsidR="0056068B" w:rsidRDefault="009F2B17" w:rsidP="00907BF2">
      <w:r>
        <w:t>Within the 10 pages</w:t>
      </w:r>
      <w:r w:rsidR="00766C39">
        <w:t>, please address the following</w:t>
      </w:r>
      <w:r w:rsidR="0056068B">
        <w:t>:</w:t>
      </w:r>
    </w:p>
    <w:p w14:paraId="1AC4740A" w14:textId="1F18632E" w:rsidR="004F49C3" w:rsidRPr="004F49C3" w:rsidRDefault="00857AD6" w:rsidP="00DA4CC9">
      <w:pPr>
        <w:pStyle w:val="ListParagraph"/>
        <w:numPr>
          <w:ilvl w:val="0"/>
          <w:numId w:val="23"/>
        </w:numPr>
      </w:pPr>
      <w:r w:rsidRPr="00FD770C">
        <w:rPr>
          <w:b/>
          <w:bCs/>
        </w:rPr>
        <w:t>Background:</w:t>
      </w:r>
      <w:r>
        <w:t xml:space="preserve"> </w:t>
      </w:r>
      <w:r w:rsidR="00DA4CC9">
        <w:t xml:space="preserve">Explain the challenge to be addressed, the importance of the topic and the need for new concepts or directions. Outline the objectives of the project and briefly explain its anticipated outcomes and impact. </w:t>
      </w:r>
    </w:p>
    <w:p w14:paraId="527C7574" w14:textId="46A22888" w:rsidR="00E94A9E" w:rsidRDefault="00E94A9E" w:rsidP="00E94A9E">
      <w:pPr>
        <w:pStyle w:val="ListParagraph"/>
        <w:numPr>
          <w:ilvl w:val="0"/>
          <w:numId w:val="23"/>
        </w:numPr>
      </w:pPr>
      <w:r w:rsidRPr="00907BF2">
        <w:rPr>
          <w:b/>
          <w:bCs/>
        </w:rPr>
        <w:t>Research plan:</w:t>
      </w:r>
      <w:r>
        <w:t xml:space="preserve"> </w:t>
      </w:r>
      <w:r w:rsidR="00C73296">
        <w:t>S</w:t>
      </w:r>
      <w:r w:rsidR="009F2B17">
        <w:t>pecify research objectives and expected results.</w:t>
      </w:r>
      <w:r w:rsidR="005163B3" w:rsidRPr="005163B3">
        <w:t xml:space="preserve"> </w:t>
      </w:r>
      <w:r w:rsidR="00C73296">
        <w:t xml:space="preserve">Describe the planned research activities, methodology and experimental design. </w:t>
      </w:r>
      <w:r w:rsidR="00BF1C35">
        <w:t>Describe k</w:t>
      </w:r>
      <w:r w:rsidR="005163B3">
        <w:t xml:space="preserve">ey outcomes that are expected from your research, including IP potential, replicability and scalability of your research process and solutions identified. </w:t>
      </w:r>
      <w:r w:rsidR="00322608">
        <w:t xml:space="preserve">Include an outline of the data management plan that will be utilized throughout your research process. Note: Please refer to the </w:t>
      </w:r>
      <w:hyperlink r:id="rId10">
        <w:r w:rsidR="00322608" w:rsidRPr="120B6E86">
          <w:rPr>
            <w:rStyle w:val="Hyperlink"/>
          </w:rPr>
          <w:t>Tri-Agency Research Data Management Policy</w:t>
        </w:r>
      </w:hyperlink>
      <w:r w:rsidR="00322608">
        <w:t xml:space="preserve"> and the </w:t>
      </w:r>
      <w:hyperlink r:id="rId11">
        <w:r w:rsidR="00322608" w:rsidRPr="120B6E86">
          <w:rPr>
            <w:rStyle w:val="Hyperlink"/>
          </w:rPr>
          <w:t>First Nations Data Governance Strategy</w:t>
        </w:r>
      </w:hyperlink>
      <w:r w:rsidR="00322608">
        <w:t xml:space="preserve"> (if applicable) to ensure your data management plans align.</w:t>
      </w:r>
    </w:p>
    <w:p w14:paraId="5F9ACD11" w14:textId="0899252B" w:rsidR="00C1492F" w:rsidRDefault="00C1492F" w:rsidP="009D2CB6">
      <w:pPr>
        <w:pStyle w:val="ListParagraph"/>
        <w:numPr>
          <w:ilvl w:val="0"/>
          <w:numId w:val="23"/>
        </w:numPr>
      </w:pPr>
      <w:r>
        <w:rPr>
          <w:b/>
          <w:bCs/>
        </w:rPr>
        <w:t>Partnerships:</w:t>
      </w:r>
      <w:r>
        <w:t xml:space="preserve"> </w:t>
      </w:r>
      <w:r w:rsidR="009D2CB6">
        <w:t xml:space="preserve">Describe each partner organization’s role in the project and how the partner organizations will translate, mobilize and/or apply the research results to achieve the intended outcomes. </w:t>
      </w:r>
      <w:r w:rsidR="00CF1E37" w:rsidRPr="00CF1E37">
        <w:t>Describe how partners will be involved in the collective governance and management of the project</w:t>
      </w:r>
      <w:r w:rsidR="00111553">
        <w:t xml:space="preserve">. </w:t>
      </w:r>
    </w:p>
    <w:p w14:paraId="761DC554" w14:textId="031E32C3" w:rsidR="00DD6033" w:rsidRDefault="00DD6033" w:rsidP="00E94A9E">
      <w:pPr>
        <w:pStyle w:val="ListParagraph"/>
        <w:numPr>
          <w:ilvl w:val="0"/>
          <w:numId w:val="23"/>
        </w:numPr>
      </w:pPr>
      <w:r>
        <w:rPr>
          <w:b/>
          <w:bCs/>
        </w:rPr>
        <w:t>Impact:</w:t>
      </w:r>
      <w:r>
        <w:t xml:space="preserve"> </w:t>
      </w:r>
      <w:r w:rsidR="00766C39" w:rsidRPr="006211BA">
        <w:t>Explain how and the extent to which the proposed research will generate new knowledge and/or develop or advance new technologies</w:t>
      </w:r>
      <w:r w:rsidR="00766C39">
        <w:t xml:space="preserve">. </w:t>
      </w:r>
      <w:r w:rsidR="007843E3" w:rsidRPr="007843E3">
        <w:t>Describe how, and to what extent, the project’s intended outcomes will contribute to economic, environmental, and societal benefits for Canada and Canadians. This should include the project’s potential to support a just energy transition, advance sustainability and resilience goals</w:t>
      </w:r>
      <w:r w:rsidR="00F150CF">
        <w:t xml:space="preserve"> (See Section 7</w:t>
      </w:r>
      <w:r w:rsidR="005355D1">
        <w:t xml:space="preserve"> in instructions</w:t>
      </w:r>
      <w:r w:rsidR="00F150CF">
        <w:t>)</w:t>
      </w:r>
      <w:r w:rsidR="007843E3" w:rsidRPr="007843E3">
        <w:t>, enhance the quality of life for Canadian citizens, and contribute to building a more equitable society.</w:t>
      </w:r>
    </w:p>
    <w:p w14:paraId="42F94C77" w14:textId="66506F95" w:rsidR="000D4C4B" w:rsidRPr="000641F3" w:rsidRDefault="000D4C4B" w:rsidP="000D4C4B">
      <w:pPr>
        <w:pStyle w:val="ListParagraph"/>
        <w:numPr>
          <w:ilvl w:val="0"/>
          <w:numId w:val="23"/>
        </w:numPr>
      </w:pPr>
      <w:r w:rsidRPr="00907BF2">
        <w:rPr>
          <w:b/>
          <w:bCs/>
        </w:rPr>
        <w:t>Training Plan:</w:t>
      </w:r>
      <w:r>
        <w:t xml:space="preserve"> Describe how the project and the partnership offer training and mentorship opportunities for research trainees and HQP. Include the nature of the planned interactions with the partners and other relevant activities. Indicate how the knowledge and experience gained are relevant to career and/or academic advancement, to applying knowledge, or to strengthening the partners’ sectors.</w:t>
      </w:r>
      <w:r w:rsidR="00A64D03" w:rsidRPr="00A64D03">
        <w:t xml:space="preserve"> </w:t>
      </w:r>
      <w:r w:rsidR="00A64D03">
        <w:t xml:space="preserve">Explain how equity, diversity and inclusion are considered in both your recruitment process and </w:t>
      </w:r>
      <w:proofErr w:type="gramStart"/>
      <w:r w:rsidR="00A64D03">
        <w:t>your</w:t>
      </w:r>
      <w:proofErr w:type="gramEnd"/>
      <w:r w:rsidR="00A64D03">
        <w:t xml:space="preserve"> training and mentorship plan.</w:t>
      </w:r>
    </w:p>
    <w:p w14:paraId="76BC1DEA" w14:textId="0AD20766" w:rsidR="00F56382" w:rsidRDefault="00E94A9E" w:rsidP="00907BF2">
      <w:pPr>
        <w:pStyle w:val="ListParagraph"/>
        <w:numPr>
          <w:ilvl w:val="0"/>
          <w:numId w:val="23"/>
        </w:numPr>
      </w:pPr>
      <w:r w:rsidRPr="00907BF2">
        <w:rPr>
          <w:b/>
          <w:bCs/>
        </w:rPr>
        <w:t>Knowledge Mobilization:</w:t>
      </w:r>
      <w:r>
        <w:t xml:space="preserve"> Describe the ways in which you will share your research and make it accessible to a wide variety of audiences, including alignment with the Tri-Agency Open Access Policy.</w:t>
      </w:r>
    </w:p>
    <w:p w14:paraId="3958CD6C" w14:textId="77777777" w:rsidR="00E0780A" w:rsidRDefault="00E0780A" w:rsidP="00E0780A">
      <w:pPr>
        <w:pStyle w:val="ListParagraph"/>
      </w:pPr>
    </w:p>
    <w:p w14:paraId="77E5A86A" w14:textId="0B799BE8" w:rsidR="00E0780A" w:rsidRDefault="00E0780A" w:rsidP="00E0780A">
      <w:pPr>
        <w:pStyle w:val="Heading1"/>
        <w:numPr>
          <w:ilvl w:val="0"/>
          <w:numId w:val="33"/>
        </w:numPr>
        <w:spacing w:before="0" w:line="240" w:lineRule="auto"/>
      </w:pPr>
      <w:r>
        <w:t>EDI (1 page)</w:t>
      </w:r>
    </w:p>
    <w:p w14:paraId="037F24F0" w14:textId="3FB8C03D" w:rsidR="00E0780A" w:rsidRPr="00E0780A" w:rsidRDefault="00E0780A" w:rsidP="00E0780A">
      <w:r w:rsidRPr="00005990">
        <w:t>Describe how EDI principles and approaches such as GBA+, intersectionality, and others are included in the formation of your research team, your research design, research process, and solution and impact outputs.</w:t>
      </w:r>
    </w:p>
    <w:p w14:paraId="4F120311" w14:textId="2D7444DB" w:rsidR="00E533F9" w:rsidRDefault="1621B799" w:rsidP="005841B3">
      <w:pPr>
        <w:pStyle w:val="Heading1"/>
        <w:numPr>
          <w:ilvl w:val="0"/>
          <w:numId w:val="33"/>
        </w:numPr>
        <w:spacing w:before="0" w:line="240" w:lineRule="auto"/>
      </w:pPr>
      <w:r>
        <w:t xml:space="preserve">Timeline and Key </w:t>
      </w:r>
      <w:r w:rsidR="058FF7A4">
        <w:t>Milestones</w:t>
      </w:r>
    </w:p>
    <w:p w14:paraId="3E478555" w14:textId="328BF0BD" w:rsidR="00E533F9" w:rsidRPr="00083CD6" w:rsidRDefault="00E533F9" w:rsidP="005B5255">
      <w:r>
        <w:t xml:space="preserve">Complete the following table including KEY </w:t>
      </w:r>
      <w:r w:rsidR="00083CD6">
        <w:t>milestones</w:t>
      </w:r>
      <w:r>
        <w:t xml:space="preserve"> for your project.</w:t>
      </w:r>
      <w:r w:rsidR="00083CD6">
        <w:t xml:space="preserve"> </w:t>
      </w:r>
      <w:r w:rsidR="00083CD6" w:rsidRPr="4614F9F8">
        <w:rPr>
          <w:b/>
          <w:bCs/>
        </w:rPr>
        <w:t xml:space="preserve">The project should have no more than 15 key milestones. </w:t>
      </w:r>
      <w:r w:rsidR="00083CD6">
        <w:t>Using a colour, indicate the period in which each milestone is planned for work and completion.</w:t>
      </w:r>
      <w:r w:rsidR="027A589D">
        <w:t xml:space="preserve"> The progress for the milestones will be tracked each quarter.</w:t>
      </w:r>
      <w:r w:rsidR="00083CD6">
        <w:t xml:space="preserve"> Note: The table </w:t>
      </w:r>
      <w:r w:rsidR="00083CD6">
        <w:lastRenderedPageBreak/>
        <w:t>below shows examples using blue for indicating the schedule for each milestone.</w:t>
      </w:r>
      <w:r w:rsidR="5A51C6FA">
        <w:t xml:space="preserve"> </w:t>
      </w:r>
      <w:r w:rsidR="5A51C6FA" w:rsidRPr="4614F9F8">
        <w:rPr>
          <w:b/>
          <w:bCs/>
        </w:rPr>
        <w:t xml:space="preserve">The start date of the projects is </w:t>
      </w:r>
      <w:r w:rsidR="009F2B17">
        <w:rPr>
          <w:b/>
          <w:bCs/>
        </w:rPr>
        <w:t>November</w:t>
      </w:r>
      <w:r w:rsidR="475D920A" w:rsidRPr="4614F9F8">
        <w:rPr>
          <w:b/>
          <w:bCs/>
        </w:rPr>
        <w:t xml:space="preserve"> 1, 2026.</w:t>
      </w:r>
    </w:p>
    <w:p w14:paraId="0955C9CB" w14:textId="617044D5" w:rsidR="00083CD6" w:rsidRPr="00083CD6" w:rsidRDefault="00083CD6" w:rsidP="00083CD6">
      <w:pPr>
        <w:spacing w:after="0" w:line="240" w:lineRule="auto"/>
        <w:textAlignment w:val="baseline"/>
        <w:rPr>
          <w:rFonts w:ascii="Segoe UI" w:eastAsia="Times New Roman" w:hAnsi="Segoe UI" w:cs="Segoe UI"/>
          <w:sz w:val="18"/>
          <w:szCs w:val="18"/>
          <w:lang w:eastAsia="en-CA"/>
        </w:rPr>
      </w:pPr>
    </w:p>
    <w:tbl>
      <w:tblPr>
        <w:tblW w:w="5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420"/>
        <w:gridCol w:w="420"/>
        <w:gridCol w:w="420"/>
        <w:gridCol w:w="465"/>
        <w:gridCol w:w="420"/>
        <w:gridCol w:w="420"/>
        <w:gridCol w:w="420"/>
        <w:gridCol w:w="465"/>
      </w:tblGrid>
      <w:tr w:rsidR="004E2C66" w:rsidRPr="00083CD6" w14:paraId="3A05C218" w14:textId="77777777" w:rsidTr="004E2C66">
        <w:trPr>
          <w:trHeight w:val="300"/>
        </w:trPr>
        <w:tc>
          <w:tcPr>
            <w:tcW w:w="2400" w:type="dxa"/>
            <w:vMerge w:val="restart"/>
            <w:tcBorders>
              <w:top w:val="single" w:sz="6" w:space="0" w:color="auto"/>
              <w:left w:val="single" w:sz="6" w:space="0" w:color="auto"/>
              <w:bottom w:val="single" w:sz="6" w:space="0" w:color="auto"/>
              <w:right w:val="single" w:sz="6" w:space="0" w:color="auto"/>
            </w:tcBorders>
            <w:vAlign w:val="center"/>
            <w:hideMark/>
          </w:tcPr>
          <w:p w14:paraId="3B2B33E2"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8"/>
                <w:szCs w:val="18"/>
                <w:lang w:eastAsia="en-CA"/>
              </w:rPr>
              <w:t>Milestones</w:t>
            </w:r>
            <w:r w:rsidRPr="00083CD6">
              <w:rPr>
                <w:rFonts w:ascii="Aptos" w:eastAsia="Times New Roman" w:hAnsi="Aptos" w:cs="Times New Roman"/>
                <w:sz w:val="18"/>
                <w:szCs w:val="18"/>
                <w:lang w:eastAsia="en-CA"/>
              </w:rPr>
              <w:t> </w:t>
            </w:r>
          </w:p>
        </w:tc>
        <w:tc>
          <w:tcPr>
            <w:tcW w:w="1725" w:type="dxa"/>
            <w:gridSpan w:val="4"/>
            <w:tcBorders>
              <w:top w:val="single" w:sz="6" w:space="0" w:color="auto"/>
              <w:left w:val="single" w:sz="6" w:space="0" w:color="auto"/>
              <w:bottom w:val="single" w:sz="6" w:space="0" w:color="auto"/>
              <w:right w:val="single" w:sz="6" w:space="0" w:color="auto"/>
            </w:tcBorders>
            <w:vAlign w:val="center"/>
            <w:hideMark/>
          </w:tcPr>
          <w:p w14:paraId="4F7585C7" w14:textId="23A95120"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Pr>
                <w:rFonts w:ascii="Aptos" w:eastAsia="Times New Roman" w:hAnsi="Aptos" w:cs="Times New Roman"/>
                <w:b/>
                <w:bCs/>
                <w:sz w:val="16"/>
                <w:szCs w:val="16"/>
                <w:lang w:eastAsia="en-CA"/>
              </w:rPr>
              <w:t>Year 1</w:t>
            </w:r>
            <w:r w:rsidRPr="00083CD6">
              <w:rPr>
                <w:rFonts w:ascii="Aptos" w:eastAsia="Times New Roman" w:hAnsi="Aptos" w:cs="Times New Roman"/>
                <w:sz w:val="16"/>
                <w:szCs w:val="16"/>
                <w:lang w:eastAsia="en-CA"/>
              </w:rPr>
              <w:t> </w:t>
            </w:r>
          </w:p>
        </w:tc>
        <w:tc>
          <w:tcPr>
            <w:tcW w:w="1725" w:type="dxa"/>
            <w:gridSpan w:val="4"/>
            <w:tcBorders>
              <w:top w:val="single" w:sz="6" w:space="0" w:color="auto"/>
              <w:left w:val="single" w:sz="6" w:space="0" w:color="auto"/>
              <w:bottom w:val="single" w:sz="6" w:space="0" w:color="auto"/>
              <w:right w:val="single" w:sz="6" w:space="0" w:color="auto"/>
            </w:tcBorders>
            <w:vAlign w:val="center"/>
            <w:hideMark/>
          </w:tcPr>
          <w:p w14:paraId="6A99F317" w14:textId="72E470D9" w:rsidR="004E2C66" w:rsidRPr="00083CD6" w:rsidRDefault="004E2C66" w:rsidP="05665458">
            <w:pPr>
              <w:spacing w:after="0" w:line="240" w:lineRule="auto"/>
              <w:jc w:val="center"/>
              <w:textAlignment w:val="baseline"/>
              <w:rPr>
                <w:rFonts w:ascii="Aptos" w:eastAsia="Times New Roman" w:hAnsi="Aptos" w:cs="Times New Roman"/>
                <w:sz w:val="16"/>
                <w:szCs w:val="16"/>
                <w:lang w:eastAsia="en-CA"/>
              </w:rPr>
            </w:pPr>
            <w:r w:rsidRPr="05665458">
              <w:rPr>
                <w:rFonts w:ascii="Aptos" w:eastAsia="Times New Roman" w:hAnsi="Aptos" w:cs="Times New Roman"/>
                <w:b/>
                <w:bCs/>
                <w:sz w:val="16"/>
                <w:szCs w:val="16"/>
                <w:lang w:eastAsia="en-CA"/>
              </w:rPr>
              <w:t>Year 2</w:t>
            </w:r>
          </w:p>
        </w:tc>
      </w:tr>
      <w:tr w:rsidR="004E2C66" w:rsidRPr="00083CD6" w14:paraId="09A56868" w14:textId="77777777" w:rsidTr="004E2C66">
        <w:trPr>
          <w:trHeight w:val="300"/>
        </w:trPr>
        <w:tc>
          <w:tcPr>
            <w:tcW w:w="0" w:type="auto"/>
            <w:vMerge/>
            <w:vAlign w:val="center"/>
            <w:hideMark/>
          </w:tcPr>
          <w:p w14:paraId="09F3EA04" w14:textId="77777777" w:rsidR="004E2C66" w:rsidRPr="00083CD6" w:rsidRDefault="004E2C66" w:rsidP="00083CD6">
            <w:pPr>
              <w:spacing w:after="0" w:line="240" w:lineRule="auto"/>
              <w:rPr>
                <w:rFonts w:ascii="Times New Roman" w:eastAsia="Times New Roman" w:hAnsi="Times New Roman" w:cs="Times New Roman"/>
                <w:sz w:val="24"/>
                <w:szCs w:val="24"/>
                <w:lang w:eastAsia="en-CA"/>
              </w:rPr>
            </w:pPr>
          </w:p>
        </w:tc>
        <w:tc>
          <w:tcPr>
            <w:tcW w:w="420" w:type="dxa"/>
            <w:tcBorders>
              <w:top w:val="single" w:sz="6" w:space="0" w:color="auto"/>
              <w:left w:val="single" w:sz="6" w:space="0" w:color="auto"/>
              <w:bottom w:val="single" w:sz="6" w:space="0" w:color="auto"/>
              <w:right w:val="single" w:sz="6" w:space="0" w:color="auto"/>
            </w:tcBorders>
            <w:vAlign w:val="center"/>
            <w:hideMark/>
          </w:tcPr>
          <w:p w14:paraId="44AC3DC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Q1</w:t>
            </w:r>
            <w:r w:rsidRPr="00083CD6">
              <w:rPr>
                <w:rFonts w:ascii="Aptos" w:eastAsia="Times New Roman" w:hAnsi="Aptos" w:cs="Times New Roman"/>
                <w:sz w:val="14"/>
                <w:szCs w:val="14"/>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ECA8077"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Q2</w:t>
            </w:r>
            <w:r w:rsidRPr="00083CD6">
              <w:rPr>
                <w:rFonts w:ascii="Aptos" w:eastAsia="Times New Roman" w:hAnsi="Aptos" w:cs="Times New Roman"/>
                <w:sz w:val="14"/>
                <w:szCs w:val="14"/>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9AF1D2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Q3</w:t>
            </w:r>
            <w:r w:rsidRPr="00083CD6">
              <w:rPr>
                <w:rFonts w:ascii="Aptos" w:eastAsia="Times New Roman" w:hAnsi="Aptos" w:cs="Times New Roman"/>
                <w:sz w:val="14"/>
                <w:szCs w:val="14"/>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DFE961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Q4</w:t>
            </w:r>
            <w:r w:rsidRPr="00083CD6">
              <w:rPr>
                <w:rFonts w:ascii="Aptos" w:eastAsia="Times New Roman" w:hAnsi="Aptos" w:cs="Times New Roman"/>
                <w:sz w:val="14"/>
                <w:szCs w:val="14"/>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AD1F024"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Q1</w:t>
            </w:r>
            <w:r w:rsidRPr="00083CD6">
              <w:rPr>
                <w:rFonts w:ascii="Aptos" w:eastAsia="Times New Roman" w:hAnsi="Aptos" w:cs="Times New Roman"/>
                <w:sz w:val="14"/>
                <w:szCs w:val="14"/>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2F6567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Q2</w:t>
            </w:r>
            <w:r w:rsidRPr="00083CD6">
              <w:rPr>
                <w:rFonts w:ascii="Aptos" w:eastAsia="Times New Roman" w:hAnsi="Aptos" w:cs="Times New Roman"/>
                <w:sz w:val="14"/>
                <w:szCs w:val="14"/>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F60E934"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Q3</w:t>
            </w:r>
            <w:r w:rsidRPr="00083CD6">
              <w:rPr>
                <w:rFonts w:ascii="Aptos" w:eastAsia="Times New Roman" w:hAnsi="Aptos" w:cs="Times New Roman"/>
                <w:sz w:val="14"/>
                <w:szCs w:val="14"/>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03DF4A0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b/>
                <w:bCs/>
                <w:sz w:val="14"/>
                <w:szCs w:val="14"/>
                <w:lang w:eastAsia="en-CA"/>
              </w:rPr>
              <w:t>Q4</w:t>
            </w:r>
            <w:r w:rsidRPr="00083CD6">
              <w:rPr>
                <w:rFonts w:ascii="Aptos" w:eastAsia="Times New Roman" w:hAnsi="Aptos" w:cs="Times New Roman"/>
                <w:sz w:val="14"/>
                <w:szCs w:val="14"/>
                <w:lang w:eastAsia="en-CA"/>
              </w:rPr>
              <w:t> </w:t>
            </w:r>
          </w:p>
        </w:tc>
      </w:tr>
      <w:tr w:rsidR="004E2C66" w:rsidRPr="00083CD6" w14:paraId="1A89F019"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29A311DC"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E.g. Prototype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8B08E67"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853E83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601A922"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8C2349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D67C03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04615D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BC179E1"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386D883A"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26CBC5D4"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38CCBFDB"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E.g. Field testing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75D57FB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1A91A7D0"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60DF94A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7C57A0F0"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8C60D3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0F53AA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AD85D22"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9799F0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54CEF6B1"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72711660"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E.g. Data analysis model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8CF27B0"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E3244D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49886F0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121962B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72EC351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6ABE42F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201C0F2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F7EADC0"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2D82443E"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22DAD824"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E.g. Policy recommendation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9EDF321"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8951CDE"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B814F5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4ACE46A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67A34E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794CB53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0ED118B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06AEB3A6"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2E91EA69"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7980D969"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E.g. Knowledge Mobilization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87E24C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A5637C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8A73B7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42A214F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F0AE03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F49207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37001D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2B03C2A4"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6B05635E"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2EDA7884"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18F707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6D9F499"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2895EF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B0DB55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7F3F6D2"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550B30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3F1CE9E"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0E905586"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28BB3E0F"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48C1F333"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FB36FCC"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1D4E1B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EE405F1"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CC4CDE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51D436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EB0CBA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F8250D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0564FDCA"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3F9B3471"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324880A5"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CFD0A31"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27CDFC8"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BA1B74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7601CEE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E6C3EA7"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9AC5D84"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48C6A6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9DB6010"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55E4299B"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37B91A"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B4151F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3F30DD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E6683B1"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0DD6D294"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55930DD"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9B4517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5A74C5B"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1E29030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r w:rsidR="004E2C66" w:rsidRPr="00083CD6" w14:paraId="7AF4DD87"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2D1CF4BA" w14:textId="77777777" w:rsidR="004E2C66" w:rsidRPr="00083CD6" w:rsidRDefault="004E2C66" w:rsidP="00083CD6">
            <w:pPr>
              <w:spacing w:after="0" w:line="240" w:lineRule="auto"/>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8"/>
                <w:szCs w:val="18"/>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DE85DF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66919B5"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90BF3D7"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A967D0F"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A488F5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CAF4C0E"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C0573F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83E1A53" w14:textId="77777777" w:rsidR="004E2C66" w:rsidRPr="00083CD6" w:rsidRDefault="004E2C66" w:rsidP="00083CD6">
            <w:pPr>
              <w:spacing w:after="0" w:line="240" w:lineRule="auto"/>
              <w:jc w:val="center"/>
              <w:textAlignment w:val="baseline"/>
              <w:rPr>
                <w:rFonts w:ascii="Times New Roman" w:eastAsia="Times New Roman" w:hAnsi="Times New Roman" w:cs="Times New Roman"/>
                <w:sz w:val="24"/>
                <w:szCs w:val="24"/>
                <w:lang w:eastAsia="en-CA"/>
              </w:rPr>
            </w:pPr>
            <w:r w:rsidRPr="00083CD6">
              <w:rPr>
                <w:rFonts w:ascii="Aptos" w:eastAsia="Times New Roman" w:hAnsi="Aptos" w:cs="Times New Roman"/>
                <w:sz w:val="16"/>
                <w:szCs w:val="16"/>
                <w:lang w:eastAsia="en-CA"/>
              </w:rPr>
              <w:t> </w:t>
            </w:r>
          </w:p>
        </w:tc>
      </w:tr>
    </w:tbl>
    <w:p w14:paraId="73412782" w14:textId="531AC14C" w:rsidR="00E533F9" w:rsidRPr="00083CD6" w:rsidRDefault="772B79ED" w:rsidP="00907BF2">
      <w:pPr>
        <w:spacing w:after="0" w:line="240" w:lineRule="auto"/>
        <w:ind w:hanging="90"/>
        <w:textAlignment w:val="baseline"/>
      </w:pPr>
      <w:r w:rsidRPr="019A93DD">
        <w:rPr>
          <w:rFonts w:ascii="Aptos" w:eastAsia="Times New Roman" w:hAnsi="Aptos" w:cs="Segoe UI"/>
          <w:sz w:val="16"/>
          <w:szCs w:val="16"/>
          <w:lang w:eastAsia="en-CA"/>
        </w:rPr>
        <w:t> </w:t>
      </w:r>
      <w:r w:rsidR="4241D481">
        <w:rPr>
          <w:noProof/>
        </w:rPr>
        <w:drawing>
          <wp:inline distT="0" distB="0" distL="0" distR="0" wp14:anchorId="2B8E8843" wp14:editId="31EBACE4">
            <wp:extent cx="4076909" cy="311166"/>
            <wp:effectExtent l="0" t="0" r="0" b="0"/>
            <wp:docPr id="723114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14194" name=""/>
                    <pic:cNvPicPr/>
                  </pic:nvPicPr>
                  <pic:blipFill>
                    <a:blip r:embed="rId12">
                      <a:extLst>
                        <a:ext uri="{28A0092B-C50C-407E-A947-70E740481C1C}">
                          <a14:useLocalDpi xmlns:a14="http://schemas.microsoft.com/office/drawing/2010/main" val="0"/>
                        </a:ext>
                      </a:extLst>
                    </a:blip>
                    <a:stretch>
                      <a:fillRect/>
                    </a:stretch>
                  </pic:blipFill>
                  <pic:spPr>
                    <a:xfrm>
                      <a:off x="0" y="0"/>
                      <a:ext cx="4076909" cy="311166"/>
                    </a:xfrm>
                    <a:prstGeom prst="rect">
                      <a:avLst/>
                    </a:prstGeom>
                  </pic:spPr>
                </pic:pic>
              </a:graphicData>
            </a:graphic>
          </wp:inline>
        </w:drawing>
      </w:r>
    </w:p>
    <w:p w14:paraId="27B8BC2C" w14:textId="27AFB6B7" w:rsidR="019A93DD" w:rsidRDefault="019A93DD" w:rsidP="019A93DD">
      <w:pPr>
        <w:spacing w:after="0" w:line="240" w:lineRule="auto"/>
      </w:pPr>
    </w:p>
    <w:p w14:paraId="5BEE10C6" w14:textId="743C242D" w:rsidR="003C2B63" w:rsidRDefault="00C27E2B" w:rsidP="00843753">
      <w:pPr>
        <w:pStyle w:val="Heading1"/>
        <w:numPr>
          <w:ilvl w:val="0"/>
          <w:numId w:val="33"/>
        </w:numPr>
        <w:spacing w:before="0" w:line="240" w:lineRule="auto"/>
      </w:pPr>
      <w:r>
        <w:t>Budget Justification</w:t>
      </w:r>
      <w:r w:rsidR="003C2B63">
        <w:t xml:space="preserve"> (maximum 1 page)</w:t>
      </w:r>
    </w:p>
    <w:p w14:paraId="50C2F092" w14:textId="6D533BFA" w:rsidR="00730B00" w:rsidRPr="0003309D" w:rsidRDefault="11772BAB" w:rsidP="05665458">
      <w:pPr>
        <w:rPr>
          <w:rFonts w:eastAsia="Calibri" w:cs="Aparajita"/>
          <w:color w:val="000000" w:themeColor="text1"/>
        </w:rPr>
      </w:pPr>
      <w:r w:rsidRPr="001F10B8">
        <w:t>Each project will be awarded a maximum of $</w:t>
      </w:r>
      <w:r w:rsidR="00B616C2" w:rsidRPr="001F10B8">
        <w:t>200</w:t>
      </w:r>
      <w:r w:rsidR="2AAD54C8" w:rsidRPr="001F10B8">
        <w:t>,000</w:t>
      </w:r>
      <w:r w:rsidR="7C2A14F6" w:rsidRPr="001F10B8">
        <w:t>.</w:t>
      </w:r>
      <w:r w:rsidRPr="001F10B8">
        <w:rPr>
          <w:rFonts w:eastAsia="Calibri" w:cs="Aparajita"/>
          <w:color w:val="000000" w:themeColor="text1"/>
        </w:rPr>
        <w:t xml:space="preserve"> </w:t>
      </w:r>
      <w:r w:rsidR="59046C38" w:rsidRPr="001F10B8">
        <w:rPr>
          <w:b/>
          <w:bCs/>
        </w:rPr>
        <w:t>A minimum of 40% of the total amount requested must go towards</w:t>
      </w:r>
      <w:r w:rsidR="00546DF5" w:rsidRPr="001F10B8">
        <w:rPr>
          <w:b/>
          <w:bCs/>
        </w:rPr>
        <w:t xml:space="preserve"> </w:t>
      </w:r>
      <w:r w:rsidR="59046C38" w:rsidRPr="001F10B8">
        <w:rPr>
          <w:b/>
          <w:bCs/>
        </w:rPr>
        <w:t>Research Trainees (</w:t>
      </w:r>
      <w:proofErr w:type="gramStart"/>
      <w:r w:rsidR="59046C38" w:rsidRPr="001F10B8">
        <w:rPr>
          <w:b/>
          <w:bCs/>
        </w:rPr>
        <w:t>Master’s</w:t>
      </w:r>
      <w:proofErr w:type="gramEnd"/>
      <w:r w:rsidR="59046C38" w:rsidRPr="001F10B8">
        <w:rPr>
          <w:b/>
          <w:bCs/>
        </w:rPr>
        <w:t xml:space="preserve"> and PhD students as well as Post</w:t>
      </w:r>
      <w:r w:rsidR="05B2A7F8" w:rsidRPr="001F10B8">
        <w:rPr>
          <w:b/>
          <w:bCs/>
        </w:rPr>
        <w:t>-Doc</w:t>
      </w:r>
      <w:r w:rsidR="7003E96D" w:rsidRPr="001F10B8">
        <w:rPr>
          <w:b/>
          <w:bCs/>
        </w:rPr>
        <w:t>toral</w:t>
      </w:r>
      <w:r w:rsidR="05B2A7F8" w:rsidRPr="001F10B8">
        <w:rPr>
          <w:b/>
          <w:bCs/>
        </w:rPr>
        <w:t xml:space="preserve"> Fellows) and/or HQPs (</w:t>
      </w:r>
      <w:r w:rsidR="0B68D572" w:rsidRPr="001F10B8">
        <w:rPr>
          <w:b/>
          <w:bCs/>
        </w:rPr>
        <w:t xml:space="preserve">Research </w:t>
      </w:r>
      <w:r w:rsidR="5C2240F0" w:rsidRPr="001F10B8">
        <w:rPr>
          <w:b/>
          <w:bCs/>
        </w:rPr>
        <w:t xml:space="preserve">Assistants or </w:t>
      </w:r>
      <w:r w:rsidR="0B68D572" w:rsidRPr="001F10B8">
        <w:rPr>
          <w:b/>
          <w:bCs/>
        </w:rPr>
        <w:t xml:space="preserve">Associates, </w:t>
      </w:r>
      <w:r w:rsidR="3160F35B" w:rsidRPr="001F10B8">
        <w:rPr>
          <w:b/>
          <w:bCs/>
        </w:rPr>
        <w:t xml:space="preserve">staff scientists, </w:t>
      </w:r>
      <w:r w:rsidR="0B68D572" w:rsidRPr="001F10B8">
        <w:rPr>
          <w:b/>
          <w:bCs/>
        </w:rPr>
        <w:t>technicians, professional and technical services, and consultants).</w:t>
      </w:r>
      <w:r w:rsidR="5DBAF599" w:rsidRPr="001F10B8">
        <w:rPr>
          <w:rFonts w:eastAsia="Calibri" w:cs="Aparajita"/>
          <w:color w:val="000000" w:themeColor="text1"/>
        </w:rPr>
        <w:t xml:space="preserve"> The remaining 60% of funds awarded can go towards eligible</w:t>
      </w:r>
      <w:r w:rsidR="3083E657" w:rsidRPr="4663AE0E">
        <w:rPr>
          <w:rFonts w:eastAsia="Calibri" w:cs="Aparajita"/>
          <w:color w:val="000000" w:themeColor="text1"/>
        </w:rPr>
        <w:t xml:space="preserve"> research costs,</w:t>
      </w:r>
      <w:r w:rsidR="5DBAF599" w:rsidRPr="4663AE0E">
        <w:rPr>
          <w:rFonts w:eastAsia="Calibri" w:cs="Aparajita"/>
          <w:color w:val="000000" w:themeColor="text1"/>
        </w:rPr>
        <w:t xml:space="preserve"> knowledge dissemination, technology transfer activities</w:t>
      </w:r>
      <w:r w:rsidR="474D712F" w:rsidRPr="4663AE0E">
        <w:rPr>
          <w:rFonts w:eastAsia="Calibri" w:cs="Aparajita"/>
          <w:color w:val="000000" w:themeColor="text1"/>
        </w:rPr>
        <w:t>,</w:t>
      </w:r>
      <w:r w:rsidR="5DBAF599" w:rsidRPr="4663AE0E">
        <w:rPr>
          <w:rFonts w:eastAsia="Calibri" w:cs="Aparajita"/>
          <w:color w:val="000000" w:themeColor="text1"/>
        </w:rPr>
        <w:t xml:space="preserve"> and other project-specific costs.</w:t>
      </w:r>
      <w:r w:rsidR="5DBAF599">
        <w:t xml:space="preserve"> Consult the </w:t>
      </w:r>
      <w:hyperlink r:id="rId13">
        <w:r w:rsidR="5DBAF599" w:rsidRPr="4663AE0E">
          <w:rPr>
            <w:rStyle w:val="Hyperlink"/>
          </w:rPr>
          <w:t>Tri-agency guide on financial administration</w:t>
        </w:r>
      </w:hyperlink>
      <w:r w:rsidR="5DBAF599">
        <w:t> for information about the eligibility of expenditures for the direct costs of research and the regulations governing the use of grant funds.</w:t>
      </w:r>
    </w:p>
    <w:p w14:paraId="007D488E" w14:textId="1F8D71F8" w:rsidR="00730B00" w:rsidRPr="00BF2AB2" w:rsidRDefault="5380B3C5" w:rsidP="552D8568">
      <w:pPr>
        <w:spacing w:before="120" w:after="120" w:line="240" w:lineRule="auto"/>
      </w:pPr>
      <w:r>
        <w:t>Provide a detailed budget breakdown</w:t>
      </w:r>
      <w:r w:rsidR="5A22AD43">
        <w:t xml:space="preserve"> and justification for spending</w:t>
      </w:r>
      <w:r w:rsidR="21E08FA6">
        <w:t xml:space="preserve"> </w:t>
      </w:r>
      <w:r>
        <w:t>for the following categories</w:t>
      </w:r>
      <w:r w:rsidR="00A96538">
        <w:t xml:space="preserve">. Include </w:t>
      </w:r>
      <w:r w:rsidR="007F128A">
        <w:t xml:space="preserve">and specify </w:t>
      </w:r>
      <w:r w:rsidR="00A96538">
        <w:t>partner contribution</w:t>
      </w:r>
      <w:r w:rsidR="007F128A">
        <w:t xml:space="preserve">s. </w:t>
      </w:r>
      <w:r w:rsidR="007F128A" w:rsidRPr="00277EDE">
        <w:rPr>
          <w:b/>
          <w:bCs/>
        </w:rPr>
        <w:t>Note: All private partner cash contributions will be subject to a 25% overhead for indirect costs.</w:t>
      </w:r>
    </w:p>
    <w:p w14:paraId="78DD5EEB" w14:textId="6EC6E5C7" w:rsidR="00730B00" w:rsidRPr="00BF2AB2" w:rsidRDefault="11772BAB" w:rsidP="552D8568">
      <w:pPr>
        <w:pStyle w:val="ListParagraph"/>
        <w:numPr>
          <w:ilvl w:val="0"/>
          <w:numId w:val="28"/>
        </w:numPr>
        <w:spacing w:before="120" w:after="120" w:line="240" w:lineRule="auto"/>
      </w:pPr>
      <w:r>
        <w:t>Salaries and benefits</w:t>
      </w:r>
      <w:r w:rsidR="76062CF1">
        <w:t xml:space="preserve"> (include names if known as well as proposed salaries and/or non-discretionary benefits)</w:t>
      </w:r>
      <w:r>
        <w:t xml:space="preserve"> </w:t>
      </w:r>
      <w:r w:rsidR="68233564">
        <w:t xml:space="preserve">for HQPs and Research Trainee numbers and fellowship amounts. </w:t>
      </w:r>
    </w:p>
    <w:p w14:paraId="5F8F5FBF" w14:textId="0E30141C" w:rsidR="00730B00" w:rsidRPr="00BF2AB2" w:rsidRDefault="5380B3C5" w:rsidP="552D8568">
      <w:pPr>
        <w:pStyle w:val="ListParagraph"/>
        <w:numPr>
          <w:ilvl w:val="0"/>
          <w:numId w:val="28"/>
        </w:numPr>
        <w:spacing w:before="120" w:after="120" w:line="240" w:lineRule="auto"/>
      </w:pPr>
      <w:r>
        <w:t>Equipment / Facilities</w:t>
      </w:r>
      <w:r w:rsidR="5A22AD43">
        <w:t xml:space="preserve"> (list the </w:t>
      </w:r>
      <w:r>
        <w:t>items requested</w:t>
      </w:r>
      <w:r w:rsidR="5A22AD43">
        <w:t xml:space="preserve"> with </w:t>
      </w:r>
      <w:r>
        <w:t>details on models, manufacturers, prices and applicable taxes</w:t>
      </w:r>
      <w:r w:rsidR="5A22AD43">
        <w:t>, and any usage/facility fees)</w:t>
      </w:r>
    </w:p>
    <w:p w14:paraId="1A58FE54" w14:textId="0F569FB5" w:rsidR="00730B00" w:rsidRPr="00BF2AB2" w:rsidRDefault="5380B3C5" w:rsidP="552D8568">
      <w:pPr>
        <w:pStyle w:val="ListParagraph"/>
        <w:numPr>
          <w:ilvl w:val="0"/>
          <w:numId w:val="28"/>
        </w:numPr>
        <w:spacing w:before="120" w:after="120" w:line="240" w:lineRule="auto"/>
      </w:pPr>
      <w:r>
        <w:t>Travel</w:t>
      </w:r>
    </w:p>
    <w:p w14:paraId="63218B1F" w14:textId="658B7477" w:rsidR="00730B00" w:rsidRPr="00BF2AB2" w:rsidRDefault="5380B3C5" w:rsidP="552D8568">
      <w:pPr>
        <w:pStyle w:val="ListParagraph"/>
        <w:numPr>
          <w:ilvl w:val="0"/>
          <w:numId w:val="28"/>
        </w:numPr>
        <w:spacing w:before="120" w:after="120" w:line="240" w:lineRule="auto"/>
      </w:pPr>
      <w:r>
        <w:t>Dissemination and knowledge mobilization</w:t>
      </w:r>
      <w:r w:rsidR="5A22AD43">
        <w:t xml:space="preserve"> (include costs relating to publication, conferences</w:t>
      </w:r>
      <w:r>
        <w:t>, user workshops</w:t>
      </w:r>
      <w:r w:rsidR="5A22AD43">
        <w:t xml:space="preserve">, and any other </w:t>
      </w:r>
      <w:r>
        <w:t>knowledge mobilization related to the project</w:t>
      </w:r>
      <w:r w:rsidR="5A22AD43">
        <w:t>)</w:t>
      </w:r>
    </w:p>
    <w:p w14:paraId="18E2FD5B" w14:textId="2ACBB06F" w:rsidR="00730B00" w:rsidRPr="00BF2AB2" w:rsidRDefault="5380B3C5" w:rsidP="552D8568">
      <w:pPr>
        <w:pStyle w:val="ListParagraph"/>
        <w:numPr>
          <w:ilvl w:val="0"/>
          <w:numId w:val="28"/>
        </w:numPr>
        <w:spacing w:before="120" w:after="120" w:line="240" w:lineRule="auto"/>
      </w:pPr>
      <w:r>
        <w:t>Partnership process and actions (convening, hosting, collaborating governance, etc.)</w:t>
      </w:r>
    </w:p>
    <w:p w14:paraId="6FDC04E4" w14:textId="270F1F9C" w:rsidR="00B46862" w:rsidRDefault="5380B3C5" w:rsidP="00730B00">
      <w:pPr>
        <w:pStyle w:val="ListParagraph"/>
        <w:numPr>
          <w:ilvl w:val="0"/>
          <w:numId w:val="28"/>
        </w:numPr>
        <w:spacing w:before="120" w:after="120" w:line="240" w:lineRule="auto"/>
      </w:pPr>
      <w:r>
        <w:t>Technology transfer activities</w:t>
      </w:r>
      <w:r w:rsidR="5A22AD43">
        <w:t xml:space="preserve"> (</w:t>
      </w:r>
      <w:r>
        <w:t>expenditure</w:t>
      </w:r>
      <w:r w:rsidR="5A22AD43">
        <w:t>s</w:t>
      </w:r>
      <w:r>
        <w:t xml:space="preserve"> for field trials, prototypes, scale-up costs, demonstration projects, workshops and other activities to develop and grow the research collaborations with the partner organizations</w:t>
      </w:r>
      <w:r w:rsidR="5A22AD43">
        <w:t>)</w:t>
      </w:r>
    </w:p>
    <w:p w14:paraId="365D74A9" w14:textId="5949731F" w:rsidR="00B46862" w:rsidRDefault="003C2B63" w:rsidP="00843753">
      <w:pPr>
        <w:pStyle w:val="Heading1"/>
        <w:numPr>
          <w:ilvl w:val="0"/>
          <w:numId w:val="33"/>
        </w:numPr>
        <w:spacing w:before="0" w:line="240" w:lineRule="auto"/>
      </w:pPr>
      <w:r>
        <w:lastRenderedPageBreak/>
        <w:t xml:space="preserve">Relevant </w:t>
      </w:r>
      <w:r w:rsidR="00B46862">
        <w:t>References</w:t>
      </w:r>
    </w:p>
    <w:p w14:paraId="57D5E9FD" w14:textId="24255D9F" w:rsidR="00B46862" w:rsidRPr="00B46862" w:rsidRDefault="409E7EFA" w:rsidP="34E4C947">
      <w:pPr>
        <w:spacing w:before="120" w:after="120" w:line="240" w:lineRule="auto"/>
        <w:rPr>
          <w:b/>
          <w:bCs/>
        </w:rPr>
      </w:pPr>
      <w:r>
        <w:t xml:space="preserve">Use this section to provide a list of the </w:t>
      </w:r>
      <w:r w:rsidRPr="34E4C947">
        <w:rPr>
          <w:u w:val="single"/>
        </w:rPr>
        <w:t>most relevant</w:t>
      </w:r>
      <w:r>
        <w:t xml:space="preserve"> literature references. Do not refer readers to websites for additional information on your proposal. </w:t>
      </w:r>
      <w:r w:rsidRPr="34E4C947">
        <w:rPr>
          <w:b/>
          <w:bCs/>
        </w:rPr>
        <w:t>Do not introduce hyperlinks in your list of references.</w:t>
      </w:r>
    </w:p>
    <w:sectPr w:rsidR="00B46862" w:rsidRPr="00B46862" w:rsidSect="007036EA">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3C25" w14:textId="77777777" w:rsidR="00755393" w:rsidRDefault="00755393" w:rsidP="00770AE9">
      <w:pPr>
        <w:spacing w:after="0" w:line="240" w:lineRule="auto"/>
      </w:pPr>
      <w:r>
        <w:separator/>
      </w:r>
    </w:p>
  </w:endnote>
  <w:endnote w:type="continuationSeparator" w:id="0">
    <w:p w14:paraId="1CB4027A" w14:textId="77777777" w:rsidR="00755393" w:rsidRDefault="00755393" w:rsidP="0077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51212"/>
      <w:docPartObj>
        <w:docPartGallery w:val="Page Numbers (Bottom of Page)"/>
        <w:docPartUnique/>
      </w:docPartObj>
    </w:sdtPr>
    <w:sdtEndPr>
      <w:rPr>
        <w:noProof/>
      </w:rPr>
    </w:sdtEndPr>
    <w:sdtContent>
      <w:p w14:paraId="51B8E63B" w14:textId="6F72DB06" w:rsidR="007036EA" w:rsidRDefault="007036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2BA89" w14:textId="77777777" w:rsidR="007036EA" w:rsidRDefault="0070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3F37" w14:textId="77777777" w:rsidR="00755393" w:rsidRDefault="00755393" w:rsidP="00770AE9">
      <w:pPr>
        <w:spacing w:after="0" w:line="240" w:lineRule="auto"/>
      </w:pPr>
      <w:r>
        <w:separator/>
      </w:r>
    </w:p>
  </w:footnote>
  <w:footnote w:type="continuationSeparator" w:id="0">
    <w:p w14:paraId="0A308A0C" w14:textId="77777777" w:rsidR="00755393" w:rsidRDefault="00755393" w:rsidP="00770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B6"/>
    <w:multiLevelType w:val="hybridMultilevel"/>
    <w:tmpl w:val="2326AFB8"/>
    <w:lvl w:ilvl="0" w:tplc="0044A42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170411"/>
    <w:multiLevelType w:val="hybridMultilevel"/>
    <w:tmpl w:val="7B9EF374"/>
    <w:lvl w:ilvl="0" w:tplc="582E6BA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E23DEF"/>
    <w:multiLevelType w:val="hybridMultilevel"/>
    <w:tmpl w:val="600C0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182D44"/>
    <w:multiLevelType w:val="hybridMultilevel"/>
    <w:tmpl w:val="9AAEA0E0"/>
    <w:lvl w:ilvl="0" w:tplc="F13E739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FE3120"/>
    <w:multiLevelType w:val="hybridMultilevel"/>
    <w:tmpl w:val="CA72F3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4EC4B60"/>
    <w:multiLevelType w:val="hybridMultilevel"/>
    <w:tmpl w:val="0504A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CC5681"/>
    <w:multiLevelType w:val="hybridMultilevel"/>
    <w:tmpl w:val="AA6C8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E746B5"/>
    <w:multiLevelType w:val="hybridMultilevel"/>
    <w:tmpl w:val="8D9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796BFC"/>
    <w:multiLevelType w:val="hybridMultilevel"/>
    <w:tmpl w:val="451A81B6"/>
    <w:lvl w:ilvl="0" w:tplc="43BE59E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F4738C"/>
    <w:multiLevelType w:val="hybridMultilevel"/>
    <w:tmpl w:val="3676D83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232B88"/>
    <w:multiLevelType w:val="hybridMultilevel"/>
    <w:tmpl w:val="5B3A50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DA1630"/>
    <w:multiLevelType w:val="hybridMultilevel"/>
    <w:tmpl w:val="831688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032EE5"/>
    <w:multiLevelType w:val="hybridMultilevel"/>
    <w:tmpl w:val="A1DE56D8"/>
    <w:lvl w:ilvl="0" w:tplc="0044A422">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7F02AF"/>
    <w:multiLevelType w:val="hybridMultilevel"/>
    <w:tmpl w:val="214E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9229CD"/>
    <w:multiLevelType w:val="hybridMultilevel"/>
    <w:tmpl w:val="2C8C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E50D9"/>
    <w:multiLevelType w:val="hybridMultilevel"/>
    <w:tmpl w:val="BA0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B2FCA"/>
    <w:multiLevelType w:val="hybridMultilevel"/>
    <w:tmpl w:val="17FEEC4C"/>
    <w:lvl w:ilvl="0" w:tplc="F13E7390">
      <w:start w:val="1"/>
      <w:numFmt w:val="bullet"/>
      <w:lvlText w:val=""/>
      <w:lvlJc w:val="left"/>
      <w:pPr>
        <w:ind w:left="720" w:hanging="360"/>
      </w:pPr>
      <w:rPr>
        <w:rFonts w:ascii="Wingdings" w:hAnsi="Wingdings" w:hint="default"/>
      </w:rPr>
    </w:lvl>
    <w:lvl w:ilvl="1" w:tplc="F13E7390">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146FF6"/>
    <w:multiLevelType w:val="hybridMultilevel"/>
    <w:tmpl w:val="1A2A37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43156A"/>
    <w:multiLevelType w:val="hybridMultilevel"/>
    <w:tmpl w:val="4A4C931A"/>
    <w:lvl w:ilvl="0" w:tplc="43BE59E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B3389F"/>
    <w:multiLevelType w:val="hybridMultilevel"/>
    <w:tmpl w:val="B5ECC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B30F1A"/>
    <w:multiLevelType w:val="hybridMultilevel"/>
    <w:tmpl w:val="05946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7047D"/>
    <w:multiLevelType w:val="hybridMultilevel"/>
    <w:tmpl w:val="D6B0D0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941FB8"/>
    <w:multiLevelType w:val="multilevel"/>
    <w:tmpl w:val="DAA698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Calibri"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D1C3C"/>
    <w:multiLevelType w:val="hybridMultilevel"/>
    <w:tmpl w:val="33A83706"/>
    <w:lvl w:ilvl="0" w:tplc="0044A422">
      <w:start w:val="1"/>
      <w:numFmt w:val="decimal"/>
      <w:lvlText w:val="%1."/>
      <w:lvlJc w:val="left"/>
      <w:pPr>
        <w:ind w:left="1080" w:hanging="720"/>
      </w:pPr>
      <w:rPr>
        <w:rFonts w:hint="default"/>
      </w:rPr>
    </w:lvl>
    <w:lvl w:ilvl="1" w:tplc="10090003">
      <w:start w:val="1"/>
      <w:numFmt w:val="bullet"/>
      <w:lvlText w:val="o"/>
      <w:lvlJc w:val="left"/>
      <w:pPr>
        <w:ind w:left="1440" w:hanging="360"/>
      </w:pPr>
      <w:rPr>
        <w:rFonts w:ascii="Courier New" w:hAnsi="Courier New" w:cs="Courier New" w:hint="default"/>
      </w:rPr>
    </w:lvl>
    <w:lvl w:ilvl="2" w:tplc="34EC9DD0">
      <w:start w:val="5"/>
      <w:numFmt w:val="bullet"/>
      <w:lvlText w:val="•"/>
      <w:lvlJc w:val="left"/>
      <w:pPr>
        <w:ind w:left="2700" w:hanging="720"/>
      </w:pPr>
      <w:rPr>
        <w:rFonts w:ascii="Calibri" w:eastAsiaTheme="minorHAnsi" w:hAnsi="Calibri" w:cs="Calibri"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9F29E5"/>
    <w:multiLevelType w:val="hybridMultilevel"/>
    <w:tmpl w:val="D1F68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4752B6"/>
    <w:multiLevelType w:val="hybridMultilevel"/>
    <w:tmpl w:val="D2D612A4"/>
    <w:lvl w:ilvl="0" w:tplc="43BE59E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A01E24"/>
    <w:multiLevelType w:val="hybridMultilevel"/>
    <w:tmpl w:val="13761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E37470"/>
    <w:multiLevelType w:val="hybridMultilevel"/>
    <w:tmpl w:val="8D8A8F6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40B3D05"/>
    <w:multiLevelType w:val="hybridMultilevel"/>
    <w:tmpl w:val="B8CC0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CF73B0"/>
    <w:multiLevelType w:val="hybridMultilevel"/>
    <w:tmpl w:val="D0B416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7EB6599"/>
    <w:multiLevelType w:val="hybridMultilevel"/>
    <w:tmpl w:val="FA16D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0E6BA2"/>
    <w:multiLevelType w:val="hybridMultilevel"/>
    <w:tmpl w:val="FDE26B24"/>
    <w:lvl w:ilvl="0" w:tplc="43BE59E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3C4ACF"/>
    <w:multiLevelType w:val="hybridMultilevel"/>
    <w:tmpl w:val="54BAC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4751466">
    <w:abstractNumId w:val="5"/>
  </w:num>
  <w:num w:numId="2" w16cid:durableId="633298172">
    <w:abstractNumId w:val="7"/>
  </w:num>
  <w:num w:numId="3" w16cid:durableId="67579664">
    <w:abstractNumId w:val="30"/>
  </w:num>
  <w:num w:numId="4" w16cid:durableId="697244184">
    <w:abstractNumId w:val="8"/>
  </w:num>
  <w:num w:numId="5" w16cid:durableId="878905571">
    <w:abstractNumId w:val="18"/>
  </w:num>
  <w:num w:numId="6" w16cid:durableId="1474710900">
    <w:abstractNumId w:val="31"/>
  </w:num>
  <w:num w:numId="7" w16cid:durableId="1869683504">
    <w:abstractNumId w:val="15"/>
  </w:num>
  <w:num w:numId="8" w16cid:durableId="1550995147">
    <w:abstractNumId w:val="25"/>
  </w:num>
  <w:num w:numId="9" w16cid:durableId="125513570">
    <w:abstractNumId w:val="0"/>
  </w:num>
  <w:num w:numId="10" w16cid:durableId="606429792">
    <w:abstractNumId w:val="6"/>
  </w:num>
  <w:num w:numId="11" w16cid:durableId="1721595141">
    <w:abstractNumId w:val="12"/>
  </w:num>
  <w:num w:numId="12" w16cid:durableId="868759518">
    <w:abstractNumId w:val="9"/>
  </w:num>
  <w:num w:numId="13" w16cid:durableId="1153066384">
    <w:abstractNumId w:val="10"/>
  </w:num>
  <w:num w:numId="14" w16cid:durableId="215747067">
    <w:abstractNumId w:val="26"/>
  </w:num>
  <w:num w:numId="15" w16cid:durableId="96876837">
    <w:abstractNumId w:val="23"/>
  </w:num>
  <w:num w:numId="16" w16cid:durableId="198207820">
    <w:abstractNumId w:val="22"/>
  </w:num>
  <w:num w:numId="17" w16cid:durableId="418912135">
    <w:abstractNumId w:val="28"/>
  </w:num>
  <w:num w:numId="18" w16cid:durableId="699549906">
    <w:abstractNumId w:val="4"/>
  </w:num>
  <w:num w:numId="19" w16cid:durableId="2127000068">
    <w:abstractNumId w:val="32"/>
  </w:num>
  <w:num w:numId="20" w16cid:durableId="111285145">
    <w:abstractNumId w:val="2"/>
  </w:num>
  <w:num w:numId="21" w16cid:durableId="1056778258">
    <w:abstractNumId w:val="11"/>
  </w:num>
  <w:num w:numId="22" w16cid:durableId="344482820">
    <w:abstractNumId w:val="24"/>
  </w:num>
  <w:num w:numId="23" w16cid:durableId="1176849087">
    <w:abstractNumId w:val="19"/>
  </w:num>
  <w:num w:numId="24" w16cid:durableId="1486825318">
    <w:abstractNumId w:val="13"/>
  </w:num>
  <w:num w:numId="25" w16cid:durableId="522868778">
    <w:abstractNumId w:val="29"/>
  </w:num>
  <w:num w:numId="26" w16cid:durableId="1792936203">
    <w:abstractNumId w:val="27"/>
  </w:num>
  <w:num w:numId="27" w16cid:durableId="1851332278">
    <w:abstractNumId w:val="21"/>
  </w:num>
  <w:num w:numId="28" w16cid:durableId="2119325261">
    <w:abstractNumId w:val="17"/>
  </w:num>
  <w:num w:numId="29" w16cid:durableId="1815680258">
    <w:abstractNumId w:val="1"/>
  </w:num>
  <w:num w:numId="30" w16cid:durableId="1119837562">
    <w:abstractNumId w:val="3"/>
  </w:num>
  <w:num w:numId="31" w16cid:durableId="1227452542">
    <w:abstractNumId w:val="16"/>
  </w:num>
  <w:num w:numId="32" w16cid:durableId="892739445">
    <w:abstractNumId w:val="20"/>
  </w:num>
  <w:num w:numId="33" w16cid:durableId="747188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2D"/>
    <w:rsid w:val="00000B97"/>
    <w:rsid w:val="00005990"/>
    <w:rsid w:val="000075F8"/>
    <w:rsid w:val="00020E87"/>
    <w:rsid w:val="00050D7A"/>
    <w:rsid w:val="00051778"/>
    <w:rsid w:val="00062E33"/>
    <w:rsid w:val="000641F3"/>
    <w:rsid w:val="00064211"/>
    <w:rsid w:val="00064775"/>
    <w:rsid w:val="00071A57"/>
    <w:rsid w:val="000811FE"/>
    <w:rsid w:val="00083CD6"/>
    <w:rsid w:val="00084845"/>
    <w:rsid w:val="000855BF"/>
    <w:rsid w:val="000930D6"/>
    <w:rsid w:val="00096356"/>
    <w:rsid w:val="000A25E4"/>
    <w:rsid w:val="000B7464"/>
    <w:rsid w:val="000B7A2D"/>
    <w:rsid w:val="000C00D5"/>
    <w:rsid w:val="000C637F"/>
    <w:rsid w:val="000D4C4B"/>
    <w:rsid w:val="000E6394"/>
    <w:rsid w:val="000E6D67"/>
    <w:rsid w:val="000E6FAD"/>
    <w:rsid w:val="000F5255"/>
    <w:rsid w:val="000F5917"/>
    <w:rsid w:val="00111553"/>
    <w:rsid w:val="00111EBF"/>
    <w:rsid w:val="00120BA4"/>
    <w:rsid w:val="00123AAB"/>
    <w:rsid w:val="00124F0A"/>
    <w:rsid w:val="00130735"/>
    <w:rsid w:val="001444CF"/>
    <w:rsid w:val="00152B33"/>
    <w:rsid w:val="0016655E"/>
    <w:rsid w:val="00195A76"/>
    <w:rsid w:val="001A07A2"/>
    <w:rsid w:val="001A6066"/>
    <w:rsid w:val="001C003C"/>
    <w:rsid w:val="001C2712"/>
    <w:rsid w:val="001C4482"/>
    <w:rsid w:val="001C7BC4"/>
    <w:rsid w:val="001D2B09"/>
    <w:rsid w:val="001D3992"/>
    <w:rsid w:val="001D5706"/>
    <w:rsid w:val="001E2BAA"/>
    <w:rsid w:val="001F10B8"/>
    <w:rsid w:val="001F1B0B"/>
    <w:rsid w:val="001F4DA4"/>
    <w:rsid w:val="002157AF"/>
    <w:rsid w:val="00241DF6"/>
    <w:rsid w:val="002624E4"/>
    <w:rsid w:val="00266BE7"/>
    <w:rsid w:val="0027141E"/>
    <w:rsid w:val="0027205F"/>
    <w:rsid w:val="00277EDE"/>
    <w:rsid w:val="00287004"/>
    <w:rsid w:val="00291244"/>
    <w:rsid w:val="0029351B"/>
    <w:rsid w:val="002A3F24"/>
    <w:rsid w:val="002D2ECC"/>
    <w:rsid w:val="002F31C6"/>
    <w:rsid w:val="00322608"/>
    <w:rsid w:val="00341BCE"/>
    <w:rsid w:val="00347A35"/>
    <w:rsid w:val="00357D9D"/>
    <w:rsid w:val="00361265"/>
    <w:rsid w:val="00371443"/>
    <w:rsid w:val="003759AF"/>
    <w:rsid w:val="0038202A"/>
    <w:rsid w:val="00392001"/>
    <w:rsid w:val="0039D39D"/>
    <w:rsid w:val="003A65AC"/>
    <w:rsid w:val="003B134D"/>
    <w:rsid w:val="003C2B63"/>
    <w:rsid w:val="003C444F"/>
    <w:rsid w:val="003D75A5"/>
    <w:rsid w:val="003E124D"/>
    <w:rsid w:val="00416B69"/>
    <w:rsid w:val="00426B4A"/>
    <w:rsid w:val="00444D98"/>
    <w:rsid w:val="00457BE8"/>
    <w:rsid w:val="004622E9"/>
    <w:rsid w:val="004625ED"/>
    <w:rsid w:val="00465507"/>
    <w:rsid w:val="00491FD1"/>
    <w:rsid w:val="004920E3"/>
    <w:rsid w:val="00492FD9"/>
    <w:rsid w:val="0049717D"/>
    <w:rsid w:val="0049C5CC"/>
    <w:rsid w:val="004B0899"/>
    <w:rsid w:val="004B226B"/>
    <w:rsid w:val="004C485F"/>
    <w:rsid w:val="004E0097"/>
    <w:rsid w:val="004E2C66"/>
    <w:rsid w:val="004E37DA"/>
    <w:rsid w:val="004F16CC"/>
    <w:rsid w:val="004F49C3"/>
    <w:rsid w:val="004F5F41"/>
    <w:rsid w:val="00505857"/>
    <w:rsid w:val="005163B3"/>
    <w:rsid w:val="005172ED"/>
    <w:rsid w:val="005261A3"/>
    <w:rsid w:val="005355D1"/>
    <w:rsid w:val="00536BB0"/>
    <w:rsid w:val="00536E17"/>
    <w:rsid w:val="0054275F"/>
    <w:rsid w:val="00546DF5"/>
    <w:rsid w:val="0055077F"/>
    <w:rsid w:val="0056068B"/>
    <w:rsid w:val="00573727"/>
    <w:rsid w:val="005841B3"/>
    <w:rsid w:val="00587A92"/>
    <w:rsid w:val="00594F9F"/>
    <w:rsid w:val="00596267"/>
    <w:rsid w:val="005A2615"/>
    <w:rsid w:val="005B5255"/>
    <w:rsid w:val="005C178E"/>
    <w:rsid w:val="005C7769"/>
    <w:rsid w:val="005D3CAB"/>
    <w:rsid w:val="005F5DA8"/>
    <w:rsid w:val="00623E79"/>
    <w:rsid w:val="006253D7"/>
    <w:rsid w:val="00631E84"/>
    <w:rsid w:val="00632E1C"/>
    <w:rsid w:val="0064176A"/>
    <w:rsid w:val="00650A93"/>
    <w:rsid w:val="00656929"/>
    <w:rsid w:val="00672EFD"/>
    <w:rsid w:val="006745E9"/>
    <w:rsid w:val="0067798F"/>
    <w:rsid w:val="0068388C"/>
    <w:rsid w:val="00686AA5"/>
    <w:rsid w:val="006879E0"/>
    <w:rsid w:val="006A2E2C"/>
    <w:rsid w:val="006A35DD"/>
    <w:rsid w:val="006C5336"/>
    <w:rsid w:val="006C7CF6"/>
    <w:rsid w:val="006D7499"/>
    <w:rsid w:val="006F0A0E"/>
    <w:rsid w:val="006F2187"/>
    <w:rsid w:val="006F4B26"/>
    <w:rsid w:val="007036EA"/>
    <w:rsid w:val="0071032F"/>
    <w:rsid w:val="00710857"/>
    <w:rsid w:val="0071123D"/>
    <w:rsid w:val="00721193"/>
    <w:rsid w:val="0072121F"/>
    <w:rsid w:val="0072180D"/>
    <w:rsid w:val="00721EE7"/>
    <w:rsid w:val="00723483"/>
    <w:rsid w:val="00723E70"/>
    <w:rsid w:val="007259F6"/>
    <w:rsid w:val="00730B00"/>
    <w:rsid w:val="00755393"/>
    <w:rsid w:val="007648C5"/>
    <w:rsid w:val="007661D1"/>
    <w:rsid w:val="00766C39"/>
    <w:rsid w:val="00770AE9"/>
    <w:rsid w:val="00770CE9"/>
    <w:rsid w:val="007824BE"/>
    <w:rsid w:val="007843E3"/>
    <w:rsid w:val="00791486"/>
    <w:rsid w:val="007A2762"/>
    <w:rsid w:val="007B4DC7"/>
    <w:rsid w:val="007B52C1"/>
    <w:rsid w:val="007C3193"/>
    <w:rsid w:val="007D4214"/>
    <w:rsid w:val="007E27FE"/>
    <w:rsid w:val="007F128A"/>
    <w:rsid w:val="0080394C"/>
    <w:rsid w:val="008128A4"/>
    <w:rsid w:val="008147FF"/>
    <w:rsid w:val="008152DA"/>
    <w:rsid w:val="00843753"/>
    <w:rsid w:val="008474B9"/>
    <w:rsid w:val="008504BA"/>
    <w:rsid w:val="00857AD6"/>
    <w:rsid w:val="00870A72"/>
    <w:rsid w:val="00877CA2"/>
    <w:rsid w:val="008902F6"/>
    <w:rsid w:val="00896F03"/>
    <w:rsid w:val="008A4A31"/>
    <w:rsid w:val="008A551F"/>
    <w:rsid w:val="008B5758"/>
    <w:rsid w:val="008C0D8A"/>
    <w:rsid w:val="008C6C70"/>
    <w:rsid w:val="008D0191"/>
    <w:rsid w:val="009006D2"/>
    <w:rsid w:val="00901131"/>
    <w:rsid w:val="00903CF1"/>
    <w:rsid w:val="009044A3"/>
    <w:rsid w:val="00907BF2"/>
    <w:rsid w:val="00913A55"/>
    <w:rsid w:val="009272E4"/>
    <w:rsid w:val="00931027"/>
    <w:rsid w:val="00933F04"/>
    <w:rsid w:val="0096324E"/>
    <w:rsid w:val="0096683C"/>
    <w:rsid w:val="00973483"/>
    <w:rsid w:val="00980B52"/>
    <w:rsid w:val="0099198A"/>
    <w:rsid w:val="009A4B3F"/>
    <w:rsid w:val="009A4E52"/>
    <w:rsid w:val="009A5EBF"/>
    <w:rsid w:val="009B4A19"/>
    <w:rsid w:val="009B5687"/>
    <w:rsid w:val="009B5D33"/>
    <w:rsid w:val="009C229E"/>
    <w:rsid w:val="009C2F8B"/>
    <w:rsid w:val="009C4E25"/>
    <w:rsid w:val="009D0DC1"/>
    <w:rsid w:val="009D2CB6"/>
    <w:rsid w:val="009D4905"/>
    <w:rsid w:val="009F2B17"/>
    <w:rsid w:val="009F54F0"/>
    <w:rsid w:val="00A066B5"/>
    <w:rsid w:val="00A15A55"/>
    <w:rsid w:val="00A2F2D2"/>
    <w:rsid w:val="00A541A9"/>
    <w:rsid w:val="00A6494B"/>
    <w:rsid w:val="00A64D03"/>
    <w:rsid w:val="00A6600B"/>
    <w:rsid w:val="00A70872"/>
    <w:rsid w:val="00A709BB"/>
    <w:rsid w:val="00A910CD"/>
    <w:rsid w:val="00A96538"/>
    <w:rsid w:val="00AA104F"/>
    <w:rsid w:val="00AA442F"/>
    <w:rsid w:val="00AA7436"/>
    <w:rsid w:val="00AB0A2E"/>
    <w:rsid w:val="00AB1DE8"/>
    <w:rsid w:val="00AC4C49"/>
    <w:rsid w:val="00AE300D"/>
    <w:rsid w:val="00AE795C"/>
    <w:rsid w:val="00AF48B4"/>
    <w:rsid w:val="00AF538E"/>
    <w:rsid w:val="00B012FE"/>
    <w:rsid w:val="00B17F5D"/>
    <w:rsid w:val="00B21FCA"/>
    <w:rsid w:val="00B24C09"/>
    <w:rsid w:val="00B46862"/>
    <w:rsid w:val="00B468F2"/>
    <w:rsid w:val="00B616C2"/>
    <w:rsid w:val="00B7547A"/>
    <w:rsid w:val="00B856B7"/>
    <w:rsid w:val="00B86A8A"/>
    <w:rsid w:val="00B916AB"/>
    <w:rsid w:val="00B9587E"/>
    <w:rsid w:val="00BB7F48"/>
    <w:rsid w:val="00BD7C32"/>
    <w:rsid w:val="00BE2FD0"/>
    <w:rsid w:val="00BE4B64"/>
    <w:rsid w:val="00BF1619"/>
    <w:rsid w:val="00BF1C35"/>
    <w:rsid w:val="00BF2AB2"/>
    <w:rsid w:val="00BF3215"/>
    <w:rsid w:val="00C0272C"/>
    <w:rsid w:val="00C13730"/>
    <w:rsid w:val="00C1492F"/>
    <w:rsid w:val="00C21FE0"/>
    <w:rsid w:val="00C27E2B"/>
    <w:rsid w:val="00C35FD6"/>
    <w:rsid w:val="00C412F8"/>
    <w:rsid w:val="00C41DD5"/>
    <w:rsid w:val="00C44970"/>
    <w:rsid w:val="00C47052"/>
    <w:rsid w:val="00C5409D"/>
    <w:rsid w:val="00C67BA9"/>
    <w:rsid w:val="00C71EC5"/>
    <w:rsid w:val="00C73296"/>
    <w:rsid w:val="00C764C7"/>
    <w:rsid w:val="00C9157D"/>
    <w:rsid w:val="00C91E30"/>
    <w:rsid w:val="00C9791F"/>
    <w:rsid w:val="00CA5E6C"/>
    <w:rsid w:val="00CB5EFB"/>
    <w:rsid w:val="00CD0098"/>
    <w:rsid w:val="00CD49D8"/>
    <w:rsid w:val="00CD5901"/>
    <w:rsid w:val="00CD69AB"/>
    <w:rsid w:val="00CD7D3E"/>
    <w:rsid w:val="00CF1E37"/>
    <w:rsid w:val="00D053DE"/>
    <w:rsid w:val="00D14612"/>
    <w:rsid w:val="00D14885"/>
    <w:rsid w:val="00D27761"/>
    <w:rsid w:val="00D3201C"/>
    <w:rsid w:val="00D33322"/>
    <w:rsid w:val="00D45575"/>
    <w:rsid w:val="00D4A8E4"/>
    <w:rsid w:val="00D7288E"/>
    <w:rsid w:val="00D73A3A"/>
    <w:rsid w:val="00DA1405"/>
    <w:rsid w:val="00DA3AB0"/>
    <w:rsid w:val="00DA4CC9"/>
    <w:rsid w:val="00DB312B"/>
    <w:rsid w:val="00DC8107"/>
    <w:rsid w:val="00DD6033"/>
    <w:rsid w:val="00DE26D7"/>
    <w:rsid w:val="00DE2B45"/>
    <w:rsid w:val="00DE4330"/>
    <w:rsid w:val="00DE72F5"/>
    <w:rsid w:val="00DE7BC6"/>
    <w:rsid w:val="00E0780A"/>
    <w:rsid w:val="00E14A26"/>
    <w:rsid w:val="00E45A5E"/>
    <w:rsid w:val="00E533F9"/>
    <w:rsid w:val="00E635A1"/>
    <w:rsid w:val="00E718DD"/>
    <w:rsid w:val="00E7669E"/>
    <w:rsid w:val="00E86814"/>
    <w:rsid w:val="00E94A9E"/>
    <w:rsid w:val="00EB0E37"/>
    <w:rsid w:val="00EC0544"/>
    <w:rsid w:val="00EC10E2"/>
    <w:rsid w:val="00EF1D9C"/>
    <w:rsid w:val="00F01C51"/>
    <w:rsid w:val="00F150CF"/>
    <w:rsid w:val="00F249A7"/>
    <w:rsid w:val="00F5492D"/>
    <w:rsid w:val="00F56382"/>
    <w:rsid w:val="00F60437"/>
    <w:rsid w:val="00F623A3"/>
    <w:rsid w:val="00F62D8C"/>
    <w:rsid w:val="00F63BEE"/>
    <w:rsid w:val="00F75B68"/>
    <w:rsid w:val="00F80EE1"/>
    <w:rsid w:val="00F87E83"/>
    <w:rsid w:val="00FA3418"/>
    <w:rsid w:val="00FA68A4"/>
    <w:rsid w:val="00FA74C7"/>
    <w:rsid w:val="00FB046C"/>
    <w:rsid w:val="00FB155A"/>
    <w:rsid w:val="00FC3F1D"/>
    <w:rsid w:val="00FD2926"/>
    <w:rsid w:val="00FD5131"/>
    <w:rsid w:val="00FD770C"/>
    <w:rsid w:val="00FF54E6"/>
    <w:rsid w:val="0117F04D"/>
    <w:rsid w:val="019A93DD"/>
    <w:rsid w:val="01C46AC5"/>
    <w:rsid w:val="01C4E810"/>
    <w:rsid w:val="01FB7861"/>
    <w:rsid w:val="01FCC365"/>
    <w:rsid w:val="021CA4A7"/>
    <w:rsid w:val="027A589D"/>
    <w:rsid w:val="02B3A768"/>
    <w:rsid w:val="02C4E2BB"/>
    <w:rsid w:val="0365BEDF"/>
    <w:rsid w:val="03698BA6"/>
    <w:rsid w:val="03DE2A97"/>
    <w:rsid w:val="042E5C40"/>
    <w:rsid w:val="0433B649"/>
    <w:rsid w:val="04A817E0"/>
    <w:rsid w:val="04AD8BF3"/>
    <w:rsid w:val="04BEABFA"/>
    <w:rsid w:val="04F1C0DE"/>
    <w:rsid w:val="05665458"/>
    <w:rsid w:val="058FF7A4"/>
    <w:rsid w:val="0598D3E8"/>
    <w:rsid w:val="05B0FA4D"/>
    <w:rsid w:val="05B2A7F8"/>
    <w:rsid w:val="05B40D6D"/>
    <w:rsid w:val="05E20CD0"/>
    <w:rsid w:val="05FD7037"/>
    <w:rsid w:val="06094526"/>
    <w:rsid w:val="061788E6"/>
    <w:rsid w:val="0636B310"/>
    <w:rsid w:val="06940218"/>
    <w:rsid w:val="06A1FD82"/>
    <w:rsid w:val="06EF2DDE"/>
    <w:rsid w:val="070D28E0"/>
    <w:rsid w:val="07714DB2"/>
    <w:rsid w:val="0795F2E5"/>
    <w:rsid w:val="07BE2E75"/>
    <w:rsid w:val="083F908E"/>
    <w:rsid w:val="086B97F1"/>
    <w:rsid w:val="087CCDC7"/>
    <w:rsid w:val="08CBB1AF"/>
    <w:rsid w:val="08D6C15F"/>
    <w:rsid w:val="08FA9D13"/>
    <w:rsid w:val="0948E98E"/>
    <w:rsid w:val="0959A6BF"/>
    <w:rsid w:val="0963693D"/>
    <w:rsid w:val="09BD2193"/>
    <w:rsid w:val="09E45F71"/>
    <w:rsid w:val="0A038038"/>
    <w:rsid w:val="0A093138"/>
    <w:rsid w:val="0A39D0F9"/>
    <w:rsid w:val="0A59A82C"/>
    <w:rsid w:val="0A62D77F"/>
    <w:rsid w:val="0A64A760"/>
    <w:rsid w:val="0A96A8BD"/>
    <w:rsid w:val="0A9FC8B5"/>
    <w:rsid w:val="0AE1D201"/>
    <w:rsid w:val="0B1D780E"/>
    <w:rsid w:val="0B329F1C"/>
    <w:rsid w:val="0B4C7DF8"/>
    <w:rsid w:val="0B5E8A1C"/>
    <w:rsid w:val="0B68D572"/>
    <w:rsid w:val="0B99418C"/>
    <w:rsid w:val="0BA4E563"/>
    <w:rsid w:val="0BA6A0F4"/>
    <w:rsid w:val="0BBD5D59"/>
    <w:rsid w:val="0BC457C9"/>
    <w:rsid w:val="0BCB24AD"/>
    <w:rsid w:val="0BD289B0"/>
    <w:rsid w:val="0BD89B25"/>
    <w:rsid w:val="0C35E3F0"/>
    <w:rsid w:val="0C3B95BB"/>
    <w:rsid w:val="0C629EC2"/>
    <w:rsid w:val="0C69600B"/>
    <w:rsid w:val="0C6FFCBA"/>
    <w:rsid w:val="0C91A03B"/>
    <w:rsid w:val="0C9FF141"/>
    <w:rsid w:val="0CC2278C"/>
    <w:rsid w:val="0CCC8CBD"/>
    <w:rsid w:val="0CD42A2B"/>
    <w:rsid w:val="0CD5D3A5"/>
    <w:rsid w:val="0CE3DFC5"/>
    <w:rsid w:val="0D3C5470"/>
    <w:rsid w:val="0D3F9089"/>
    <w:rsid w:val="0D8CAE6C"/>
    <w:rsid w:val="0DB6E228"/>
    <w:rsid w:val="0DBE0F1D"/>
    <w:rsid w:val="0DC583F6"/>
    <w:rsid w:val="0DEE190D"/>
    <w:rsid w:val="0E5F6639"/>
    <w:rsid w:val="0E702707"/>
    <w:rsid w:val="0E7121A5"/>
    <w:rsid w:val="0E879A38"/>
    <w:rsid w:val="0F019FD1"/>
    <w:rsid w:val="0F6929BA"/>
    <w:rsid w:val="0F77BCE4"/>
    <w:rsid w:val="0F98AD01"/>
    <w:rsid w:val="100E4630"/>
    <w:rsid w:val="100EFC9B"/>
    <w:rsid w:val="10185F4B"/>
    <w:rsid w:val="105F7CF5"/>
    <w:rsid w:val="10787F84"/>
    <w:rsid w:val="109DD1D4"/>
    <w:rsid w:val="10BF5FE1"/>
    <w:rsid w:val="10F0C156"/>
    <w:rsid w:val="1140FB58"/>
    <w:rsid w:val="11651FE1"/>
    <w:rsid w:val="116C651A"/>
    <w:rsid w:val="11772BAB"/>
    <w:rsid w:val="11E2CF0A"/>
    <w:rsid w:val="11E4D23D"/>
    <w:rsid w:val="120B6E86"/>
    <w:rsid w:val="124A7388"/>
    <w:rsid w:val="12A1D50C"/>
    <w:rsid w:val="12B019C1"/>
    <w:rsid w:val="12BE1A69"/>
    <w:rsid w:val="130C63E2"/>
    <w:rsid w:val="132AE9A1"/>
    <w:rsid w:val="13A658C7"/>
    <w:rsid w:val="14108678"/>
    <w:rsid w:val="1413FBC5"/>
    <w:rsid w:val="14340E39"/>
    <w:rsid w:val="14383C41"/>
    <w:rsid w:val="14882537"/>
    <w:rsid w:val="14C8ECF0"/>
    <w:rsid w:val="14E86BAD"/>
    <w:rsid w:val="15017E15"/>
    <w:rsid w:val="150478EE"/>
    <w:rsid w:val="150D1A57"/>
    <w:rsid w:val="150F1298"/>
    <w:rsid w:val="15201AFC"/>
    <w:rsid w:val="156AE1C9"/>
    <w:rsid w:val="1570BFBE"/>
    <w:rsid w:val="15742226"/>
    <w:rsid w:val="157B9870"/>
    <w:rsid w:val="161251A1"/>
    <w:rsid w:val="1621B799"/>
    <w:rsid w:val="1661F1B9"/>
    <w:rsid w:val="16680818"/>
    <w:rsid w:val="1690DF44"/>
    <w:rsid w:val="16B843FA"/>
    <w:rsid w:val="16D40633"/>
    <w:rsid w:val="175AF8BD"/>
    <w:rsid w:val="175F5098"/>
    <w:rsid w:val="178587FB"/>
    <w:rsid w:val="17C393A6"/>
    <w:rsid w:val="17D17ED5"/>
    <w:rsid w:val="1811FDBA"/>
    <w:rsid w:val="184424D6"/>
    <w:rsid w:val="1852E8E6"/>
    <w:rsid w:val="185B0B7A"/>
    <w:rsid w:val="18B409D9"/>
    <w:rsid w:val="18B64195"/>
    <w:rsid w:val="18B999BA"/>
    <w:rsid w:val="18C2F291"/>
    <w:rsid w:val="18CE781A"/>
    <w:rsid w:val="1951F321"/>
    <w:rsid w:val="1A1A8763"/>
    <w:rsid w:val="1A4D33BD"/>
    <w:rsid w:val="1B4C2236"/>
    <w:rsid w:val="1B5F1B4D"/>
    <w:rsid w:val="1BBEE457"/>
    <w:rsid w:val="1BEC53E9"/>
    <w:rsid w:val="1BED7E9D"/>
    <w:rsid w:val="1C065051"/>
    <w:rsid w:val="1C0B44EB"/>
    <w:rsid w:val="1C5A977D"/>
    <w:rsid w:val="1C8D9E52"/>
    <w:rsid w:val="1CADF927"/>
    <w:rsid w:val="1CB5229D"/>
    <w:rsid w:val="1CE64979"/>
    <w:rsid w:val="1D3EA094"/>
    <w:rsid w:val="1D49EF77"/>
    <w:rsid w:val="1D5CA795"/>
    <w:rsid w:val="1DA8EC67"/>
    <w:rsid w:val="1DB1CD32"/>
    <w:rsid w:val="1E0C942F"/>
    <w:rsid w:val="1E136F2F"/>
    <w:rsid w:val="1E18E69E"/>
    <w:rsid w:val="1E2E248F"/>
    <w:rsid w:val="1E5DF82A"/>
    <w:rsid w:val="1E629310"/>
    <w:rsid w:val="1E73C2F9"/>
    <w:rsid w:val="1E9C84A9"/>
    <w:rsid w:val="1EA25946"/>
    <w:rsid w:val="1EA9DBE1"/>
    <w:rsid w:val="1EAB2D87"/>
    <w:rsid w:val="1EB38AF7"/>
    <w:rsid w:val="1EDE12EF"/>
    <w:rsid w:val="1EF2E425"/>
    <w:rsid w:val="1F04A8DD"/>
    <w:rsid w:val="1F23190E"/>
    <w:rsid w:val="1F7DFA4E"/>
    <w:rsid w:val="1F89A2D7"/>
    <w:rsid w:val="20161A19"/>
    <w:rsid w:val="202B0D80"/>
    <w:rsid w:val="2045D99F"/>
    <w:rsid w:val="204F8743"/>
    <w:rsid w:val="20523208"/>
    <w:rsid w:val="20613473"/>
    <w:rsid w:val="2098ED47"/>
    <w:rsid w:val="20B7358E"/>
    <w:rsid w:val="20B8070E"/>
    <w:rsid w:val="21104EE2"/>
    <w:rsid w:val="21211B68"/>
    <w:rsid w:val="214B9A20"/>
    <w:rsid w:val="2150FBD9"/>
    <w:rsid w:val="2152BA11"/>
    <w:rsid w:val="21AFC50D"/>
    <w:rsid w:val="21E08FA6"/>
    <w:rsid w:val="21F807A7"/>
    <w:rsid w:val="2225BEFA"/>
    <w:rsid w:val="227F770D"/>
    <w:rsid w:val="2280A846"/>
    <w:rsid w:val="22A38DF9"/>
    <w:rsid w:val="22CA3644"/>
    <w:rsid w:val="22E4C404"/>
    <w:rsid w:val="22EF9C7C"/>
    <w:rsid w:val="22F18FB5"/>
    <w:rsid w:val="23CBB94C"/>
    <w:rsid w:val="24355C5C"/>
    <w:rsid w:val="245EE0A1"/>
    <w:rsid w:val="246E4FEF"/>
    <w:rsid w:val="2491BF45"/>
    <w:rsid w:val="24B4E0CE"/>
    <w:rsid w:val="24C1B7CD"/>
    <w:rsid w:val="24D11223"/>
    <w:rsid w:val="24E81272"/>
    <w:rsid w:val="24FC182F"/>
    <w:rsid w:val="2696127D"/>
    <w:rsid w:val="26FDF547"/>
    <w:rsid w:val="270B407B"/>
    <w:rsid w:val="27F70F83"/>
    <w:rsid w:val="287E704A"/>
    <w:rsid w:val="288E3C5E"/>
    <w:rsid w:val="28A003F1"/>
    <w:rsid w:val="28A11B58"/>
    <w:rsid w:val="28AE1B51"/>
    <w:rsid w:val="28FFCD97"/>
    <w:rsid w:val="2908382F"/>
    <w:rsid w:val="290BF470"/>
    <w:rsid w:val="294B9E96"/>
    <w:rsid w:val="29ABEEDF"/>
    <w:rsid w:val="29AE925D"/>
    <w:rsid w:val="29FA9F10"/>
    <w:rsid w:val="2A45007F"/>
    <w:rsid w:val="2A86DFD7"/>
    <w:rsid w:val="2A9643A6"/>
    <w:rsid w:val="2AAD54C8"/>
    <w:rsid w:val="2AFBA8FD"/>
    <w:rsid w:val="2B2F13B6"/>
    <w:rsid w:val="2B51CC3C"/>
    <w:rsid w:val="2B6AB766"/>
    <w:rsid w:val="2BAE4C77"/>
    <w:rsid w:val="2BAF5D9E"/>
    <w:rsid w:val="2BC46556"/>
    <w:rsid w:val="2C093AA7"/>
    <w:rsid w:val="2C0C0D8B"/>
    <w:rsid w:val="2CA7197D"/>
    <w:rsid w:val="2CAD402D"/>
    <w:rsid w:val="2CCA5AAD"/>
    <w:rsid w:val="2D2BECC6"/>
    <w:rsid w:val="2D33FBE7"/>
    <w:rsid w:val="2D89DB27"/>
    <w:rsid w:val="2DC2AADB"/>
    <w:rsid w:val="2DD2BF16"/>
    <w:rsid w:val="2DF9014E"/>
    <w:rsid w:val="2E2A9956"/>
    <w:rsid w:val="2E49AADF"/>
    <w:rsid w:val="2E5642D5"/>
    <w:rsid w:val="2E5DDCE0"/>
    <w:rsid w:val="2E5ECC81"/>
    <w:rsid w:val="2E6D14C1"/>
    <w:rsid w:val="2EA9DF32"/>
    <w:rsid w:val="2EDD8D9E"/>
    <w:rsid w:val="2EF91932"/>
    <w:rsid w:val="30469AB0"/>
    <w:rsid w:val="305AC506"/>
    <w:rsid w:val="30616487"/>
    <w:rsid w:val="3083E657"/>
    <w:rsid w:val="30A018D8"/>
    <w:rsid w:val="30D74FC2"/>
    <w:rsid w:val="310C64D9"/>
    <w:rsid w:val="3113AFC5"/>
    <w:rsid w:val="3122EA83"/>
    <w:rsid w:val="3160F35B"/>
    <w:rsid w:val="316B9AD7"/>
    <w:rsid w:val="319E4B31"/>
    <w:rsid w:val="31B70A47"/>
    <w:rsid w:val="31BA8967"/>
    <w:rsid w:val="31C546ED"/>
    <w:rsid w:val="31FC1D3C"/>
    <w:rsid w:val="32330EDA"/>
    <w:rsid w:val="32900B83"/>
    <w:rsid w:val="32E97BE8"/>
    <w:rsid w:val="32EE8072"/>
    <w:rsid w:val="3371703C"/>
    <w:rsid w:val="339BA383"/>
    <w:rsid w:val="33A9D414"/>
    <w:rsid w:val="33C86B94"/>
    <w:rsid w:val="33E91471"/>
    <w:rsid w:val="34121210"/>
    <w:rsid w:val="34161E76"/>
    <w:rsid w:val="342E16ED"/>
    <w:rsid w:val="3444F943"/>
    <w:rsid w:val="346FDC61"/>
    <w:rsid w:val="34757123"/>
    <w:rsid w:val="347C780B"/>
    <w:rsid w:val="34868D20"/>
    <w:rsid w:val="349C9C85"/>
    <w:rsid w:val="34DAB5E8"/>
    <w:rsid w:val="34E4C947"/>
    <w:rsid w:val="34F1ABCA"/>
    <w:rsid w:val="354E779C"/>
    <w:rsid w:val="354FBD00"/>
    <w:rsid w:val="35728411"/>
    <w:rsid w:val="358E1638"/>
    <w:rsid w:val="359B9CD1"/>
    <w:rsid w:val="35DC2852"/>
    <w:rsid w:val="35E23FA1"/>
    <w:rsid w:val="35F5E758"/>
    <w:rsid w:val="368CB75D"/>
    <w:rsid w:val="36BF2625"/>
    <w:rsid w:val="36E9C006"/>
    <w:rsid w:val="3753EB29"/>
    <w:rsid w:val="375EC555"/>
    <w:rsid w:val="377A6435"/>
    <w:rsid w:val="37923D32"/>
    <w:rsid w:val="37CC864D"/>
    <w:rsid w:val="37DF13E4"/>
    <w:rsid w:val="37EDDBDF"/>
    <w:rsid w:val="383C1E35"/>
    <w:rsid w:val="3875FDA3"/>
    <w:rsid w:val="3892BFA7"/>
    <w:rsid w:val="38B93575"/>
    <w:rsid w:val="39024788"/>
    <w:rsid w:val="3924F026"/>
    <w:rsid w:val="3934AA40"/>
    <w:rsid w:val="3935B36E"/>
    <w:rsid w:val="39FE9D3F"/>
    <w:rsid w:val="3A1F234C"/>
    <w:rsid w:val="3A61B006"/>
    <w:rsid w:val="3A8CDB55"/>
    <w:rsid w:val="3AC9E9A1"/>
    <w:rsid w:val="3AF53FB4"/>
    <w:rsid w:val="3AF81BF3"/>
    <w:rsid w:val="3B1C47A2"/>
    <w:rsid w:val="3B47A1B3"/>
    <w:rsid w:val="3B47AD6C"/>
    <w:rsid w:val="3B75CFA2"/>
    <w:rsid w:val="3B7BEA94"/>
    <w:rsid w:val="3B9BC15E"/>
    <w:rsid w:val="3BF485D5"/>
    <w:rsid w:val="3C024185"/>
    <w:rsid w:val="3C1110AD"/>
    <w:rsid w:val="3C16AA80"/>
    <w:rsid w:val="3C3205FF"/>
    <w:rsid w:val="3C466FFD"/>
    <w:rsid w:val="3C4E9223"/>
    <w:rsid w:val="3C7DE225"/>
    <w:rsid w:val="3CE3D251"/>
    <w:rsid w:val="3CF66AE4"/>
    <w:rsid w:val="3CF7AF04"/>
    <w:rsid w:val="3D1670B6"/>
    <w:rsid w:val="3D684109"/>
    <w:rsid w:val="3D71D02D"/>
    <w:rsid w:val="3DD9B847"/>
    <w:rsid w:val="3E0FFAF1"/>
    <w:rsid w:val="3E1EB363"/>
    <w:rsid w:val="3E3AE28C"/>
    <w:rsid w:val="3E48BC28"/>
    <w:rsid w:val="3E54EF4D"/>
    <w:rsid w:val="3E8F61BE"/>
    <w:rsid w:val="3E9D7B85"/>
    <w:rsid w:val="3EA58B58"/>
    <w:rsid w:val="3EC2A436"/>
    <w:rsid w:val="3F12824A"/>
    <w:rsid w:val="3F473D7B"/>
    <w:rsid w:val="3F6DF92F"/>
    <w:rsid w:val="3FB7B381"/>
    <w:rsid w:val="3FC7A5E6"/>
    <w:rsid w:val="3FF054F8"/>
    <w:rsid w:val="400CD7BF"/>
    <w:rsid w:val="401B5E59"/>
    <w:rsid w:val="4024B871"/>
    <w:rsid w:val="402F5558"/>
    <w:rsid w:val="405BD4E5"/>
    <w:rsid w:val="409E7EFA"/>
    <w:rsid w:val="40A41DA2"/>
    <w:rsid w:val="40AB46A1"/>
    <w:rsid w:val="40D4BAC4"/>
    <w:rsid w:val="40F233DC"/>
    <w:rsid w:val="4167B17F"/>
    <w:rsid w:val="4178B9F7"/>
    <w:rsid w:val="41EFC0E1"/>
    <w:rsid w:val="41F195DD"/>
    <w:rsid w:val="4241D481"/>
    <w:rsid w:val="42AF333E"/>
    <w:rsid w:val="42BDEC37"/>
    <w:rsid w:val="42D60B84"/>
    <w:rsid w:val="430D13F9"/>
    <w:rsid w:val="431528C9"/>
    <w:rsid w:val="43409298"/>
    <w:rsid w:val="434ABDB7"/>
    <w:rsid w:val="435F38E7"/>
    <w:rsid w:val="436DEFC4"/>
    <w:rsid w:val="437F5346"/>
    <w:rsid w:val="4397F7F3"/>
    <w:rsid w:val="43B2D4BD"/>
    <w:rsid w:val="4443FB53"/>
    <w:rsid w:val="445ED82F"/>
    <w:rsid w:val="4486C42C"/>
    <w:rsid w:val="44D112C0"/>
    <w:rsid w:val="44D803BB"/>
    <w:rsid w:val="44E60276"/>
    <w:rsid w:val="451A9804"/>
    <w:rsid w:val="45206495"/>
    <w:rsid w:val="453251A9"/>
    <w:rsid w:val="454B60FB"/>
    <w:rsid w:val="454DF4EC"/>
    <w:rsid w:val="45902F73"/>
    <w:rsid w:val="45C150E3"/>
    <w:rsid w:val="45CE6871"/>
    <w:rsid w:val="45DEDD9F"/>
    <w:rsid w:val="45E962DB"/>
    <w:rsid w:val="45F1AD0C"/>
    <w:rsid w:val="4614F9F8"/>
    <w:rsid w:val="4617B40E"/>
    <w:rsid w:val="464D4751"/>
    <w:rsid w:val="464F8684"/>
    <w:rsid w:val="465411D4"/>
    <w:rsid w:val="46602875"/>
    <w:rsid w:val="4663AE0E"/>
    <w:rsid w:val="467B111A"/>
    <w:rsid w:val="46C5BDE1"/>
    <w:rsid w:val="46F75087"/>
    <w:rsid w:val="46F82096"/>
    <w:rsid w:val="473F21E6"/>
    <w:rsid w:val="473FDD91"/>
    <w:rsid w:val="474D712F"/>
    <w:rsid w:val="475D920A"/>
    <w:rsid w:val="478C185F"/>
    <w:rsid w:val="4792D61C"/>
    <w:rsid w:val="4801B7D6"/>
    <w:rsid w:val="480DC45B"/>
    <w:rsid w:val="481F95DC"/>
    <w:rsid w:val="483334FD"/>
    <w:rsid w:val="4857E5F1"/>
    <w:rsid w:val="485FACC3"/>
    <w:rsid w:val="491F6A78"/>
    <w:rsid w:val="49529896"/>
    <w:rsid w:val="498D157F"/>
    <w:rsid w:val="49B90374"/>
    <w:rsid w:val="49F0E60B"/>
    <w:rsid w:val="4A734772"/>
    <w:rsid w:val="4A76DF25"/>
    <w:rsid w:val="4AB709BB"/>
    <w:rsid w:val="4B7A09C0"/>
    <w:rsid w:val="4BA63FB1"/>
    <w:rsid w:val="4BD95561"/>
    <w:rsid w:val="4BDAAD2B"/>
    <w:rsid w:val="4BE03036"/>
    <w:rsid w:val="4C1C6274"/>
    <w:rsid w:val="4C4E19BA"/>
    <w:rsid w:val="4C9969D1"/>
    <w:rsid w:val="4CB98B83"/>
    <w:rsid w:val="4CBAB600"/>
    <w:rsid w:val="4CC0ADE8"/>
    <w:rsid w:val="4CCADF89"/>
    <w:rsid w:val="4CE22EFE"/>
    <w:rsid w:val="4D0A3284"/>
    <w:rsid w:val="4D816BED"/>
    <w:rsid w:val="4D822157"/>
    <w:rsid w:val="4D8D4992"/>
    <w:rsid w:val="4D9BE094"/>
    <w:rsid w:val="4DA0070C"/>
    <w:rsid w:val="4DA3FA3E"/>
    <w:rsid w:val="4DD8B8D8"/>
    <w:rsid w:val="4E08DFF0"/>
    <w:rsid w:val="4E67DC0B"/>
    <w:rsid w:val="4F2F6A21"/>
    <w:rsid w:val="4F446CFE"/>
    <w:rsid w:val="4F5C46B1"/>
    <w:rsid w:val="4FCA41F5"/>
    <w:rsid w:val="4FF71C11"/>
    <w:rsid w:val="500410DE"/>
    <w:rsid w:val="504C1658"/>
    <w:rsid w:val="505F565D"/>
    <w:rsid w:val="5075AC30"/>
    <w:rsid w:val="509D5528"/>
    <w:rsid w:val="509EC2A4"/>
    <w:rsid w:val="50AA0706"/>
    <w:rsid w:val="50CE1BE1"/>
    <w:rsid w:val="50D2445F"/>
    <w:rsid w:val="511EAC7A"/>
    <w:rsid w:val="5124DDC6"/>
    <w:rsid w:val="513A4A7F"/>
    <w:rsid w:val="51503DD6"/>
    <w:rsid w:val="517C3748"/>
    <w:rsid w:val="519A673B"/>
    <w:rsid w:val="519FE07C"/>
    <w:rsid w:val="51C3155E"/>
    <w:rsid w:val="51C4CDBE"/>
    <w:rsid w:val="522D8837"/>
    <w:rsid w:val="52685D9D"/>
    <w:rsid w:val="52A5791E"/>
    <w:rsid w:val="52C02124"/>
    <w:rsid w:val="52ECE860"/>
    <w:rsid w:val="52FFBB20"/>
    <w:rsid w:val="53706231"/>
    <w:rsid w:val="5380B3C5"/>
    <w:rsid w:val="53B5FBA9"/>
    <w:rsid w:val="5424554C"/>
    <w:rsid w:val="54532661"/>
    <w:rsid w:val="547450EA"/>
    <w:rsid w:val="547970D7"/>
    <w:rsid w:val="54A71A0F"/>
    <w:rsid w:val="54B98802"/>
    <w:rsid w:val="54D2A997"/>
    <w:rsid w:val="54FE987D"/>
    <w:rsid w:val="551B6CAB"/>
    <w:rsid w:val="552D8568"/>
    <w:rsid w:val="5568F458"/>
    <w:rsid w:val="55912D99"/>
    <w:rsid w:val="55BD392D"/>
    <w:rsid w:val="55C223F5"/>
    <w:rsid w:val="55CB9CEB"/>
    <w:rsid w:val="561BC82B"/>
    <w:rsid w:val="567DB081"/>
    <w:rsid w:val="56862C17"/>
    <w:rsid w:val="57096FE5"/>
    <w:rsid w:val="572CF2A7"/>
    <w:rsid w:val="57EE0A2B"/>
    <w:rsid w:val="57F4FDE6"/>
    <w:rsid w:val="58781E05"/>
    <w:rsid w:val="58B6FA42"/>
    <w:rsid w:val="58EF6CAB"/>
    <w:rsid w:val="58FCA2D3"/>
    <w:rsid w:val="59046C38"/>
    <w:rsid w:val="591C9CEA"/>
    <w:rsid w:val="59230DFE"/>
    <w:rsid w:val="59324720"/>
    <w:rsid w:val="5951CF2A"/>
    <w:rsid w:val="59A57D70"/>
    <w:rsid w:val="59ACC4A0"/>
    <w:rsid w:val="59C7C293"/>
    <w:rsid w:val="5A22AD43"/>
    <w:rsid w:val="5A51C6FA"/>
    <w:rsid w:val="5A5BB699"/>
    <w:rsid w:val="5AA73DA6"/>
    <w:rsid w:val="5AB56D61"/>
    <w:rsid w:val="5B13207A"/>
    <w:rsid w:val="5B14BE9C"/>
    <w:rsid w:val="5B3D2DA7"/>
    <w:rsid w:val="5B610130"/>
    <w:rsid w:val="5B64CB14"/>
    <w:rsid w:val="5B7E41F6"/>
    <w:rsid w:val="5B8985B7"/>
    <w:rsid w:val="5BB7B577"/>
    <w:rsid w:val="5C2240F0"/>
    <w:rsid w:val="5C4F0BE0"/>
    <w:rsid w:val="5C753094"/>
    <w:rsid w:val="5CA3B55D"/>
    <w:rsid w:val="5CDB73A3"/>
    <w:rsid w:val="5CDFE27A"/>
    <w:rsid w:val="5CECD2F9"/>
    <w:rsid w:val="5D21303B"/>
    <w:rsid w:val="5D3877D6"/>
    <w:rsid w:val="5D634C3D"/>
    <w:rsid w:val="5DBAF599"/>
    <w:rsid w:val="5DBFBED0"/>
    <w:rsid w:val="5DCF3534"/>
    <w:rsid w:val="5DF40E6C"/>
    <w:rsid w:val="5E1F47F1"/>
    <w:rsid w:val="5E35FE63"/>
    <w:rsid w:val="5E8BD98F"/>
    <w:rsid w:val="5EAC2AFA"/>
    <w:rsid w:val="5F1D3C4B"/>
    <w:rsid w:val="5F3000B1"/>
    <w:rsid w:val="5F875649"/>
    <w:rsid w:val="5FD0E763"/>
    <w:rsid w:val="5FFF7574"/>
    <w:rsid w:val="603FA9DA"/>
    <w:rsid w:val="609B78FF"/>
    <w:rsid w:val="60D1345D"/>
    <w:rsid w:val="615A40B7"/>
    <w:rsid w:val="61CFF54E"/>
    <w:rsid w:val="6253031F"/>
    <w:rsid w:val="626F10A7"/>
    <w:rsid w:val="631C1B98"/>
    <w:rsid w:val="63232AAF"/>
    <w:rsid w:val="635D4BF1"/>
    <w:rsid w:val="63A16908"/>
    <w:rsid w:val="6400BA62"/>
    <w:rsid w:val="64AEB951"/>
    <w:rsid w:val="656A82F5"/>
    <w:rsid w:val="65F7E24E"/>
    <w:rsid w:val="665AE51E"/>
    <w:rsid w:val="668BDD3F"/>
    <w:rsid w:val="66A46892"/>
    <w:rsid w:val="678FF958"/>
    <w:rsid w:val="67EB9430"/>
    <w:rsid w:val="68233564"/>
    <w:rsid w:val="68BC3179"/>
    <w:rsid w:val="69159D46"/>
    <w:rsid w:val="691F692F"/>
    <w:rsid w:val="692022BB"/>
    <w:rsid w:val="69CA9F2A"/>
    <w:rsid w:val="69D1EF80"/>
    <w:rsid w:val="69FAE967"/>
    <w:rsid w:val="6A10B88B"/>
    <w:rsid w:val="6A48EFAC"/>
    <w:rsid w:val="6A6280E9"/>
    <w:rsid w:val="6A62F308"/>
    <w:rsid w:val="6A7AC2E8"/>
    <w:rsid w:val="6AE782AC"/>
    <w:rsid w:val="6B0C3F6B"/>
    <w:rsid w:val="6B91F862"/>
    <w:rsid w:val="6C23E2BE"/>
    <w:rsid w:val="6C36DDC0"/>
    <w:rsid w:val="6C5AB00A"/>
    <w:rsid w:val="6C7F4C3C"/>
    <w:rsid w:val="6C806711"/>
    <w:rsid w:val="6C851247"/>
    <w:rsid w:val="6CE318B9"/>
    <w:rsid w:val="6D0C17EA"/>
    <w:rsid w:val="6D2ED9D8"/>
    <w:rsid w:val="6D312BA7"/>
    <w:rsid w:val="6D3523B0"/>
    <w:rsid w:val="6D4BB3F5"/>
    <w:rsid w:val="6D502D29"/>
    <w:rsid w:val="6D9AF861"/>
    <w:rsid w:val="6E072D47"/>
    <w:rsid w:val="6E39296F"/>
    <w:rsid w:val="6E429D8D"/>
    <w:rsid w:val="6E503970"/>
    <w:rsid w:val="6E6220C2"/>
    <w:rsid w:val="6E87B1FC"/>
    <w:rsid w:val="6E900F65"/>
    <w:rsid w:val="6EA72B38"/>
    <w:rsid w:val="6ED769CE"/>
    <w:rsid w:val="6F668ABE"/>
    <w:rsid w:val="6F85E3DB"/>
    <w:rsid w:val="6FA5D18E"/>
    <w:rsid w:val="7003E96D"/>
    <w:rsid w:val="700C0C43"/>
    <w:rsid w:val="70380858"/>
    <w:rsid w:val="7048B8D3"/>
    <w:rsid w:val="707F1538"/>
    <w:rsid w:val="70BE1DFA"/>
    <w:rsid w:val="713E6852"/>
    <w:rsid w:val="71474256"/>
    <w:rsid w:val="7160B350"/>
    <w:rsid w:val="716B46E6"/>
    <w:rsid w:val="719418D5"/>
    <w:rsid w:val="71A2972E"/>
    <w:rsid w:val="71B77425"/>
    <w:rsid w:val="71DC9403"/>
    <w:rsid w:val="71E6120A"/>
    <w:rsid w:val="721496DD"/>
    <w:rsid w:val="72175BCD"/>
    <w:rsid w:val="7229F54F"/>
    <w:rsid w:val="7270BBD7"/>
    <w:rsid w:val="7279394E"/>
    <w:rsid w:val="72DED5E8"/>
    <w:rsid w:val="7310FDBB"/>
    <w:rsid w:val="73397A8C"/>
    <w:rsid w:val="7344DA5A"/>
    <w:rsid w:val="739BE337"/>
    <w:rsid w:val="73B3A657"/>
    <w:rsid w:val="746868DE"/>
    <w:rsid w:val="75267B9A"/>
    <w:rsid w:val="7528A7BA"/>
    <w:rsid w:val="754013F8"/>
    <w:rsid w:val="75595DD9"/>
    <w:rsid w:val="75622C8A"/>
    <w:rsid w:val="75A04050"/>
    <w:rsid w:val="75B18875"/>
    <w:rsid w:val="76062CF1"/>
    <w:rsid w:val="762AADA1"/>
    <w:rsid w:val="7659389F"/>
    <w:rsid w:val="766BD870"/>
    <w:rsid w:val="76C21FE9"/>
    <w:rsid w:val="76EECAA6"/>
    <w:rsid w:val="7716ECAC"/>
    <w:rsid w:val="772B79ED"/>
    <w:rsid w:val="772FF37A"/>
    <w:rsid w:val="778A9D6E"/>
    <w:rsid w:val="77E58713"/>
    <w:rsid w:val="77F93B42"/>
    <w:rsid w:val="784D5672"/>
    <w:rsid w:val="789F02DE"/>
    <w:rsid w:val="78A268F1"/>
    <w:rsid w:val="78EF9F59"/>
    <w:rsid w:val="7954B113"/>
    <w:rsid w:val="7972195A"/>
    <w:rsid w:val="7A56A92F"/>
    <w:rsid w:val="7AEB24F9"/>
    <w:rsid w:val="7B68AC0E"/>
    <w:rsid w:val="7B6EDB13"/>
    <w:rsid w:val="7BA14C8C"/>
    <w:rsid w:val="7BA75D47"/>
    <w:rsid w:val="7BAFD7B2"/>
    <w:rsid w:val="7BC3D2CD"/>
    <w:rsid w:val="7BF79EAD"/>
    <w:rsid w:val="7C2A14F6"/>
    <w:rsid w:val="7C77FDF3"/>
    <w:rsid w:val="7C9BDEEF"/>
    <w:rsid w:val="7CA4745B"/>
    <w:rsid w:val="7CBC2DDB"/>
    <w:rsid w:val="7CF3AE0D"/>
    <w:rsid w:val="7CF55870"/>
    <w:rsid w:val="7D0D03FB"/>
    <w:rsid w:val="7DD8C7C3"/>
    <w:rsid w:val="7E07633C"/>
    <w:rsid w:val="7E0DC22F"/>
    <w:rsid w:val="7E2010AB"/>
    <w:rsid w:val="7E25C1AD"/>
    <w:rsid w:val="7E4B9BCC"/>
    <w:rsid w:val="7E722C82"/>
    <w:rsid w:val="7E914BBF"/>
    <w:rsid w:val="7EC34286"/>
    <w:rsid w:val="7F14889E"/>
    <w:rsid w:val="7F2048E9"/>
    <w:rsid w:val="7F6F1CA5"/>
    <w:rsid w:val="7FB2B468"/>
    <w:rsid w:val="7FB3BEDD"/>
    <w:rsid w:val="7FD84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C27C"/>
  <w15:chartTrackingRefBased/>
  <w15:docId w15:val="{CE7F2898-18EA-477A-9CFF-58280EEC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33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492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549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5492D"/>
  </w:style>
  <w:style w:type="character" w:customStyle="1" w:styleId="eop">
    <w:name w:val="eop"/>
    <w:basedOn w:val="DefaultParagraphFont"/>
    <w:rsid w:val="00F5492D"/>
  </w:style>
  <w:style w:type="paragraph" w:styleId="ListParagraph">
    <w:name w:val="List Paragraph"/>
    <w:basedOn w:val="Normal"/>
    <w:uiPriority w:val="34"/>
    <w:qFormat/>
    <w:rsid w:val="00F5492D"/>
    <w:pPr>
      <w:ind w:left="720"/>
      <w:contextualSpacing/>
    </w:pPr>
  </w:style>
  <w:style w:type="character" w:styleId="Hyperlink">
    <w:name w:val="Hyperlink"/>
    <w:basedOn w:val="DefaultParagraphFont"/>
    <w:uiPriority w:val="99"/>
    <w:unhideWhenUsed/>
    <w:rsid w:val="00FD2926"/>
    <w:rPr>
      <w:color w:val="0563C1" w:themeColor="hyperlink"/>
      <w:u w:val="single"/>
    </w:rPr>
  </w:style>
  <w:style w:type="character" w:styleId="UnresolvedMention">
    <w:name w:val="Unresolved Mention"/>
    <w:basedOn w:val="DefaultParagraphFont"/>
    <w:uiPriority w:val="99"/>
    <w:semiHidden/>
    <w:unhideWhenUsed/>
    <w:rsid w:val="004B0899"/>
    <w:rPr>
      <w:color w:val="605E5C"/>
      <w:shd w:val="clear" w:color="auto" w:fill="E1DFDD"/>
    </w:rPr>
  </w:style>
  <w:style w:type="character" w:customStyle="1" w:styleId="Heading2Char">
    <w:name w:val="Heading 2 Char"/>
    <w:basedOn w:val="DefaultParagraphFont"/>
    <w:link w:val="Heading2"/>
    <w:uiPriority w:val="9"/>
    <w:rsid w:val="00DE43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9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33F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70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E9"/>
  </w:style>
  <w:style w:type="paragraph" w:styleId="Footer">
    <w:name w:val="footer"/>
    <w:basedOn w:val="Normal"/>
    <w:link w:val="FooterChar"/>
    <w:uiPriority w:val="99"/>
    <w:unhideWhenUsed/>
    <w:rsid w:val="00770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E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2EFD"/>
    <w:rPr>
      <w:b/>
      <w:bCs/>
    </w:rPr>
  </w:style>
  <w:style w:type="character" w:customStyle="1" w:styleId="CommentSubjectChar">
    <w:name w:val="Comment Subject Char"/>
    <w:basedOn w:val="CommentTextChar"/>
    <w:link w:val="CommentSubject"/>
    <w:uiPriority w:val="99"/>
    <w:semiHidden/>
    <w:rsid w:val="00672EFD"/>
    <w:rPr>
      <w:b/>
      <w:bCs/>
      <w:sz w:val="20"/>
      <w:szCs w:val="20"/>
    </w:rPr>
  </w:style>
  <w:style w:type="character" w:styleId="FollowedHyperlink">
    <w:name w:val="FollowedHyperlink"/>
    <w:basedOn w:val="DefaultParagraphFont"/>
    <w:uiPriority w:val="99"/>
    <w:semiHidden/>
    <w:unhideWhenUsed/>
    <w:rsid w:val="0068388C"/>
    <w:rPr>
      <w:color w:val="954F72" w:themeColor="followedHyperlink"/>
      <w:u w:val="single"/>
    </w:rPr>
  </w:style>
  <w:style w:type="paragraph" w:styleId="Revision">
    <w:name w:val="Revision"/>
    <w:hidden/>
    <w:uiPriority w:val="99"/>
    <w:semiHidden/>
    <w:rsid w:val="00B75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966">
      <w:bodyDiv w:val="1"/>
      <w:marLeft w:val="0"/>
      <w:marRight w:val="0"/>
      <w:marTop w:val="0"/>
      <w:marBottom w:val="0"/>
      <w:divBdr>
        <w:top w:val="none" w:sz="0" w:space="0" w:color="auto"/>
        <w:left w:val="none" w:sz="0" w:space="0" w:color="auto"/>
        <w:bottom w:val="none" w:sz="0" w:space="0" w:color="auto"/>
        <w:right w:val="none" w:sz="0" w:space="0" w:color="auto"/>
      </w:divBdr>
      <w:divsChild>
        <w:div w:id="1799227559">
          <w:marLeft w:val="0"/>
          <w:marRight w:val="0"/>
          <w:marTop w:val="0"/>
          <w:marBottom w:val="0"/>
          <w:divBdr>
            <w:top w:val="none" w:sz="0" w:space="0" w:color="auto"/>
            <w:left w:val="none" w:sz="0" w:space="0" w:color="auto"/>
            <w:bottom w:val="none" w:sz="0" w:space="0" w:color="auto"/>
            <w:right w:val="none" w:sz="0" w:space="0" w:color="auto"/>
          </w:divBdr>
          <w:divsChild>
            <w:div w:id="607781200">
              <w:marLeft w:val="0"/>
              <w:marRight w:val="0"/>
              <w:marTop w:val="0"/>
              <w:marBottom w:val="0"/>
              <w:divBdr>
                <w:top w:val="none" w:sz="0" w:space="0" w:color="auto"/>
                <w:left w:val="none" w:sz="0" w:space="0" w:color="auto"/>
                <w:bottom w:val="none" w:sz="0" w:space="0" w:color="auto"/>
                <w:right w:val="none" w:sz="0" w:space="0" w:color="auto"/>
              </w:divBdr>
            </w:div>
          </w:divsChild>
        </w:div>
        <w:div w:id="1152213245">
          <w:marLeft w:val="0"/>
          <w:marRight w:val="0"/>
          <w:marTop w:val="0"/>
          <w:marBottom w:val="0"/>
          <w:divBdr>
            <w:top w:val="none" w:sz="0" w:space="0" w:color="auto"/>
            <w:left w:val="none" w:sz="0" w:space="0" w:color="auto"/>
            <w:bottom w:val="none" w:sz="0" w:space="0" w:color="auto"/>
            <w:right w:val="none" w:sz="0" w:space="0" w:color="auto"/>
          </w:divBdr>
          <w:divsChild>
            <w:div w:id="1837574602">
              <w:marLeft w:val="0"/>
              <w:marRight w:val="0"/>
              <w:marTop w:val="0"/>
              <w:marBottom w:val="0"/>
              <w:divBdr>
                <w:top w:val="none" w:sz="0" w:space="0" w:color="auto"/>
                <w:left w:val="none" w:sz="0" w:space="0" w:color="auto"/>
                <w:bottom w:val="none" w:sz="0" w:space="0" w:color="auto"/>
                <w:right w:val="none" w:sz="0" w:space="0" w:color="auto"/>
              </w:divBdr>
            </w:div>
          </w:divsChild>
        </w:div>
        <w:div w:id="1512793549">
          <w:marLeft w:val="0"/>
          <w:marRight w:val="0"/>
          <w:marTop w:val="0"/>
          <w:marBottom w:val="0"/>
          <w:divBdr>
            <w:top w:val="none" w:sz="0" w:space="0" w:color="auto"/>
            <w:left w:val="none" w:sz="0" w:space="0" w:color="auto"/>
            <w:bottom w:val="none" w:sz="0" w:space="0" w:color="auto"/>
            <w:right w:val="none" w:sz="0" w:space="0" w:color="auto"/>
          </w:divBdr>
          <w:divsChild>
            <w:div w:id="1556892222">
              <w:marLeft w:val="0"/>
              <w:marRight w:val="0"/>
              <w:marTop w:val="0"/>
              <w:marBottom w:val="0"/>
              <w:divBdr>
                <w:top w:val="none" w:sz="0" w:space="0" w:color="auto"/>
                <w:left w:val="none" w:sz="0" w:space="0" w:color="auto"/>
                <w:bottom w:val="none" w:sz="0" w:space="0" w:color="auto"/>
                <w:right w:val="none" w:sz="0" w:space="0" w:color="auto"/>
              </w:divBdr>
            </w:div>
          </w:divsChild>
        </w:div>
        <w:div w:id="1065880113">
          <w:marLeft w:val="0"/>
          <w:marRight w:val="0"/>
          <w:marTop w:val="0"/>
          <w:marBottom w:val="0"/>
          <w:divBdr>
            <w:top w:val="none" w:sz="0" w:space="0" w:color="auto"/>
            <w:left w:val="none" w:sz="0" w:space="0" w:color="auto"/>
            <w:bottom w:val="none" w:sz="0" w:space="0" w:color="auto"/>
            <w:right w:val="none" w:sz="0" w:space="0" w:color="auto"/>
          </w:divBdr>
          <w:divsChild>
            <w:div w:id="471481126">
              <w:marLeft w:val="0"/>
              <w:marRight w:val="0"/>
              <w:marTop w:val="0"/>
              <w:marBottom w:val="0"/>
              <w:divBdr>
                <w:top w:val="none" w:sz="0" w:space="0" w:color="auto"/>
                <w:left w:val="none" w:sz="0" w:space="0" w:color="auto"/>
                <w:bottom w:val="none" w:sz="0" w:space="0" w:color="auto"/>
                <w:right w:val="none" w:sz="0" w:space="0" w:color="auto"/>
              </w:divBdr>
            </w:div>
          </w:divsChild>
        </w:div>
        <w:div w:id="312560876">
          <w:marLeft w:val="0"/>
          <w:marRight w:val="0"/>
          <w:marTop w:val="0"/>
          <w:marBottom w:val="0"/>
          <w:divBdr>
            <w:top w:val="none" w:sz="0" w:space="0" w:color="auto"/>
            <w:left w:val="none" w:sz="0" w:space="0" w:color="auto"/>
            <w:bottom w:val="none" w:sz="0" w:space="0" w:color="auto"/>
            <w:right w:val="none" w:sz="0" w:space="0" w:color="auto"/>
          </w:divBdr>
          <w:divsChild>
            <w:div w:id="46494728">
              <w:marLeft w:val="0"/>
              <w:marRight w:val="0"/>
              <w:marTop w:val="0"/>
              <w:marBottom w:val="0"/>
              <w:divBdr>
                <w:top w:val="none" w:sz="0" w:space="0" w:color="auto"/>
                <w:left w:val="none" w:sz="0" w:space="0" w:color="auto"/>
                <w:bottom w:val="none" w:sz="0" w:space="0" w:color="auto"/>
                <w:right w:val="none" w:sz="0" w:space="0" w:color="auto"/>
              </w:divBdr>
            </w:div>
          </w:divsChild>
        </w:div>
        <w:div w:id="553858693">
          <w:marLeft w:val="0"/>
          <w:marRight w:val="0"/>
          <w:marTop w:val="0"/>
          <w:marBottom w:val="0"/>
          <w:divBdr>
            <w:top w:val="none" w:sz="0" w:space="0" w:color="auto"/>
            <w:left w:val="none" w:sz="0" w:space="0" w:color="auto"/>
            <w:bottom w:val="none" w:sz="0" w:space="0" w:color="auto"/>
            <w:right w:val="none" w:sz="0" w:space="0" w:color="auto"/>
          </w:divBdr>
          <w:divsChild>
            <w:div w:id="120734862">
              <w:marLeft w:val="0"/>
              <w:marRight w:val="0"/>
              <w:marTop w:val="0"/>
              <w:marBottom w:val="0"/>
              <w:divBdr>
                <w:top w:val="none" w:sz="0" w:space="0" w:color="auto"/>
                <w:left w:val="none" w:sz="0" w:space="0" w:color="auto"/>
                <w:bottom w:val="none" w:sz="0" w:space="0" w:color="auto"/>
                <w:right w:val="none" w:sz="0" w:space="0" w:color="auto"/>
              </w:divBdr>
            </w:div>
          </w:divsChild>
        </w:div>
        <w:div w:id="105270636">
          <w:marLeft w:val="0"/>
          <w:marRight w:val="0"/>
          <w:marTop w:val="0"/>
          <w:marBottom w:val="0"/>
          <w:divBdr>
            <w:top w:val="none" w:sz="0" w:space="0" w:color="auto"/>
            <w:left w:val="none" w:sz="0" w:space="0" w:color="auto"/>
            <w:bottom w:val="none" w:sz="0" w:space="0" w:color="auto"/>
            <w:right w:val="none" w:sz="0" w:space="0" w:color="auto"/>
          </w:divBdr>
          <w:divsChild>
            <w:div w:id="366177508">
              <w:marLeft w:val="0"/>
              <w:marRight w:val="0"/>
              <w:marTop w:val="0"/>
              <w:marBottom w:val="0"/>
              <w:divBdr>
                <w:top w:val="none" w:sz="0" w:space="0" w:color="auto"/>
                <w:left w:val="none" w:sz="0" w:space="0" w:color="auto"/>
                <w:bottom w:val="none" w:sz="0" w:space="0" w:color="auto"/>
                <w:right w:val="none" w:sz="0" w:space="0" w:color="auto"/>
              </w:divBdr>
            </w:div>
          </w:divsChild>
        </w:div>
        <w:div w:id="477308361">
          <w:marLeft w:val="0"/>
          <w:marRight w:val="0"/>
          <w:marTop w:val="0"/>
          <w:marBottom w:val="0"/>
          <w:divBdr>
            <w:top w:val="none" w:sz="0" w:space="0" w:color="auto"/>
            <w:left w:val="none" w:sz="0" w:space="0" w:color="auto"/>
            <w:bottom w:val="none" w:sz="0" w:space="0" w:color="auto"/>
            <w:right w:val="none" w:sz="0" w:space="0" w:color="auto"/>
          </w:divBdr>
          <w:divsChild>
            <w:div w:id="1245602473">
              <w:marLeft w:val="0"/>
              <w:marRight w:val="0"/>
              <w:marTop w:val="0"/>
              <w:marBottom w:val="0"/>
              <w:divBdr>
                <w:top w:val="none" w:sz="0" w:space="0" w:color="auto"/>
                <w:left w:val="none" w:sz="0" w:space="0" w:color="auto"/>
                <w:bottom w:val="none" w:sz="0" w:space="0" w:color="auto"/>
                <w:right w:val="none" w:sz="0" w:space="0" w:color="auto"/>
              </w:divBdr>
            </w:div>
          </w:divsChild>
        </w:div>
        <w:div w:id="9839388">
          <w:marLeft w:val="0"/>
          <w:marRight w:val="0"/>
          <w:marTop w:val="0"/>
          <w:marBottom w:val="0"/>
          <w:divBdr>
            <w:top w:val="none" w:sz="0" w:space="0" w:color="auto"/>
            <w:left w:val="none" w:sz="0" w:space="0" w:color="auto"/>
            <w:bottom w:val="none" w:sz="0" w:space="0" w:color="auto"/>
            <w:right w:val="none" w:sz="0" w:space="0" w:color="auto"/>
          </w:divBdr>
          <w:divsChild>
            <w:div w:id="782530708">
              <w:marLeft w:val="0"/>
              <w:marRight w:val="0"/>
              <w:marTop w:val="0"/>
              <w:marBottom w:val="0"/>
              <w:divBdr>
                <w:top w:val="none" w:sz="0" w:space="0" w:color="auto"/>
                <w:left w:val="none" w:sz="0" w:space="0" w:color="auto"/>
                <w:bottom w:val="none" w:sz="0" w:space="0" w:color="auto"/>
                <w:right w:val="none" w:sz="0" w:space="0" w:color="auto"/>
              </w:divBdr>
            </w:div>
            <w:div w:id="2126577984">
              <w:marLeft w:val="0"/>
              <w:marRight w:val="0"/>
              <w:marTop w:val="0"/>
              <w:marBottom w:val="0"/>
              <w:divBdr>
                <w:top w:val="none" w:sz="0" w:space="0" w:color="auto"/>
                <w:left w:val="none" w:sz="0" w:space="0" w:color="auto"/>
                <w:bottom w:val="none" w:sz="0" w:space="0" w:color="auto"/>
                <w:right w:val="none" w:sz="0" w:space="0" w:color="auto"/>
              </w:divBdr>
            </w:div>
          </w:divsChild>
        </w:div>
        <w:div w:id="220093836">
          <w:marLeft w:val="0"/>
          <w:marRight w:val="0"/>
          <w:marTop w:val="0"/>
          <w:marBottom w:val="0"/>
          <w:divBdr>
            <w:top w:val="none" w:sz="0" w:space="0" w:color="auto"/>
            <w:left w:val="none" w:sz="0" w:space="0" w:color="auto"/>
            <w:bottom w:val="none" w:sz="0" w:space="0" w:color="auto"/>
            <w:right w:val="none" w:sz="0" w:space="0" w:color="auto"/>
          </w:divBdr>
          <w:divsChild>
            <w:div w:id="2106875864">
              <w:marLeft w:val="0"/>
              <w:marRight w:val="0"/>
              <w:marTop w:val="0"/>
              <w:marBottom w:val="0"/>
              <w:divBdr>
                <w:top w:val="none" w:sz="0" w:space="0" w:color="auto"/>
                <w:left w:val="none" w:sz="0" w:space="0" w:color="auto"/>
                <w:bottom w:val="none" w:sz="0" w:space="0" w:color="auto"/>
                <w:right w:val="none" w:sz="0" w:space="0" w:color="auto"/>
              </w:divBdr>
            </w:div>
          </w:divsChild>
        </w:div>
        <w:div w:id="475147720">
          <w:marLeft w:val="0"/>
          <w:marRight w:val="0"/>
          <w:marTop w:val="0"/>
          <w:marBottom w:val="0"/>
          <w:divBdr>
            <w:top w:val="none" w:sz="0" w:space="0" w:color="auto"/>
            <w:left w:val="none" w:sz="0" w:space="0" w:color="auto"/>
            <w:bottom w:val="none" w:sz="0" w:space="0" w:color="auto"/>
            <w:right w:val="none" w:sz="0" w:space="0" w:color="auto"/>
          </w:divBdr>
          <w:divsChild>
            <w:div w:id="1516308681">
              <w:marLeft w:val="0"/>
              <w:marRight w:val="0"/>
              <w:marTop w:val="0"/>
              <w:marBottom w:val="0"/>
              <w:divBdr>
                <w:top w:val="none" w:sz="0" w:space="0" w:color="auto"/>
                <w:left w:val="none" w:sz="0" w:space="0" w:color="auto"/>
                <w:bottom w:val="none" w:sz="0" w:space="0" w:color="auto"/>
                <w:right w:val="none" w:sz="0" w:space="0" w:color="auto"/>
              </w:divBdr>
            </w:div>
            <w:div w:id="407850894">
              <w:marLeft w:val="0"/>
              <w:marRight w:val="0"/>
              <w:marTop w:val="0"/>
              <w:marBottom w:val="0"/>
              <w:divBdr>
                <w:top w:val="none" w:sz="0" w:space="0" w:color="auto"/>
                <w:left w:val="none" w:sz="0" w:space="0" w:color="auto"/>
                <w:bottom w:val="none" w:sz="0" w:space="0" w:color="auto"/>
                <w:right w:val="none" w:sz="0" w:space="0" w:color="auto"/>
              </w:divBdr>
            </w:div>
          </w:divsChild>
        </w:div>
        <w:div w:id="328562826">
          <w:marLeft w:val="0"/>
          <w:marRight w:val="0"/>
          <w:marTop w:val="0"/>
          <w:marBottom w:val="0"/>
          <w:divBdr>
            <w:top w:val="none" w:sz="0" w:space="0" w:color="auto"/>
            <w:left w:val="none" w:sz="0" w:space="0" w:color="auto"/>
            <w:bottom w:val="none" w:sz="0" w:space="0" w:color="auto"/>
            <w:right w:val="none" w:sz="0" w:space="0" w:color="auto"/>
          </w:divBdr>
          <w:divsChild>
            <w:div w:id="17483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9069">
      <w:bodyDiv w:val="1"/>
      <w:marLeft w:val="0"/>
      <w:marRight w:val="0"/>
      <w:marTop w:val="0"/>
      <w:marBottom w:val="0"/>
      <w:divBdr>
        <w:top w:val="none" w:sz="0" w:space="0" w:color="auto"/>
        <w:left w:val="none" w:sz="0" w:space="0" w:color="auto"/>
        <w:bottom w:val="none" w:sz="0" w:space="0" w:color="auto"/>
        <w:right w:val="none" w:sz="0" w:space="0" w:color="auto"/>
      </w:divBdr>
      <w:divsChild>
        <w:div w:id="672072835">
          <w:marLeft w:val="0"/>
          <w:marRight w:val="0"/>
          <w:marTop w:val="0"/>
          <w:marBottom w:val="0"/>
          <w:divBdr>
            <w:top w:val="none" w:sz="0" w:space="0" w:color="auto"/>
            <w:left w:val="none" w:sz="0" w:space="0" w:color="auto"/>
            <w:bottom w:val="none" w:sz="0" w:space="0" w:color="auto"/>
            <w:right w:val="none" w:sz="0" w:space="0" w:color="auto"/>
          </w:divBdr>
        </w:div>
        <w:div w:id="759063939">
          <w:marLeft w:val="0"/>
          <w:marRight w:val="0"/>
          <w:marTop w:val="0"/>
          <w:marBottom w:val="0"/>
          <w:divBdr>
            <w:top w:val="none" w:sz="0" w:space="0" w:color="auto"/>
            <w:left w:val="none" w:sz="0" w:space="0" w:color="auto"/>
            <w:bottom w:val="none" w:sz="0" w:space="0" w:color="auto"/>
            <w:right w:val="none" w:sz="0" w:space="0" w:color="auto"/>
          </w:divBdr>
          <w:divsChild>
            <w:div w:id="51394502">
              <w:marLeft w:val="-75"/>
              <w:marRight w:val="0"/>
              <w:marTop w:val="30"/>
              <w:marBottom w:val="30"/>
              <w:divBdr>
                <w:top w:val="none" w:sz="0" w:space="0" w:color="auto"/>
                <w:left w:val="none" w:sz="0" w:space="0" w:color="auto"/>
                <w:bottom w:val="none" w:sz="0" w:space="0" w:color="auto"/>
                <w:right w:val="none" w:sz="0" w:space="0" w:color="auto"/>
              </w:divBdr>
              <w:divsChild>
                <w:div w:id="800147359">
                  <w:marLeft w:val="0"/>
                  <w:marRight w:val="0"/>
                  <w:marTop w:val="0"/>
                  <w:marBottom w:val="0"/>
                  <w:divBdr>
                    <w:top w:val="none" w:sz="0" w:space="0" w:color="auto"/>
                    <w:left w:val="none" w:sz="0" w:space="0" w:color="auto"/>
                    <w:bottom w:val="none" w:sz="0" w:space="0" w:color="auto"/>
                    <w:right w:val="none" w:sz="0" w:space="0" w:color="auto"/>
                  </w:divBdr>
                  <w:divsChild>
                    <w:div w:id="437259089">
                      <w:marLeft w:val="0"/>
                      <w:marRight w:val="0"/>
                      <w:marTop w:val="0"/>
                      <w:marBottom w:val="0"/>
                      <w:divBdr>
                        <w:top w:val="none" w:sz="0" w:space="0" w:color="auto"/>
                        <w:left w:val="none" w:sz="0" w:space="0" w:color="auto"/>
                        <w:bottom w:val="none" w:sz="0" w:space="0" w:color="auto"/>
                        <w:right w:val="none" w:sz="0" w:space="0" w:color="auto"/>
                      </w:divBdr>
                    </w:div>
                  </w:divsChild>
                </w:div>
                <w:div w:id="1272669262">
                  <w:marLeft w:val="0"/>
                  <w:marRight w:val="0"/>
                  <w:marTop w:val="0"/>
                  <w:marBottom w:val="0"/>
                  <w:divBdr>
                    <w:top w:val="none" w:sz="0" w:space="0" w:color="auto"/>
                    <w:left w:val="none" w:sz="0" w:space="0" w:color="auto"/>
                    <w:bottom w:val="none" w:sz="0" w:space="0" w:color="auto"/>
                    <w:right w:val="none" w:sz="0" w:space="0" w:color="auto"/>
                  </w:divBdr>
                  <w:divsChild>
                    <w:div w:id="1232696517">
                      <w:marLeft w:val="0"/>
                      <w:marRight w:val="0"/>
                      <w:marTop w:val="0"/>
                      <w:marBottom w:val="0"/>
                      <w:divBdr>
                        <w:top w:val="none" w:sz="0" w:space="0" w:color="auto"/>
                        <w:left w:val="none" w:sz="0" w:space="0" w:color="auto"/>
                        <w:bottom w:val="none" w:sz="0" w:space="0" w:color="auto"/>
                        <w:right w:val="none" w:sz="0" w:space="0" w:color="auto"/>
                      </w:divBdr>
                    </w:div>
                  </w:divsChild>
                </w:div>
                <w:div w:id="45376428">
                  <w:marLeft w:val="0"/>
                  <w:marRight w:val="0"/>
                  <w:marTop w:val="0"/>
                  <w:marBottom w:val="0"/>
                  <w:divBdr>
                    <w:top w:val="none" w:sz="0" w:space="0" w:color="auto"/>
                    <w:left w:val="none" w:sz="0" w:space="0" w:color="auto"/>
                    <w:bottom w:val="none" w:sz="0" w:space="0" w:color="auto"/>
                    <w:right w:val="none" w:sz="0" w:space="0" w:color="auto"/>
                  </w:divBdr>
                  <w:divsChild>
                    <w:div w:id="474029542">
                      <w:marLeft w:val="0"/>
                      <w:marRight w:val="0"/>
                      <w:marTop w:val="0"/>
                      <w:marBottom w:val="0"/>
                      <w:divBdr>
                        <w:top w:val="none" w:sz="0" w:space="0" w:color="auto"/>
                        <w:left w:val="none" w:sz="0" w:space="0" w:color="auto"/>
                        <w:bottom w:val="none" w:sz="0" w:space="0" w:color="auto"/>
                        <w:right w:val="none" w:sz="0" w:space="0" w:color="auto"/>
                      </w:divBdr>
                    </w:div>
                  </w:divsChild>
                </w:div>
                <w:div w:id="1485584747">
                  <w:marLeft w:val="0"/>
                  <w:marRight w:val="0"/>
                  <w:marTop w:val="0"/>
                  <w:marBottom w:val="0"/>
                  <w:divBdr>
                    <w:top w:val="none" w:sz="0" w:space="0" w:color="auto"/>
                    <w:left w:val="none" w:sz="0" w:space="0" w:color="auto"/>
                    <w:bottom w:val="none" w:sz="0" w:space="0" w:color="auto"/>
                    <w:right w:val="none" w:sz="0" w:space="0" w:color="auto"/>
                  </w:divBdr>
                  <w:divsChild>
                    <w:div w:id="1648045749">
                      <w:marLeft w:val="0"/>
                      <w:marRight w:val="0"/>
                      <w:marTop w:val="0"/>
                      <w:marBottom w:val="0"/>
                      <w:divBdr>
                        <w:top w:val="none" w:sz="0" w:space="0" w:color="auto"/>
                        <w:left w:val="none" w:sz="0" w:space="0" w:color="auto"/>
                        <w:bottom w:val="none" w:sz="0" w:space="0" w:color="auto"/>
                        <w:right w:val="none" w:sz="0" w:space="0" w:color="auto"/>
                      </w:divBdr>
                    </w:div>
                  </w:divsChild>
                </w:div>
                <w:div w:id="1991976449">
                  <w:marLeft w:val="0"/>
                  <w:marRight w:val="0"/>
                  <w:marTop w:val="0"/>
                  <w:marBottom w:val="0"/>
                  <w:divBdr>
                    <w:top w:val="none" w:sz="0" w:space="0" w:color="auto"/>
                    <w:left w:val="none" w:sz="0" w:space="0" w:color="auto"/>
                    <w:bottom w:val="none" w:sz="0" w:space="0" w:color="auto"/>
                    <w:right w:val="none" w:sz="0" w:space="0" w:color="auto"/>
                  </w:divBdr>
                  <w:divsChild>
                    <w:div w:id="1547371276">
                      <w:marLeft w:val="0"/>
                      <w:marRight w:val="0"/>
                      <w:marTop w:val="0"/>
                      <w:marBottom w:val="0"/>
                      <w:divBdr>
                        <w:top w:val="none" w:sz="0" w:space="0" w:color="auto"/>
                        <w:left w:val="none" w:sz="0" w:space="0" w:color="auto"/>
                        <w:bottom w:val="none" w:sz="0" w:space="0" w:color="auto"/>
                        <w:right w:val="none" w:sz="0" w:space="0" w:color="auto"/>
                      </w:divBdr>
                    </w:div>
                  </w:divsChild>
                </w:div>
                <w:div w:id="1615016516">
                  <w:marLeft w:val="0"/>
                  <w:marRight w:val="0"/>
                  <w:marTop w:val="0"/>
                  <w:marBottom w:val="0"/>
                  <w:divBdr>
                    <w:top w:val="none" w:sz="0" w:space="0" w:color="auto"/>
                    <w:left w:val="none" w:sz="0" w:space="0" w:color="auto"/>
                    <w:bottom w:val="none" w:sz="0" w:space="0" w:color="auto"/>
                    <w:right w:val="none" w:sz="0" w:space="0" w:color="auto"/>
                  </w:divBdr>
                  <w:divsChild>
                    <w:div w:id="42485594">
                      <w:marLeft w:val="0"/>
                      <w:marRight w:val="0"/>
                      <w:marTop w:val="0"/>
                      <w:marBottom w:val="0"/>
                      <w:divBdr>
                        <w:top w:val="none" w:sz="0" w:space="0" w:color="auto"/>
                        <w:left w:val="none" w:sz="0" w:space="0" w:color="auto"/>
                        <w:bottom w:val="none" w:sz="0" w:space="0" w:color="auto"/>
                        <w:right w:val="none" w:sz="0" w:space="0" w:color="auto"/>
                      </w:divBdr>
                    </w:div>
                  </w:divsChild>
                </w:div>
                <w:div w:id="1242450857">
                  <w:marLeft w:val="0"/>
                  <w:marRight w:val="0"/>
                  <w:marTop w:val="0"/>
                  <w:marBottom w:val="0"/>
                  <w:divBdr>
                    <w:top w:val="none" w:sz="0" w:space="0" w:color="auto"/>
                    <w:left w:val="none" w:sz="0" w:space="0" w:color="auto"/>
                    <w:bottom w:val="none" w:sz="0" w:space="0" w:color="auto"/>
                    <w:right w:val="none" w:sz="0" w:space="0" w:color="auto"/>
                  </w:divBdr>
                  <w:divsChild>
                    <w:div w:id="1921983439">
                      <w:marLeft w:val="0"/>
                      <w:marRight w:val="0"/>
                      <w:marTop w:val="0"/>
                      <w:marBottom w:val="0"/>
                      <w:divBdr>
                        <w:top w:val="none" w:sz="0" w:space="0" w:color="auto"/>
                        <w:left w:val="none" w:sz="0" w:space="0" w:color="auto"/>
                        <w:bottom w:val="none" w:sz="0" w:space="0" w:color="auto"/>
                        <w:right w:val="none" w:sz="0" w:space="0" w:color="auto"/>
                      </w:divBdr>
                    </w:div>
                  </w:divsChild>
                </w:div>
                <w:div w:id="873469529">
                  <w:marLeft w:val="0"/>
                  <w:marRight w:val="0"/>
                  <w:marTop w:val="0"/>
                  <w:marBottom w:val="0"/>
                  <w:divBdr>
                    <w:top w:val="none" w:sz="0" w:space="0" w:color="auto"/>
                    <w:left w:val="none" w:sz="0" w:space="0" w:color="auto"/>
                    <w:bottom w:val="none" w:sz="0" w:space="0" w:color="auto"/>
                    <w:right w:val="none" w:sz="0" w:space="0" w:color="auto"/>
                  </w:divBdr>
                  <w:divsChild>
                    <w:div w:id="515995928">
                      <w:marLeft w:val="0"/>
                      <w:marRight w:val="0"/>
                      <w:marTop w:val="0"/>
                      <w:marBottom w:val="0"/>
                      <w:divBdr>
                        <w:top w:val="none" w:sz="0" w:space="0" w:color="auto"/>
                        <w:left w:val="none" w:sz="0" w:space="0" w:color="auto"/>
                        <w:bottom w:val="none" w:sz="0" w:space="0" w:color="auto"/>
                        <w:right w:val="none" w:sz="0" w:space="0" w:color="auto"/>
                      </w:divBdr>
                    </w:div>
                  </w:divsChild>
                </w:div>
                <w:div w:id="483011687">
                  <w:marLeft w:val="0"/>
                  <w:marRight w:val="0"/>
                  <w:marTop w:val="0"/>
                  <w:marBottom w:val="0"/>
                  <w:divBdr>
                    <w:top w:val="none" w:sz="0" w:space="0" w:color="auto"/>
                    <w:left w:val="none" w:sz="0" w:space="0" w:color="auto"/>
                    <w:bottom w:val="none" w:sz="0" w:space="0" w:color="auto"/>
                    <w:right w:val="none" w:sz="0" w:space="0" w:color="auto"/>
                  </w:divBdr>
                  <w:divsChild>
                    <w:div w:id="1890727634">
                      <w:marLeft w:val="0"/>
                      <w:marRight w:val="0"/>
                      <w:marTop w:val="0"/>
                      <w:marBottom w:val="0"/>
                      <w:divBdr>
                        <w:top w:val="none" w:sz="0" w:space="0" w:color="auto"/>
                        <w:left w:val="none" w:sz="0" w:space="0" w:color="auto"/>
                        <w:bottom w:val="none" w:sz="0" w:space="0" w:color="auto"/>
                        <w:right w:val="none" w:sz="0" w:space="0" w:color="auto"/>
                      </w:divBdr>
                    </w:div>
                  </w:divsChild>
                </w:div>
                <w:div w:id="1513301957">
                  <w:marLeft w:val="0"/>
                  <w:marRight w:val="0"/>
                  <w:marTop w:val="0"/>
                  <w:marBottom w:val="0"/>
                  <w:divBdr>
                    <w:top w:val="none" w:sz="0" w:space="0" w:color="auto"/>
                    <w:left w:val="none" w:sz="0" w:space="0" w:color="auto"/>
                    <w:bottom w:val="none" w:sz="0" w:space="0" w:color="auto"/>
                    <w:right w:val="none" w:sz="0" w:space="0" w:color="auto"/>
                  </w:divBdr>
                  <w:divsChild>
                    <w:div w:id="35156762">
                      <w:marLeft w:val="0"/>
                      <w:marRight w:val="0"/>
                      <w:marTop w:val="0"/>
                      <w:marBottom w:val="0"/>
                      <w:divBdr>
                        <w:top w:val="none" w:sz="0" w:space="0" w:color="auto"/>
                        <w:left w:val="none" w:sz="0" w:space="0" w:color="auto"/>
                        <w:bottom w:val="none" w:sz="0" w:space="0" w:color="auto"/>
                        <w:right w:val="none" w:sz="0" w:space="0" w:color="auto"/>
                      </w:divBdr>
                    </w:div>
                  </w:divsChild>
                </w:div>
                <w:div w:id="1061292140">
                  <w:marLeft w:val="0"/>
                  <w:marRight w:val="0"/>
                  <w:marTop w:val="0"/>
                  <w:marBottom w:val="0"/>
                  <w:divBdr>
                    <w:top w:val="none" w:sz="0" w:space="0" w:color="auto"/>
                    <w:left w:val="none" w:sz="0" w:space="0" w:color="auto"/>
                    <w:bottom w:val="none" w:sz="0" w:space="0" w:color="auto"/>
                    <w:right w:val="none" w:sz="0" w:space="0" w:color="auto"/>
                  </w:divBdr>
                  <w:divsChild>
                    <w:div w:id="1235818643">
                      <w:marLeft w:val="0"/>
                      <w:marRight w:val="0"/>
                      <w:marTop w:val="0"/>
                      <w:marBottom w:val="0"/>
                      <w:divBdr>
                        <w:top w:val="none" w:sz="0" w:space="0" w:color="auto"/>
                        <w:left w:val="none" w:sz="0" w:space="0" w:color="auto"/>
                        <w:bottom w:val="none" w:sz="0" w:space="0" w:color="auto"/>
                        <w:right w:val="none" w:sz="0" w:space="0" w:color="auto"/>
                      </w:divBdr>
                    </w:div>
                  </w:divsChild>
                </w:div>
                <w:div w:id="2072345810">
                  <w:marLeft w:val="0"/>
                  <w:marRight w:val="0"/>
                  <w:marTop w:val="0"/>
                  <w:marBottom w:val="0"/>
                  <w:divBdr>
                    <w:top w:val="none" w:sz="0" w:space="0" w:color="auto"/>
                    <w:left w:val="none" w:sz="0" w:space="0" w:color="auto"/>
                    <w:bottom w:val="none" w:sz="0" w:space="0" w:color="auto"/>
                    <w:right w:val="none" w:sz="0" w:space="0" w:color="auto"/>
                  </w:divBdr>
                  <w:divsChild>
                    <w:div w:id="611864111">
                      <w:marLeft w:val="0"/>
                      <w:marRight w:val="0"/>
                      <w:marTop w:val="0"/>
                      <w:marBottom w:val="0"/>
                      <w:divBdr>
                        <w:top w:val="none" w:sz="0" w:space="0" w:color="auto"/>
                        <w:left w:val="none" w:sz="0" w:space="0" w:color="auto"/>
                        <w:bottom w:val="none" w:sz="0" w:space="0" w:color="auto"/>
                        <w:right w:val="none" w:sz="0" w:space="0" w:color="auto"/>
                      </w:divBdr>
                    </w:div>
                  </w:divsChild>
                </w:div>
                <w:div w:id="2091271158">
                  <w:marLeft w:val="0"/>
                  <w:marRight w:val="0"/>
                  <w:marTop w:val="0"/>
                  <w:marBottom w:val="0"/>
                  <w:divBdr>
                    <w:top w:val="none" w:sz="0" w:space="0" w:color="auto"/>
                    <w:left w:val="none" w:sz="0" w:space="0" w:color="auto"/>
                    <w:bottom w:val="none" w:sz="0" w:space="0" w:color="auto"/>
                    <w:right w:val="none" w:sz="0" w:space="0" w:color="auto"/>
                  </w:divBdr>
                  <w:divsChild>
                    <w:div w:id="1129007199">
                      <w:marLeft w:val="0"/>
                      <w:marRight w:val="0"/>
                      <w:marTop w:val="0"/>
                      <w:marBottom w:val="0"/>
                      <w:divBdr>
                        <w:top w:val="none" w:sz="0" w:space="0" w:color="auto"/>
                        <w:left w:val="none" w:sz="0" w:space="0" w:color="auto"/>
                        <w:bottom w:val="none" w:sz="0" w:space="0" w:color="auto"/>
                        <w:right w:val="none" w:sz="0" w:space="0" w:color="auto"/>
                      </w:divBdr>
                    </w:div>
                  </w:divsChild>
                </w:div>
                <w:div w:id="1566260822">
                  <w:marLeft w:val="0"/>
                  <w:marRight w:val="0"/>
                  <w:marTop w:val="0"/>
                  <w:marBottom w:val="0"/>
                  <w:divBdr>
                    <w:top w:val="none" w:sz="0" w:space="0" w:color="auto"/>
                    <w:left w:val="none" w:sz="0" w:space="0" w:color="auto"/>
                    <w:bottom w:val="none" w:sz="0" w:space="0" w:color="auto"/>
                    <w:right w:val="none" w:sz="0" w:space="0" w:color="auto"/>
                  </w:divBdr>
                  <w:divsChild>
                    <w:div w:id="1399091921">
                      <w:marLeft w:val="0"/>
                      <w:marRight w:val="0"/>
                      <w:marTop w:val="0"/>
                      <w:marBottom w:val="0"/>
                      <w:divBdr>
                        <w:top w:val="none" w:sz="0" w:space="0" w:color="auto"/>
                        <w:left w:val="none" w:sz="0" w:space="0" w:color="auto"/>
                        <w:bottom w:val="none" w:sz="0" w:space="0" w:color="auto"/>
                        <w:right w:val="none" w:sz="0" w:space="0" w:color="auto"/>
                      </w:divBdr>
                    </w:div>
                  </w:divsChild>
                </w:div>
                <w:div w:id="127164975">
                  <w:marLeft w:val="0"/>
                  <w:marRight w:val="0"/>
                  <w:marTop w:val="0"/>
                  <w:marBottom w:val="0"/>
                  <w:divBdr>
                    <w:top w:val="none" w:sz="0" w:space="0" w:color="auto"/>
                    <w:left w:val="none" w:sz="0" w:space="0" w:color="auto"/>
                    <w:bottom w:val="none" w:sz="0" w:space="0" w:color="auto"/>
                    <w:right w:val="none" w:sz="0" w:space="0" w:color="auto"/>
                  </w:divBdr>
                  <w:divsChild>
                    <w:div w:id="1947929808">
                      <w:marLeft w:val="0"/>
                      <w:marRight w:val="0"/>
                      <w:marTop w:val="0"/>
                      <w:marBottom w:val="0"/>
                      <w:divBdr>
                        <w:top w:val="none" w:sz="0" w:space="0" w:color="auto"/>
                        <w:left w:val="none" w:sz="0" w:space="0" w:color="auto"/>
                        <w:bottom w:val="none" w:sz="0" w:space="0" w:color="auto"/>
                        <w:right w:val="none" w:sz="0" w:space="0" w:color="auto"/>
                      </w:divBdr>
                    </w:div>
                  </w:divsChild>
                </w:div>
                <w:div w:id="1819151482">
                  <w:marLeft w:val="0"/>
                  <w:marRight w:val="0"/>
                  <w:marTop w:val="0"/>
                  <w:marBottom w:val="0"/>
                  <w:divBdr>
                    <w:top w:val="none" w:sz="0" w:space="0" w:color="auto"/>
                    <w:left w:val="none" w:sz="0" w:space="0" w:color="auto"/>
                    <w:bottom w:val="none" w:sz="0" w:space="0" w:color="auto"/>
                    <w:right w:val="none" w:sz="0" w:space="0" w:color="auto"/>
                  </w:divBdr>
                  <w:divsChild>
                    <w:div w:id="1288199688">
                      <w:marLeft w:val="0"/>
                      <w:marRight w:val="0"/>
                      <w:marTop w:val="0"/>
                      <w:marBottom w:val="0"/>
                      <w:divBdr>
                        <w:top w:val="none" w:sz="0" w:space="0" w:color="auto"/>
                        <w:left w:val="none" w:sz="0" w:space="0" w:color="auto"/>
                        <w:bottom w:val="none" w:sz="0" w:space="0" w:color="auto"/>
                        <w:right w:val="none" w:sz="0" w:space="0" w:color="auto"/>
                      </w:divBdr>
                    </w:div>
                  </w:divsChild>
                </w:div>
                <w:div w:id="140584961">
                  <w:marLeft w:val="0"/>
                  <w:marRight w:val="0"/>
                  <w:marTop w:val="0"/>
                  <w:marBottom w:val="0"/>
                  <w:divBdr>
                    <w:top w:val="none" w:sz="0" w:space="0" w:color="auto"/>
                    <w:left w:val="none" w:sz="0" w:space="0" w:color="auto"/>
                    <w:bottom w:val="none" w:sz="0" w:space="0" w:color="auto"/>
                    <w:right w:val="none" w:sz="0" w:space="0" w:color="auto"/>
                  </w:divBdr>
                  <w:divsChild>
                    <w:div w:id="593707053">
                      <w:marLeft w:val="0"/>
                      <w:marRight w:val="0"/>
                      <w:marTop w:val="0"/>
                      <w:marBottom w:val="0"/>
                      <w:divBdr>
                        <w:top w:val="none" w:sz="0" w:space="0" w:color="auto"/>
                        <w:left w:val="none" w:sz="0" w:space="0" w:color="auto"/>
                        <w:bottom w:val="none" w:sz="0" w:space="0" w:color="auto"/>
                        <w:right w:val="none" w:sz="0" w:space="0" w:color="auto"/>
                      </w:divBdr>
                    </w:div>
                  </w:divsChild>
                </w:div>
                <w:div w:id="1924297806">
                  <w:marLeft w:val="0"/>
                  <w:marRight w:val="0"/>
                  <w:marTop w:val="0"/>
                  <w:marBottom w:val="0"/>
                  <w:divBdr>
                    <w:top w:val="none" w:sz="0" w:space="0" w:color="auto"/>
                    <w:left w:val="none" w:sz="0" w:space="0" w:color="auto"/>
                    <w:bottom w:val="none" w:sz="0" w:space="0" w:color="auto"/>
                    <w:right w:val="none" w:sz="0" w:space="0" w:color="auto"/>
                  </w:divBdr>
                  <w:divsChild>
                    <w:div w:id="1410233458">
                      <w:marLeft w:val="0"/>
                      <w:marRight w:val="0"/>
                      <w:marTop w:val="0"/>
                      <w:marBottom w:val="0"/>
                      <w:divBdr>
                        <w:top w:val="none" w:sz="0" w:space="0" w:color="auto"/>
                        <w:left w:val="none" w:sz="0" w:space="0" w:color="auto"/>
                        <w:bottom w:val="none" w:sz="0" w:space="0" w:color="auto"/>
                        <w:right w:val="none" w:sz="0" w:space="0" w:color="auto"/>
                      </w:divBdr>
                    </w:div>
                  </w:divsChild>
                </w:div>
                <w:div w:id="1247768329">
                  <w:marLeft w:val="0"/>
                  <w:marRight w:val="0"/>
                  <w:marTop w:val="0"/>
                  <w:marBottom w:val="0"/>
                  <w:divBdr>
                    <w:top w:val="none" w:sz="0" w:space="0" w:color="auto"/>
                    <w:left w:val="none" w:sz="0" w:space="0" w:color="auto"/>
                    <w:bottom w:val="none" w:sz="0" w:space="0" w:color="auto"/>
                    <w:right w:val="none" w:sz="0" w:space="0" w:color="auto"/>
                  </w:divBdr>
                  <w:divsChild>
                    <w:div w:id="2119330328">
                      <w:marLeft w:val="0"/>
                      <w:marRight w:val="0"/>
                      <w:marTop w:val="0"/>
                      <w:marBottom w:val="0"/>
                      <w:divBdr>
                        <w:top w:val="none" w:sz="0" w:space="0" w:color="auto"/>
                        <w:left w:val="none" w:sz="0" w:space="0" w:color="auto"/>
                        <w:bottom w:val="none" w:sz="0" w:space="0" w:color="auto"/>
                        <w:right w:val="none" w:sz="0" w:space="0" w:color="auto"/>
                      </w:divBdr>
                    </w:div>
                  </w:divsChild>
                </w:div>
                <w:div w:id="1022361846">
                  <w:marLeft w:val="0"/>
                  <w:marRight w:val="0"/>
                  <w:marTop w:val="0"/>
                  <w:marBottom w:val="0"/>
                  <w:divBdr>
                    <w:top w:val="none" w:sz="0" w:space="0" w:color="auto"/>
                    <w:left w:val="none" w:sz="0" w:space="0" w:color="auto"/>
                    <w:bottom w:val="none" w:sz="0" w:space="0" w:color="auto"/>
                    <w:right w:val="none" w:sz="0" w:space="0" w:color="auto"/>
                  </w:divBdr>
                  <w:divsChild>
                    <w:div w:id="1555431919">
                      <w:marLeft w:val="0"/>
                      <w:marRight w:val="0"/>
                      <w:marTop w:val="0"/>
                      <w:marBottom w:val="0"/>
                      <w:divBdr>
                        <w:top w:val="none" w:sz="0" w:space="0" w:color="auto"/>
                        <w:left w:val="none" w:sz="0" w:space="0" w:color="auto"/>
                        <w:bottom w:val="none" w:sz="0" w:space="0" w:color="auto"/>
                        <w:right w:val="none" w:sz="0" w:space="0" w:color="auto"/>
                      </w:divBdr>
                    </w:div>
                  </w:divsChild>
                </w:div>
                <w:div w:id="1784692531">
                  <w:marLeft w:val="0"/>
                  <w:marRight w:val="0"/>
                  <w:marTop w:val="0"/>
                  <w:marBottom w:val="0"/>
                  <w:divBdr>
                    <w:top w:val="none" w:sz="0" w:space="0" w:color="auto"/>
                    <w:left w:val="none" w:sz="0" w:space="0" w:color="auto"/>
                    <w:bottom w:val="none" w:sz="0" w:space="0" w:color="auto"/>
                    <w:right w:val="none" w:sz="0" w:space="0" w:color="auto"/>
                  </w:divBdr>
                  <w:divsChild>
                    <w:div w:id="1902708365">
                      <w:marLeft w:val="0"/>
                      <w:marRight w:val="0"/>
                      <w:marTop w:val="0"/>
                      <w:marBottom w:val="0"/>
                      <w:divBdr>
                        <w:top w:val="none" w:sz="0" w:space="0" w:color="auto"/>
                        <w:left w:val="none" w:sz="0" w:space="0" w:color="auto"/>
                        <w:bottom w:val="none" w:sz="0" w:space="0" w:color="auto"/>
                        <w:right w:val="none" w:sz="0" w:space="0" w:color="auto"/>
                      </w:divBdr>
                    </w:div>
                  </w:divsChild>
                </w:div>
                <w:div w:id="1685939737">
                  <w:marLeft w:val="0"/>
                  <w:marRight w:val="0"/>
                  <w:marTop w:val="0"/>
                  <w:marBottom w:val="0"/>
                  <w:divBdr>
                    <w:top w:val="none" w:sz="0" w:space="0" w:color="auto"/>
                    <w:left w:val="none" w:sz="0" w:space="0" w:color="auto"/>
                    <w:bottom w:val="none" w:sz="0" w:space="0" w:color="auto"/>
                    <w:right w:val="none" w:sz="0" w:space="0" w:color="auto"/>
                  </w:divBdr>
                  <w:divsChild>
                    <w:div w:id="509490219">
                      <w:marLeft w:val="0"/>
                      <w:marRight w:val="0"/>
                      <w:marTop w:val="0"/>
                      <w:marBottom w:val="0"/>
                      <w:divBdr>
                        <w:top w:val="none" w:sz="0" w:space="0" w:color="auto"/>
                        <w:left w:val="none" w:sz="0" w:space="0" w:color="auto"/>
                        <w:bottom w:val="none" w:sz="0" w:space="0" w:color="auto"/>
                        <w:right w:val="none" w:sz="0" w:space="0" w:color="auto"/>
                      </w:divBdr>
                    </w:div>
                  </w:divsChild>
                </w:div>
                <w:div w:id="428552547">
                  <w:marLeft w:val="0"/>
                  <w:marRight w:val="0"/>
                  <w:marTop w:val="0"/>
                  <w:marBottom w:val="0"/>
                  <w:divBdr>
                    <w:top w:val="none" w:sz="0" w:space="0" w:color="auto"/>
                    <w:left w:val="none" w:sz="0" w:space="0" w:color="auto"/>
                    <w:bottom w:val="none" w:sz="0" w:space="0" w:color="auto"/>
                    <w:right w:val="none" w:sz="0" w:space="0" w:color="auto"/>
                  </w:divBdr>
                  <w:divsChild>
                    <w:div w:id="1624191487">
                      <w:marLeft w:val="0"/>
                      <w:marRight w:val="0"/>
                      <w:marTop w:val="0"/>
                      <w:marBottom w:val="0"/>
                      <w:divBdr>
                        <w:top w:val="none" w:sz="0" w:space="0" w:color="auto"/>
                        <w:left w:val="none" w:sz="0" w:space="0" w:color="auto"/>
                        <w:bottom w:val="none" w:sz="0" w:space="0" w:color="auto"/>
                        <w:right w:val="none" w:sz="0" w:space="0" w:color="auto"/>
                      </w:divBdr>
                    </w:div>
                  </w:divsChild>
                </w:div>
                <w:div w:id="899294156">
                  <w:marLeft w:val="0"/>
                  <w:marRight w:val="0"/>
                  <w:marTop w:val="0"/>
                  <w:marBottom w:val="0"/>
                  <w:divBdr>
                    <w:top w:val="none" w:sz="0" w:space="0" w:color="auto"/>
                    <w:left w:val="none" w:sz="0" w:space="0" w:color="auto"/>
                    <w:bottom w:val="none" w:sz="0" w:space="0" w:color="auto"/>
                    <w:right w:val="none" w:sz="0" w:space="0" w:color="auto"/>
                  </w:divBdr>
                  <w:divsChild>
                    <w:div w:id="867526711">
                      <w:marLeft w:val="0"/>
                      <w:marRight w:val="0"/>
                      <w:marTop w:val="0"/>
                      <w:marBottom w:val="0"/>
                      <w:divBdr>
                        <w:top w:val="none" w:sz="0" w:space="0" w:color="auto"/>
                        <w:left w:val="none" w:sz="0" w:space="0" w:color="auto"/>
                        <w:bottom w:val="none" w:sz="0" w:space="0" w:color="auto"/>
                        <w:right w:val="none" w:sz="0" w:space="0" w:color="auto"/>
                      </w:divBdr>
                    </w:div>
                  </w:divsChild>
                </w:div>
                <w:div w:id="890266060">
                  <w:marLeft w:val="0"/>
                  <w:marRight w:val="0"/>
                  <w:marTop w:val="0"/>
                  <w:marBottom w:val="0"/>
                  <w:divBdr>
                    <w:top w:val="none" w:sz="0" w:space="0" w:color="auto"/>
                    <w:left w:val="none" w:sz="0" w:space="0" w:color="auto"/>
                    <w:bottom w:val="none" w:sz="0" w:space="0" w:color="auto"/>
                    <w:right w:val="none" w:sz="0" w:space="0" w:color="auto"/>
                  </w:divBdr>
                  <w:divsChild>
                    <w:div w:id="1481532388">
                      <w:marLeft w:val="0"/>
                      <w:marRight w:val="0"/>
                      <w:marTop w:val="0"/>
                      <w:marBottom w:val="0"/>
                      <w:divBdr>
                        <w:top w:val="none" w:sz="0" w:space="0" w:color="auto"/>
                        <w:left w:val="none" w:sz="0" w:space="0" w:color="auto"/>
                        <w:bottom w:val="none" w:sz="0" w:space="0" w:color="auto"/>
                        <w:right w:val="none" w:sz="0" w:space="0" w:color="auto"/>
                      </w:divBdr>
                    </w:div>
                  </w:divsChild>
                </w:div>
                <w:div w:id="2079816665">
                  <w:marLeft w:val="0"/>
                  <w:marRight w:val="0"/>
                  <w:marTop w:val="0"/>
                  <w:marBottom w:val="0"/>
                  <w:divBdr>
                    <w:top w:val="none" w:sz="0" w:space="0" w:color="auto"/>
                    <w:left w:val="none" w:sz="0" w:space="0" w:color="auto"/>
                    <w:bottom w:val="none" w:sz="0" w:space="0" w:color="auto"/>
                    <w:right w:val="none" w:sz="0" w:space="0" w:color="auto"/>
                  </w:divBdr>
                  <w:divsChild>
                    <w:div w:id="1711998256">
                      <w:marLeft w:val="0"/>
                      <w:marRight w:val="0"/>
                      <w:marTop w:val="0"/>
                      <w:marBottom w:val="0"/>
                      <w:divBdr>
                        <w:top w:val="none" w:sz="0" w:space="0" w:color="auto"/>
                        <w:left w:val="none" w:sz="0" w:space="0" w:color="auto"/>
                        <w:bottom w:val="none" w:sz="0" w:space="0" w:color="auto"/>
                        <w:right w:val="none" w:sz="0" w:space="0" w:color="auto"/>
                      </w:divBdr>
                    </w:div>
                  </w:divsChild>
                </w:div>
                <w:div w:id="1608930993">
                  <w:marLeft w:val="0"/>
                  <w:marRight w:val="0"/>
                  <w:marTop w:val="0"/>
                  <w:marBottom w:val="0"/>
                  <w:divBdr>
                    <w:top w:val="none" w:sz="0" w:space="0" w:color="auto"/>
                    <w:left w:val="none" w:sz="0" w:space="0" w:color="auto"/>
                    <w:bottom w:val="none" w:sz="0" w:space="0" w:color="auto"/>
                    <w:right w:val="none" w:sz="0" w:space="0" w:color="auto"/>
                  </w:divBdr>
                  <w:divsChild>
                    <w:div w:id="1665815894">
                      <w:marLeft w:val="0"/>
                      <w:marRight w:val="0"/>
                      <w:marTop w:val="0"/>
                      <w:marBottom w:val="0"/>
                      <w:divBdr>
                        <w:top w:val="none" w:sz="0" w:space="0" w:color="auto"/>
                        <w:left w:val="none" w:sz="0" w:space="0" w:color="auto"/>
                        <w:bottom w:val="none" w:sz="0" w:space="0" w:color="auto"/>
                        <w:right w:val="none" w:sz="0" w:space="0" w:color="auto"/>
                      </w:divBdr>
                    </w:div>
                  </w:divsChild>
                </w:div>
                <w:div w:id="803232291">
                  <w:marLeft w:val="0"/>
                  <w:marRight w:val="0"/>
                  <w:marTop w:val="0"/>
                  <w:marBottom w:val="0"/>
                  <w:divBdr>
                    <w:top w:val="none" w:sz="0" w:space="0" w:color="auto"/>
                    <w:left w:val="none" w:sz="0" w:space="0" w:color="auto"/>
                    <w:bottom w:val="none" w:sz="0" w:space="0" w:color="auto"/>
                    <w:right w:val="none" w:sz="0" w:space="0" w:color="auto"/>
                  </w:divBdr>
                  <w:divsChild>
                    <w:div w:id="1780097771">
                      <w:marLeft w:val="0"/>
                      <w:marRight w:val="0"/>
                      <w:marTop w:val="0"/>
                      <w:marBottom w:val="0"/>
                      <w:divBdr>
                        <w:top w:val="none" w:sz="0" w:space="0" w:color="auto"/>
                        <w:left w:val="none" w:sz="0" w:space="0" w:color="auto"/>
                        <w:bottom w:val="none" w:sz="0" w:space="0" w:color="auto"/>
                        <w:right w:val="none" w:sz="0" w:space="0" w:color="auto"/>
                      </w:divBdr>
                    </w:div>
                  </w:divsChild>
                </w:div>
                <w:div w:id="221527092">
                  <w:marLeft w:val="0"/>
                  <w:marRight w:val="0"/>
                  <w:marTop w:val="0"/>
                  <w:marBottom w:val="0"/>
                  <w:divBdr>
                    <w:top w:val="none" w:sz="0" w:space="0" w:color="auto"/>
                    <w:left w:val="none" w:sz="0" w:space="0" w:color="auto"/>
                    <w:bottom w:val="none" w:sz="0" w:space="0" w:color="auto"/>
                    <w:right w:val="none" w:sz="0" w:space="0" w:color="auto"/>
                  </w:divBdr>
                  <w:divsChild>
                    <w:div w:id="362289391">
                      <w:marLeft w:val="0"/>
                      <w:marRight w:val="0"/>
                      <w:marTop w:val="0"/>
                      <w:marBottom w:val="0"/>
                      <w:divBdr>
                        <w:top w:val="none" w:sz="0" w:space="0" w:color="auto"/>
                        <w:left w:val="none" w:sz="0" w:space="0" w:color="auto"/>
                        <w:bottom w:val="none" w:sz="0" w:space="0" w:color="auto"/>
                        <w:right w:val="none" w:sz="0" w:space="0" w:color="auto"/>
                      </w:divBdr>
                    </w:div>
                  </w:divsChild>
                </w:div>
                <w:div w:id="69622654">
                  <w:marLeft w:val="0"/>
                  <w:marRight w:val="0"/>
                  <w:marTop w:val="0"/>
                  <w:marBottom w:val="0"/>
                  <w:divBdr>
                    <w:top w:val="none" w:sz="0" w:space="0" w:color="auto"/>
                    <w:left w:val="none" w:sz="0" w:space="0" w:color="auto"/>
                    <w:bottom w:val="none" w:sz="0" w:space="0" w:color="auto"/>
                    <w:right w:val="none" w:sz="0" w:space="0" w:color="auto"/>
                  </w:divBdr>
                  <w:divsChild>
                    <w:div w:id="900990433">
                      <w:marLeft w:val="0"/>
                      <w:marRight w:val="0"/>
                      <w:marTop w:val="0"/>
                      <w:marBottom w:val="0"/>
                      <w:divBdr>
                        <w:top w:val="none" w:sz="0" w:space="0" w:color="auto"/>
                        <w:left w:val="none" w:sz="0" w:space="0" w:color="auto"/>
                        <w:bottom w:val="none" w:sz="0" w:space="0" w:color="auto"/>
                        <w:right w:val="none" w:sz="0" w:space="0" w:color="auto"/>
                      </w:divBdr>
                    </w:div>
                  </w:divsChild>
                </w:div>
                <w:div w:id="1689873550">
                  <w:marLeft w:val="0"/>
                  <w:marRight w:val="0"/>
                  <w:marTop w:val="0"/>
                  <w:marBottom w:val="0"/>
                  <w:divBdr>
                    <w:top w:val="none" w:sz="0" w:space="0" w:color="auto"/>
                    <w:left w:val="none" w:sz="0" w:space="0" w:color="auto"/>
                    <w:bottom w:val="none" w:sz="0" w:space="0" w:color="auto"/>
                    <w:right w:val="none" w:sz="0" w:space="0" w:color="auto"/>
                  </w:divBdr>
                  <w:divsChild>
                    <w:div w:id="585458561">
                      <w:marLeft w:val="0"/>
                      <w:marRight w:val="0"/>
                      <w:marTop w:val="0"/>
                      <w:marBottom w:val="0"/>
                      <w:divBdr>
                        <w:top w:val="none" w:sz="0" w:space="0" w:color="auto"/>
                        <w:left w:val="none" w:sz="0" w:space="0" w:color="auto"/>
                        <w:bottom w:val="none" w:sz="0" w:space="0" w:color="auto"/>
                        <w:right w:val="none" w:sz="0" w:space="0" w:color="auto"/>
                      </w:divBdr>
                    </w:div>
                  </w:divsChild>
                </w:div>
                <w:div w:id="762804496">
                  <w:marLeft w:val="0"/>
                  <w:marRight w:val="0"/>
                  <w:marTop w:val="0"/>
                  <w:marBottom w:val="0"/>
                  <w:divBdr>
                    <w:top w:val="none" w:sz="0" w:space="0" w:color="auto"/>
                    <w:left w:val="none" w:sz="0" w:space="0" w:color="auto"/>
                    <w:bottom w:val="none" w:sz="0" w:space="0" w:color="auto"/>
                    <w:right w:val="none" w:sz="0" w:space="0" w:color="auto"/>
                  </w:divBdr>
                  <w:divsChild>
                    <w:div w:id="480850782">
                      <w:marLeft w:val="0"/>
                      <w:marRight w:val="0"/>
                      <w:marTop w:val="0"/>
                      <w:marBottom w:val="0"/>
                      <w:divBdr>
                        <w:top w:val="none" w:sz="0" w:space="0" w:color="auto"/>
                        <w:left w:val="none" w:sz="0" w:space="0" w:color="auto"/>
                        <w:bottom w:val="none" w:sz="0" w:space="0" w:color="auto"/>
                        <w:right w:val="none" w:sz="0" w:space="0" w:color="auto"/>
                      </w:divBdr>
                    </w:div>
                  </w:divsChild>
                </w:div>
                <w:div w:id="1211383975">
                  <w:marLeft w:val="0"/>
                  <w:marRight w:val="0"/>
                  <w:marTop w:val="0"/>
                  <w:marBottom w:val="0"/>
                  <w:divBdr>
                    <w:top w:val="none" w:sz="0" w:space="0" w:color="auto"/>
                    <w:left w:val="none" w:sz="0" w:space="0" w:color="auto"/>
                    <w:bottom w:val="none" w:sz="0" w:space="0" w:color="auto"/>
                    <w:right w:val="none" w:sz="0" w:space="0" w:color="auto"/>
                  </w:divBdr>
                  <w:divsChild>
                    <w:div w:id="2056661927">
                      <w:marLeft w:val="0"/>
                      <w:marRight w:val="0"/>
                      <w:marTop w:val="0"/>
                      <w:marBottom w:val="0"/>
                      <w:divBdr>
                        <w:top w:val="none" w:sz="0" w:space="0" w:color="auto"/>
                        <w:left w:val="none" w:sz="0" w:space="0" w:color="auto"/>
                        <w:bottom w:val="none" w:sz="0" w:space="0" w:color="auto"/>
                        <w:right w:val="none" w:sz="0" w:space="0" w:color="auto"/>
                      </w:divBdr>
                    </w:div>
                  </w:divsChild>
                </w:div>
                <w:div w:id="244343654">
                  <w:marLeft w:val="0"/>
                  <w:marRight w:val="0"/>
                  <w:marTop w:val="0"/>
                  <w:marBottom w:val="0"/>
                  <w:divBdr>
                    <w:top w:val="none" w:sz="0" w:space="0" w:color="auto"/>
                    <w:left w:val="none" w:sz="0" w:space="0" w:color="auto"/>
                    <w:bottom w:val="none" w:sz="0" w:space="0" w:color="auto"/>
                    <w:right w:val="none" w:sz="0" w:space="0" w:color="auto"/>
                  </w:divBdr>
                  <w:divsChild>
                    <w:div w:id="1848061579">
                      <w:marLeft w:val="0"/>
                      <w:marRight w:val="0"/>
                      <w:marTop w:val="0"/>
                      <w:marBottom w:val="0"/>
                      <w:divBdr>
                        <w:top w:val="none" w:sz="0" w:space="0" w:color="auto"/>
                        <w:left w:val="none" w:sz="0" w:space="0" w:color="auto"/>
                        <w:bottom w:val="none" w:sz="0" w:space="0" w:color="auto"/>
                        <w:right w:val="none" w:sz="0" w:space="0" w:color="auto"/>
                      </w:divBdr>
                    </w:div>
                  </w:divsChild>
                </w:div>
                <w:div w:id="1857109023">
                  <w:marLeft w:val="0"/>
                  <w:marRight w:val="0"/>
                  <w:marTop w:val="0"/>
                  <w:marBottom w:val="0"/>
                  <w:divBdr>
                    <w:top w:val="none" w:sz="0" w:space="0" w:color="auto"/>
                    <w:left w:val="none" w:sz="0" w:space="0" w:color="auto"/>
                    <w:bottom w:val="none" w:sz="0" w:space="0" w:color="auto"/>
                    <w:right w:val="none" w:sz="0" w:space="0" w:color="auto"/>
                  </w:divBdr>
                  <w:divsChild>
                    <w:div w:id="1861778190">
                      <w:marLeft w:val="0"/>
                      <w:marRight w:val="0"/>
                      <w:marTop w:val="0"/>
                      <w:marBottom w:val="0"/>
                      <w:divBdr>
                        <w:top w:val="none" w:sz="0" w:space="0" w:color="auto"/>
                        <w:left w:val="none" w:sz="0" w:space="0" w:color="auto"/>
                        <w:bottom w:val="none" w:sz="0" w:space="0" w:color="auto"/>
                        <w:right w:val="none" w:sz="0" w:space="0" w:color="auto"/>
                      </w:divBdr>
                    </w:div>
                  </w:divsChild>
                </w:div>
                <w:div w:id="584731993">
                  <w:marLeft w:val="0"/>
                  <w:marRight w:val="0"/>
                  <w:marTop w:val="0"/>
                  <w:marBottom w:val="0"/>
                  <w:divBdr>
                    <w:top w:val="none" w:sz="0" w:space="0" w:color="auto"/>
                    <w:left w:val="none" w:sz="0" w:space="0" w:color="auto"/>
                    <w:bottom w:val="none" w:sz="0" w:space="0" w:color="auto"/>
                    <w:right w:val="none" w:sz="0" w:space="0" w:color="auto"/>
                  </w:divBdr>
                  <w:divsChild>
                    <w:div w:id="505631644">
                      <w:marLeft w:val="0"/>
                      <w:marRight w:val="0"/>
                      <w:marTop w:val="0"/>
                      <w:marBottom w:val="0"/>
                      <w:divBdr>
                        <w:top w:val="none" w:sz="0" w:space="0" w:color="auto"/>
                        <w:left w:val="none" w:sz="0" w:space="0" w:color="auto"/>
                        <w:bottom w:val="none" w:sz="0" w:space="0" w:color="auto"/>
                        <w:right w:val="none" w:sz="0" w:space="0" w:color="auto"/>
                      </w:divBdr>
                    </w:div>
                  </w:divsChild>
                </w:div>
                <w:div w:id="350762933">
                  <w:marLeft w:val="0"/>
                  <w:marRight w:val="0"/>
                  <w:marTop w:val="0"/>
                  <w:marBottom w:val="0"/>
                  <w:divBdr>
                    <w:top w:val="none" w:sz="0" w:space="0" w:color="auto"/>
                    <w:left w:val="none" w:sz="0" w:space="0" w:color="auto"/>
                    <w:bottom w:val="none" w:sz="0" w:space="0" w:color="auto"/>
                    <w:right w:val="none" w:sz="0" w:space="0" w:color="auto"/>
                  </w:divBdr>
                  <w:divsChild>
                    <w:div w:id="2026662763">
                      <w:marLeft w:val="0"/>
                      <w:marRight w:val="0"/>
                      <w:marTop w:val="0"/>
                      <w:marBottom w:val="0"/>
                      <w:divBdr>
                        <w:top w:val="none" w:sz="0" w:space="0" w:color="auto"/>
                        <w:left w:val="none" w:sz="0" w:space="0" w:color="auto"/>
                        <w:bottom w:val="none" w:sz="0" w:space="0" w:color="auto"/>
                        <w:right w:val="none" w:sz="0" w:space="0" w:color="auto"/>
                      </w:divBdr>
                    </w:div>
                  </w:divsChild>
                </w:div>
                <w:div w:id="1039431623">
                  <w:marLeft w:val="0"/>
                  <w:marRight w:val="0"/>
                  <w:marTop w:val="0"/>
                  <w:marBottom w:val="0"/>
                  <w:divBdr>
                    <w:top w:val="none" w:sz="0" w:space="0" w:color="auto"/>
                    <w:left w:val="none" w:sz="0" w:space="0" w:color="auto"/>
                    <w:bottom w:val="none" w:sz="0" w:space="0" w:color="auto"/>
                    <w:right w:val="none" w:sz="0" w:space="0" w:color="auto"/>
                  </w:divBdr>
                  <w:divsChild>
                    <w:div w:id="1040398505">
                      <w:marLeft w:val="0"/>
                      <w:marRight w:val="0"/>
                      <w:marTop w:val="0"/>
                      <w:marBottom w:val="0"/>
                      <w:divBdr>
                        <w:top w:val="none" w:sz="0" w:space="0" w:color="auto"/>
                        <w:left w:val="none" w:sz="0" w:space="0" w:color="auto"/>
                        <w:bottom w:val="none" w:sz="0" w:space="0" w:color="auto"/>
                        <w:right w:val="none" w:sz="0" w:space="0" w:color="auto"/>
                      </w:divBdr>
                    </w:div>
                  </w:divsChild>
                </w:div>
                <w:div w:id="109009716">
                  <w:marLeft w:val="0"/>
                  <w:marRight w:val="0"/>
                  <w:marTop w:val="0"/>
                  <w:marBottom w:val="0"/>
                  <w:divBdr>
                    <w:top w:val="none" w:sz="0" w:space="0" w:color="auto"/>
                    <w:left w:val="none" w:sz="0" w:space="0" w:color="auto"/>
                    <w:bottom w:val="none" w:sz="0" w:space="0" w:color="auto"/>
                    <w:right w:val="none" w:sz="0" w:space="0" w:color="auto"/>
                  </w:divBdr>
                  <w:divsChild>
                    <w:div w:id="820393454">
                      <w:marLeft w:val="0"/>
                      <w:marRight w:val="0"/>
                      <w:marTop w:val="0"/>
                      <w:marBottom w:val="0"/>
                      <w:divBdr>
                        <w:top w:val="none" w:sz="0" w:space="0" w:color="auto"/>
                        <w:left w:val="none" w:sz="0" w:space="0" w:color="auto"/>
                        <w:bottom w:val="none" w:sz="0" w:space="0" w:color="auto"/>
                        <w:right w:val="none" w:sz="0" w:space="0" w:color="auto"/>
                      </w:divBdr>
                    </w:div>
                  </w:divsChild>
                </w:div>
                <w:div w:id="1430157378">
                  <w:marLeft w:val="0"/>
                  <w:marRight w:val="0"/>
                  <w:marTop w:val="0"/>
                  <w:marBottom w:val="0"/>
                  <w:divBdr>
                    <w:top w:val="none" w:sz="0" w:space="0" w:color="auto"/>
                    <w:left w:val="none" w:sz="0" w:space="0" w:color="auto"/>
                    <w:bottom w:val="none" w:sz="0" w:space="0" w:color="auto"/>
                    <w:right w:val="none" w:sz="0" w:space="0" w:color="auto"/>
                  </w:divBdr>
                  <w:divsChild>
                    <w:div w:id="2084982258">
                      <w:marLeft w:val="0"/>
                      <w:marRight w:val="0"/>
                      <w:marTop w:val="0"/>
                      <w:marBottom w:val="0"/>
                      <w:divBdr>
                        <w:top w:val="none" w:sz="0" w:space="0" w:color="auto"/>
                        <w:left w:val="none" w:sz="0" w:space="0" w:color="auto"/>
                        <w:bottom w:val="none" w:sz="0" w:space="0" w:color="auto"/>
                        <w:right w:val="none" w:sz="0" w:space="0" w:color="auto"/>
                      </w:divBdr>
                    </w:div>
                  </w:divsChild>
                </w:div>
                <w:div w:id="2126996204">
                  <w:marLeft w:val="0"/>
                  <w:marRight w:val="0"/>
                  <w:marTop w:val="0"/>
                  <w:marBottom w:val="0"/>
                  <w:divBdr>
                    <w:top w:val="none" w:sz="0" w:space="0" w:color="auto"/>
                    <w:left w:val="none" w:sz="0" w:space="0" w:color="auto"/>
                    <w:bottom w:val="none" w:sz="0" w:space="0" w:color="auto"/>
                    <w:right w:val="none" w:sz="0" w:space="0" w:color="auto"/>
                  </w:divBdr>
                  <w:divsChild>
                    <w:div w:id="963080110">
                      <w:marLeft w:val="0"/>
                      <w:marRight w:val="0"/>
                      <w:marTop w:val="0"/>
                      <w:marBottom w:val="0"/>
                      <w:divBdr>
                        <w:top w:val="none" w:sz="0" w:space="0" w:color="auto"/>
                        <w:left w:val="none" w:sz="0" w:space="0" w:color="auto"/>
                        <w:bottom w:val="none" w:sz="0" w:space="0" w:color="auto"/>
                        <w:right w:val="none" w:sz="0" w:space="0" w:color="auto"/>
                      </w:divBdr>
                    </w:div>
                  </w:divsChild>
                </w:div>
                <w:div w:id="117453961">
                  <w:marLeft w:val="0"/>
                  <w:marRight w:val="0"/>
                  <w:marTop w:val="0"/>
                  <w:marBottom w:val="0"/>
                  <w:divBdr>
                    <w:top w:val="none" w:sz="0" w:space="0" w:color="auto"/>
                    <w:left w:val="none" w:sz="0" w:space="0" w:color="auto"/>
                    <w:bottom w:val="none" w:sz="0" w:space="0" w:color="auto"/>
                    <w:right w:val="none" w:sz="0" w:space="0" w:color="auto"/>
                  </w:divBdr>
                  <w:divsChild>
                    <w:div w:id="688601292">
                      <w:marLeft w:val="0"/>
                      <w:marRight w:val="0"/>
                      <w:marTop w:val="0"/>
                      <w:marBottom w:val="0"/>
                      <w:divBdr>
                        <w:top w:val="none" w:sz="0" w:space="0" w:color="auto"/>
                        <w:left w:val="none" w:sz="0" w:space="0" w:color="auto"/>
                        <w:bottom w:val="none" w:sz="0" w:space="0" w:color="auto"/>
                        <w:right w:val="none" w:sz="0" w:space="0" w:color="auto"/>
                      </w:divBdr>
                    </w:div>
                  </w:divsChild>
                </w:div>
                <w:div w:id="623929856">
                  <w:marLeft w:val="0"/>
                  <w:marRight w:val="0"/>
                  <w:marTop w:val="0"/>
                  <w:marBottom w:val="0"/>
                  <w:divBdr>
                    <w:top w:val="none" w:sz="0" w:space="0" w:color="auto"/>
                    <w:left w:val="none" w:sz="0" w:space="0" w:color="auto"/>
                    <w:bottom w:val="none" w:sz="0" w:space="0" w:color="auto"/>
                    <w:right w:val="none" w:sz="0" w:space="0" w:color="auto"/>
                  </w:divBdr>
                  <w:divsChild>
                    <w:div w:id="2112162534">
                      <w:marLeft w:val="0"/>
                      <w:marRight w:val="0"/>
                      <w:marTop w:val="0"/>
                      <w:marBottom w:val="0"/>
                      <w:divBdr>
                        <w:top w:val="none" w:sz="0" w:space="0" w:color="auto"/>
                        <w:left w:val="none" w:sz="0" w:space="0" w:color="auto"/>
                        <w:bottom w:val="none" w:sz="0" w:space="0" w:color="auto"/>
                        <w:right w:val="none" w:sz="0" w:space="0" w:color="auto"/>
                      </w:divBdr>
                    </w:div>
                  </w:divsChild>
                </w:div>
                <w:div w:id="118497716">
                  <w:marLeft w:val="0"/>
                  <w:marRight w:val="0"/>
                  <w:marTop w:val="0"/>
                  <w:marBottom w:val="0"/>
                  <w:divBdr>
                    <w:top w:val="none" w:sz="0" w:space="0" w:color="auto"/>
                    <w:left w:val="none" w:sz="0" w:space="0" w:color="auto"/>
                    <w:bottom w:val="none" w:sz="0" w:space="0" w:color="auto"/>
                    <w:right w:val="none" w:sz="0" w:space="0" w:color="auto"/>
                  </w:divBdr>
                  <w:divsChild>
                    <w:div w:id="560596742">
                      <w:marLeft w:val="0"/>
                      <w:marRight w:val="0"/>
                      <w:marTop w:val="0"/>
                      <w:marBottom w:val="0"/>
                      <w:divBdr>
                        <w:top w:val="none" w:sz="0" w:space="0" w:color="auto"/>
                        <w:left w:val="none" w:sz="0" w:space="0" w:color="auto"/>
                        <w:bottom w:val="none" w:sz="0" w:space="0" w:color="auto"/>
                        <w:right w:val="none" w:sz="0" w:space="0" w:color="auto"/>
                      </w:divBdr>
                    </w:div>
                  </w:divsChild>
                </w:div>
                <w:div w:id="1115443838">
                  <w:marLeft w:val="0"/>
                  <w:marRight w:val="0"/>
                  <w:marTop w:val="0"/>
                  <w:marBottom w:val="0"/>
                  <w:divBdr>
                    <w:top w:val="none" w:sz="0" w:space="0" w:color="auto"/>
                    <w:left w:val="none" w:sz="0" w:space="0" w:color="auto"/>
                    <w:bottom w:val="none" w:sz="0" w:space="0" w:color="auto"/>
                    <w:right w:val="none" w:sz="0" w:space="0" w:color="auto"/>
                  </w:divBdr>
                  <w:divsChild>
                    <w:div w:id="49423975">
                      <w:marLeft w:val="0"/>
                      <w:marRight w:val="0"/>
                      <w:marTop w:val="0"/>
                      <w:marBottom w:val="0"/>
                      <w:divBdr>
                        <w:top w:val="none" w:sz="0" w:space="0" w:color="auto"/>
                        <w:left w:val="none" w:sz="0" w:space="0" w:color="auto"/>
                        <w:bottom w:val="none" w:sz="0" w:space="0" w:color="auto"/>
                        <w:right w:val="none" w:sz="0" w:space="0" w:color="auto"/>
                      </w:divBdr>
                    </w:div>
                  </w:divsChild>
                </w:div>
                <w:div w:id="2143190551">
                  <w:marLeft w:val="0"/>
                  <w:marRight w:val="0"/>
                  <w:marTop w:val="0"/>
                  <w:marBottom w:val="0"/>
                  <w:divBdr>
                    <w:top w:val="none" w:sz="0" w:space="0" w:color="auto"/>
                    <w:left w:val="none" w:sz="0" w:space="0" w:color="auto"/>
                    <w:bottom w:val="none" w:sz="0" w:space="0" w:color="auto"/>
                    <w:right w:val="none" w:sz="0" w:space="0" w:color="auto"/>
                  </w:divBdr>
                  <w:divsChild>
                    <w:div w:id="1051149073">
                      <w:marLeft w:val="0"/>
                      <w:marRight w:val="0"/>
                      <w:marTop w:val="0"/>
                      <w:marBottom w:val="0"/>
                      <w:divBdr>
                        <w:top w:val="none" w:sz="0" w:space="0" w:color="auto"/>
                        <w:left w:val="none" w:sz="0" w:space="0" w:color="auto"/>
                        <w:bottom w:val="none" w:sz="0" w:space="0" w:color="auto"/>
                        <w:right w:val="none" w:sz="0" w:space="0" w:color="auto"/>
                      </w:divBdr>
                    </w:div>
                  </w:divsChild>
                </w:div>
                <w:div w:id="1251742194">
                  <w:marLeft w:val="0"/>
                  <w:marRight w:val="0"/>
                  <w:marTop w:val="0"/>
                  <w:marBottom w:val="0"/>
                  <w:divBdr>
                    <w:top w:val="none" w:sz="0" w:space="0" w:color="auto"/>
                    <w:left w:val="none" w:sz="0" w:space="0" w:color="auto"/>
                    <w:bottom w:val="none" w:sz="0" w:space="0" w:color="auto"/>
                    <w:right w:val="none" w:sz="0" w:space="0" w:color="auto"/>
                  </w:divBdr>
                  <w:divsChild>
                    <w:div w:id="1628776936">
                      <w:marLeft w:val="0"/>
                      <w:marRight w:val="0"/>
                      <w:marTop w:val="0"/>
                      <w:marBottom w:val="0"/>
                      <w:divBdr>
                        <w:top w:val="none" w:sz="0" w:space="0" w:color="auto"/>
                        <w:left w:val="none" w:sz="0" w:space="0" w:color="auto"/>
                        <w:bottom w:val="none" w:sz="0" w:space="0" w:color="auto"/>
                        <w:right w:val="none" w:sz="0" w:space="0" w:color="auto"/>
                      </w:divBdr>
                    </w:div>
                  </w:divsChild>
                </w:div>
                <w:div w:id="2061782386">
                  <w:marLeft w:val="0"/>
                  <w:marRight w:val="0"/>
                  <w:marTop w:val="0"/>
                  <w:marBottom w:val="0"/>
                  <w:divBdr>
                    <w:top w:val="none" w:sz="0" w:space="0" w:color="auto"/>
                    <w:left w:val="none" w:sz="0" w:space="0" w:color="auto"/>
                    <w:bottom w:val="none" w:sz="0" w:space="0" w:color="auto"/>
                    <w:right w:val="none" w:sz="0" w:space="0" w:color="auto"/>
                  </w:divBdr>
                  <w:divsChild>
                    <w:div w:id="177502209">
                      <w:marLeft w:val="0"/>
                      <w:marRight w:val="0"/>
                      <w:marTop w:val="0"/>
                      <w:marBottom w:val="0"/>
                      <w:divBdr>
                        <w:top w:val="none" w:sz="0" w:space="0" w:color="auto"/>
                        <w:left w:val="none" w:sz="0" w:space="0" w:color="auto"/>
                        <w:bottom w:val="none" w:sz="0" w:space="0" w:color="auto"/>
                        <w:right w:val="none" w:sz="0" w:space="0" w:color="auto"/>
                      </w:divBdr>
                    </w:div>
                  </w:divsChild>
                </w:div>
                <w:div w:id="1121994762">
                  <w:marLeft w:val="0"/>
                  <w:marRight w:val="0"/>
                  <w:marTop w:val="0"/>
                  <w:marBottom w:val="0"/>
                  <w:divBdr>
                    <w:top w:val="none" w:sz="0" w:space="0" w:color="auto"/>
                    <w:left w:val="none" w:sz="0" w:space="0" w:color="auto"/>
                    <w:bottom w:val="none" w:sz="0" w:space="0" w:color="auto"/>
                    <w:right w:val="none" w:sz="0" w:space="0" w:color="auto"/>
                  </w:divBdr>
                  <w:divsChild>
                    <w:div w:id="887448675">
                      <w:marLeft w:val="0"/>
                      <w:marRight w:val="0"/>
                      <w:marTop w:val="0"/>
                      <w:marBottom w:val="0"/>
                      <w:divBdr>
                        <w:top w:val="none" w:sz="0" w:space="0" w:color="auto"/>
                        <w:left w:val="none" w:sz="0" w:space="0" w:color="auto"/>
                        <w:bottom w:val="none" w:sz="0" w:space="0" w:color="auto"/>
                        <w:right w:val="none" w:sz="0" w:space="0" w:color="auto"/>
                      </w:divBdr>
                    </w:div>
                  </w:divsChild>
                </w:div>
                <w:div w:id="2111923085">
                  <w:marLeft w:val="0"/>
                  <w:marRight w:val="0"/>
                  <w:marTop w:val="0"/>
                  <w:marBottom w:val="0"/>
                  <w:divBdr>
                    <w:top w:val="none" w:sz="0" w:space="0" w:color="auto"/>
                    <w:left w:val="none" w:sz="0" w:space="0" w:color="auto"/>
                    <w:bottom w:val="none" w:sz="0" w:space="0" w:color="auto"/>
                    <w:right w:val="none" w:sz="0" w:space="0" w:color="auto"/>
                  </w:divBdr>
                  <w:divsChild>
                    <w:div w:id="1244874343">
                      <w:marLeft w:val="0"/>
                      <w:marRight w:val="0"/>
                      <w:marTop w:val="0"/>
                      <w:marBottom w:val="0"/>
                      <w:divBdr>
                        <w:top w:val="none" w:sz="0" w:space="0" w:color="auto"/>
                        <w:left w:val="none" w:sz="0" w:space="0" w:color="auto"/>
                        <w:bottom w:val="none" w:sz="0" w:space="0" w:color="auto"/>
                        <w:right w:val="none" w:sz="0" w:space="0" w:color="auto"/>
                      </w:divBdr>
                    </w:div>
                  </w:divsChild>
                </w:div>
                <w:div w:id="1666935612">
                  <w:marLeft w:val="0"/>
                  <w:marRight w:val="0"/>
                  <w:marTop w:val="0"/>
                  <w:marBottom w:val="0"/>
                  <w:divBdr>
                    <w:top w:val="none" w:sz="0" w:space="0" w:color="auto"/>
                    <w:left w:val="none" w:sz="0" w:space="0" w:color="auto"/>
                    <w:bottom w:val="none" w:sz="0" w:space="0" w:color="auto"/>
                    <w:right w:val="none" w:sz="0" w:space="0" w:color="auto"/>
                  </w:divBdr>
                  <w:divsChild>
                    <w:div w:id="905531734">
                      <w:marLeft w:val="0"/>
                      <w:marRight w:val="0"/>
                      <w:marTop w:val="0"/>
                      <w:marBottom w:val="0"/>
                      <w:divBdr>
                        <w:top w:val="none" w:sz="0" w:space="0" w:color="auto"/>
                        <w:left w:val="none" w:sz="0" w:space="0" w:color="auto"/>
                        <w:bottom w:val="none" w:sz="0" w:space="0" w:color="auto"/>
                        <w:right w:val="none" w:sz="0" w:space="0" w:color="auto"/>
                      </w:divBdr>
                    </w:div>
                  </w:divsChild>
                </w:div>
                <w:div w:id="1672641369">
                  <w:marLeft w:val="0"/>
                  <w:marRight w:val="0"/>
                  <w:marTop w:val="0"/>
                  <w:marBottom w:val="0"/>
                  <w:divBdr>
                    <w:top w:val="none" w:sz="0" w:space="0" w:color="auto"/>
                    <w:left w:val="none" w:sz="0" w:space="0" w:color="auto"/>
                    <w:bottom w:val="none" w:sz="0" w:space="0" w:color="auto"/>
                    <w:right w:val="none" w:sz="0" w:space="0" w:color="auto"/>
                  </w:divBdr>
                  <w:divsChild>
                    <w:div w:id="281620342">
                      <w:marLeft w:val="0"/>
                      <w:marRight w:val="0"/>
                      <w:marTop w:val="0"/>
                      <w:marBottom w:val="0"/>
                      <w:divBdr>
                        <w:top w:val="none" w:sz="0" w:space="0" w:color="auto"/>
                        <w:left w:val="none" w:sz="0" w:space="0" w:color="auto"/>
                        <w:bottom w:val="none" w:sz="0" w:space="0" w:color="auto"/>
                        <w:right w:val="none" w:sz="0" w:space="0" w:color="auto"/>
                      </w:divBdr>
                    </w:div>
                  </w:divsChild>
                </w:div>
                <w:div w:id="1731926185">
                  <w:marLeft w:val="0"/>
                  <w:marRight w:val="0"/>
                  <w:marTop w:val="0"/>
                  <w:marBottom w:val="0"/>
                  <w:divBdr>
                    <w:top w:val="none" w:sz="0" w:space="0" w:color="auto"/>
                    <w:left w:val="none" w:sz="0" w:space="0" w:color="auto"/>
                    <w:bottom w:val="none" w:sz="0" w:space="0" w:color="auto"/>
                    <w:right w:val="none" w:sz="0" w:space="0" w:color="auto"/>
                  </w:divBdr>
                  <w:divsChild>
                    <w:div w:id="805858885">
                      <w:marLeft w:val="0"/>
                      <w:marRight w:val="0"/>
                      <w:marTop w:val="0"/>
                      <w:marBottom w:val="0"/>
                      <w:divBdr>
                        <w:top w:val="none" w:sz="0" w:space="0" w:color="auto"/>
                        <w:left w:val="none" w:sz="0" w:space="0" w:color="auto"/>
                        <w:bottom w:val="none" w:sz="0" w:space="0" w:color="auto"/>
                        <w:right w:val="none" w:sz="0" w:space="0" w:color="auto"/>
                      </w:divBdr>
                    </w:div>
                  </w:divsChild>
                </w:div>
                <w:div w:id="1249119916">
                  <w:marLeft w:val="0"/>
                  <w:marRight w:val="0"/>
                  <w:marTop w:val="0"/>
                  <w:marBottom w:val="0"/>
                  <w:divBdr>
                    <w:top w:val="none" w:sz="0" w:space="0" w:color="auto"/>
                    <w:left w:val="none" w:sz="0" w:space="0" w:color="auto"/>
                    <w:bottom w:val="none" w:sz="0" w:space="0" w:color="auto"/>
                    <w:right w:val="none" w:sz="0" w:space="0" w:color="auto"/>
                  </w:divBdr>
                  <w:divsChild>
                    <w:div w:id="244077959">
                      <w:marLeft w:val="0"/>
                      <w:marRight w:val="0"/>
                      <w:marTop w:val="0"/>
                      <w:marBottom w:val="0"/>
                      <w:divBdr>
                        <w:top w:val="none" w:sz="0" w:space="0" w:color="auto"/>
                        <w:left w:val="none" w:sz="0" w:space="0" w:color="auto"/>
                        <w:bottom w:val="none" w:sz="0" w:space="0" w:color="auto"/>
                        <w:right w:val="none" w:sz="0" w:space="0" w:color="auto"/>
                      </w:divBdr>
                    </w:div>
                  </w:divsChild>
                </w:div>
                <w:div w:id="223948810">
                  <w:marLeft w:val="0"/>
                  <w:marRight w:val="0"/>
                  <w:marTop w:val="0"/>
                  <w:marBottom w:val="0"/>
                  <w:divBdr>
                    <w:top w:val="none" w:sz="0" w:space="0" w:color="auto"/>
                    <w:left w:val="none" w:sz="0" w:space="0" w:color="auto"/>
                    <w:bottom w:val="none" w:sz="0" w:space="0" w:color="auto"/>
                    <w:right w:val="none" w:sz="0" w:space="0" w:color="auto"/>
                  </w:divBdr>
                  <w:divsChild>
                    <w:div w:id="1567108169">
                      <w:marLeft w:val="0"/>
                      <w:marRight w:val="0"/>
                      <w:marTop w:val="0"/>
                      <w:marBottom w:val="0"/>
                      <w:divBdr>
                        <w:top w:val="none" w:sz="0" w:space="0" w:color="auto"/>
                        <w:left w:val="none" w:sz="0" w:space="0" w:color="auto"/>
                        <w:bottom w:val="none" w:sz="0" w:space="0" w:color="auto"/>
                        <w:right w:val="none" w:sz="0" w:space="0" w:color="auto"/>
                      </w:divBdr>
                    </w:div>
                  </w:divsChild>
                </w:div>
                <w:div w:id="1877310263">
                  <w:marLeft w:val="0"/>
                  <w:marRight w:val="0"/>
                  <w:marTop w:val="0"/>
                  <w:marBottom w:val="0"/>
                  <w:divBdr>
                    <w:top w:val="none" w:sz="0" w:space="0" w:color="auto"/>
                    <w:left w:val="none" w:sz="0" w:space="0" w:color="auto"/>
                    <w:bottom w:val="none" w:sz="0" w:space="0" w:color="auto"/>
                    <w:right w:val="none" w:sz="0" w:space="0" w:color="auto"/>
                  </w:divBdr>
                  <w:divsChild>
                    <w:div w:id="170417645">
                      <w:marLeft w:val="0"/>
                      <w:marRight w:val="0"/>
                      <w:marTop w:val="0"/>
                      <w:marBottom w:val="0"/>
                      <w:divBdr>
                        <w:top w:val="none" w:sz="0" w:space="0" w:color="auto"/>
                        <w:left w:val="none" w:sz="0" w:space="0" w:color="auto"/>
                        <w:bottom w:val="none" w:sz="0" w:space="0" w:color="auto"/>
                        <w:right w:val="none" w:sz="0" w:space="0" w:color="auto"/>
                      </w:divBdr>
                    </w:div>
                  </w:divsChild>
                </w:div>
                <w:div w:id="977346608">
                  <w:marLeft w:val="0"/>
                  <w:marRight w:val="0"/>
                  <w:marTop w:val="0"/>
                  <w:marBottom w:val="0"/>
                  <w:divBdr>
                    <w:top w:val="none" w:sz="0" w:space="0" w:color="auto"/>
                    <w:left w:val="none" w:sz="0" w:space="0" w:color="auto"/>
                    <w:bottom w:val="none" w:sz="0" w:space="0" w:color="auto"/>
                    <w:right w:val="none" w:sz="0" w:space="0" w:color="auto"/>
                  </w:divBdr>
                  <w:divsChild>
                    <w:div w:id="225452806">
                      <w:marLeft w:val="0"/>
                      <w:marRight w:val="0"/>
                      <w:marTop w:val="0"/>
                      <w:marBottom w:val="0"/>
                      <w:divBdr>
                        <w:top w:val="none" w:sz="0" w:space="0" w:color="auto"/>
                        <w:left w:val="none" w:sz="0" w:space="0" w:color="auto"/>
                        <w:bottom w:val="none" w:sz="0" w:space="0" w:color="auto"/>
                        <w:right w:val="none" w:sz="0" w:space="0" w:color="auto"/>
                      </w:divBdr>
                    </w:div>
                  </w:divsChild>
                </w:div>
                <w:div w:id="1302687639">
                  <w:marLeft w:val="0"/>
                  <w:marRight w:val="0"/>
                  <w:marTop w:val="0"/>
                  <w:marBottom w:val="0"/>
                  <w:divBdr>
                    <w:top w:val="none" w:sz="0" w:space="0" w:color="auto"/>
                    <w:left w:val="none" w:sz="0" w:space="0" w:color="auto"/>
                    <w:bottom w:val="none" w:sz="0" w:space="0" w:color="auto"/>
                    <w:right w:val="none" w:sz="0" w:space="0" w:color="auto"/>
                  </w:divBdr>
                  <w:divsChild>
                    <w:div w:id="1668361841">
                      <w:marLeft w:val="0"/>
                      <w:marRight w:val="0"/>
                      <w:marTop w:val="0"/>
                      <w:marBottom w:val="0"/>
                      <w:divBdr>
                        <w:top w:val="none" w:sz="0" w:space="0" w:color="auto"/>
                        <w:left w:val="none" w:sz="0" w:space="0" w:color="auto"/>
                        <w:bottom w:val="none" w:sz="0" w:space="0" w:color="auto"/>
                        <w:right w:val="none" w:sz="0" w:space="0" w:color="auto"/>
                      </w:divBdr>
                    </w:div>
                  </w:divsChild>
                </w:div>
                <w:div w:id="761074994">
                  <w:marLeft w:val="0"/>
                  <w:marRight w:val="0"/>
                  <w:marTop w:val="0"/>
                  <w:marBottom w:val="0"/>
                  <w:divBdr>
                    <w:top w:val="none" w:sz="0" w:space="0" w:color="auto"/>
                    <w:left w:val="none" w:sz="0" w:space="0" w:color="auto"/>
                    <w:bottom w:val="none" w:sz="0" w:space="0" w:color="auto"/>
                    <w:right w:val="none" w:sz="0" w:space="0" w:color="auto"/>
                  </w:divBdr>
                  <w:divsChild>
                    <w:div w:id="379129728">
                      <w:marLeft w:val="0"/>
                      <w:marRight w:val="0"/>
                      <w:marTop w:val="0"/>
                      <w:marBottom w:val="0"/>
                      <w:divBdr>
                        <w:top w:val="none" w:sz="0" w:space="0" w:color="auto"/>
                        <w:left w:val="none" w:sz="0" w:space="0" w:color="auto"/>
                        <w:bottom w:val="none" w:sz="0" w:space="0" w:color="auto"/>
                        <w:right w:val="none" w:sz="0" w:space="0" w:color="auto"/>
                      </w:divBdr>
                    </w:div>
                  </w:divsChild>
                </w:div>
                <w:div w:id="1281229756">
                  <w:marLeft w:val="0"/>
                  <w:marRight w:val="0"/>
                  <w:marTop w:val="0"/>
                  <w:marBottom w:val="0"/>
                  <w:divBdr>
                    <w:top w:val="none" w:sz="0" w:space="0" w:color="auto"/>
                    <w:left w:val="none" w:sz="0" w:space="0" w:color="auto"/>
                    <w:bottom w:val="none" w:sz="0" w:space="0" w:color="auto"/>
                    <w:right w:val="none" w:sz="0" w:space="0" w:color="auto"/>
                  </w:divBdr>
                  <w:divsChild>
                    <w:div w:id="775179004">
                      <w:marLeft w:val="0"/>
                      <w:marRight w:val="0"/>
                      <w:marTop w:val="0"/>
                      <w:marBottom w:val="0"/>
                      <w:divBdr>
                        <w:top w:val="none" w:sz="0" w:space="0" w:color="auto"/>
                        <w:left w:val="none" w:sz="0" w:space="0" w:color="auto"/>
                        <w:bottom w:val="none" w:sz="0" w:space="0" w:color="auto"/>
                        <w:right w:val="none" w:sz="0" w:space="0" w:color="auto"/>
                      </w:divBdr>
                    </w:div>
                  </w:divsChild>
                </w:div>
                <w:div w:id="1404639498">
                  <w:marLeft w:val="0"/>
                  <w:marRight w:val="0"/>
                  <w:marTop w:val="0"/>
                  <w:marBottom w:val="0"/>
                  <w:divBdr>
                    <w:top w:val="none" w:sz="0" w:space="0" w:color="auto"/>
                    <w:left w:val="none" w:sz="0" w:space="0" w:color="auto"/>
                    <w:bottom w:val="none" w:sz="0" w:space="0" w:color="auto"/>
                    <w:right w:val="none" w:sz="0" w:space="0" w:color="auto"/>
                  </w:divBdr>
                  <w:divsChild>
                    <w:div w:id="1492989404">
                      <w:marLeft w:val="0"/>
                      <w:marRight w:val="0"/>
                      <w:marTop w:val="0"/>
                      <w:marBottom w:val="0"/>
                      <w:divBdr>
                        <w:top w:val="none" w:sz="0" w:space="0" w:color="auto"/>
                        <w:left w:val="none" w:sz="0" w:space="0" w:color="auto"/>
                        <w:bottom w:val="none" w:sz="0" w:space="0" w:color="auto"/>
                        <w:right w:val="none" w:sz="0" w:space="0" w:color="auto"/>
                      </w:divBdr>
                    </w:div>
                  </w:divsChild>
                </w:div>
                <w:div w:id="1781601834">
                  <w:marLeft w:val="0"/>
                  <w:marRight w:val="0"/>
                  <w:marTop w:val="0"/>
                  <w:marBottom w:val="0"/>
                  <w:divBdr>
                    <w:top w:val="none" w:sz="0" w:space="0" w:color="auto"/>
                    <w:left w:val="none" w:sz="0" w:space="0" w:color="auto"/>
                    <w:bottom w:val="none" w:sz="0" w:space="0" w:color="auto"/>
                    <w:right w:val="none" w:sz="0" w:space="0" w:color="auto"/>
                  </w:divBdr>
                  <w:divsChild>
                    <w:div w:id="389229784">
                      <w:marLeft w:val="0"/>
                      <w:marRight w:val="0"/>
                      <w:marTop w:val="0"/>
                      <w:marBottom w:val="0"/>
                      <w:divBdr>
                        <w:top w:val="none" w:sz="0" w:space="0" w:color="auto"/>
                        <w:left w:val="none" w:sz="0" w:space="0" w:color="auto"/>
                        <w:bottom w:val="none" w:sz="0" w:space="0" w:color="auto"/>
                        <w:right w:val="none" w:sz="0" w:space="0" w:color="auto"/>
                      </w:divBdr>
                    </w:div>
                  </w:divsChild>
                </w:div>
                <w:div w:id="1221018295">
                  <w:marLeft w:val="0"/>
                  <w:marRight w:val="0"/>
                  <w:marTop w:val="0"/>
                  <w:marBottom w:val="0"/>
                  <w:divBdr>
                    <w:top w:val="none" w:sz="0" w:space="0" w:color="auto"/>
                    <w:left w:val="none" w:sz="0" w:space="0" w:color="auto"/>
                    <w:bottom w:val="none" w:sz="0" w:space="0" w:color="auto"/>
                    <w:right w:val="none" w:sz="0" w:space="0" w:color="auto"/>
                  </w:divBdr>
                  <w:divsChild>
                    <w:div w:id="1441876082">
                      <w:marLeft w:val="0"/>
                      <w:marRight w:val="0"/>
                      <w:marTop w:val="0"/>
                      <w:marBottom w:val="0"/>
                      <w:divBdr>
                        <w:top w:val="none" w:sz="0" w:space="0" w:color="auto"/>
                        <w:left w:val="none" w:sz="0" w:space="0" w:color="auto"/>
                        <w:bottom w:val="none" w:sz="0" w:space="0" w:color="auto"/>
                        <w:right w:val="none" w:sz="0" w:space="0" w:color="auto"/>
                      </w:divBdr>
                    </w:div>
                  </w:divsChild>
                </w:div>
                <w:div w:id="1880244332">
                  <w:marLeft w:val="0"/>
                  <w:marRight w:val="0"/>
                  <w:marTop w:val="0"/>
                  <w:marBottom w:val="0"/>
                  <w:divBdr>
                    <w:top w:val="none" w:sz="0" w:space="0" w:color="auto"/>
                    <w:left w:val="none" w:sz="0" w:space="0" w:color="auto"/>
                    <w:bottom w:val="none" w:sz="0" w:space="0" w:color="auto"/>
                    <w:right w:val="none" w:sz="0" w:space="0" w:color="auto"/>
                  </w:divBdr>
                  <w:divsChild>
                    <w:div w:id="2040426156">
                      <w:marLeft w:val="0"/>
                      <w:marRight w:val="0"/>
                      <w:marTop w:val="0"/>
                      <w:marBottom w:val="0"/>
                      <w:divBdr>
                        <w:top w:val="none" w:sz="0" w:space="0" w:color="auto"/>
                        <w:left w:val="none" w:sz="0" w:space="0" w:color="auto"/>
                        <w:bottom w:val="none" w:sz="0" w:space="0" w:color="auto"/>
                        <w:right w:val="none" w:sz="0" w:space="0" w:color="auto"/>
                      </w:divBdr>
                    </w:div>
                  </w:divsChild>
                </w:div>
                <w:div w:id="1612972416">
                  <w:marLeft w:val="0"/>
                  <w:marRight w:val="0"/>
                  <w:marTop w:val="0"/>
                  <w:marBottom w:val="0"/>
                  <w:divBdr>
                    <w:top w:val="none" w:sz="0" w:space="0" w:color="auto"/>
                    <w:left w:val="none" w:sz="0" w:space="0" w:color="auto"/>
                    <w:bottom w:val="none" w:sz="0" w:space="0" w:color="auto"/>
                    <w:right w:val="none" w:sz="0" w:space="0" w:color="auto"/>
                  </w:divBdr>
                  <w:divsChild>
                    <w:div w:id="2081711991">
                      <w:marLeft w:val="0"/>
                      <w:marRight w:val="0"/>
                      <w:marTop w:val="0"/>
                      <w:marBottom w:val="0"/>
                      <w:divBdr>
                        <w:top w:val="none" w:sz="0" w:space="0" w:color="auto"/>
                        <w:left w:val="none" w:sz="0" w:space="0" w:color="auto"/>
                        <w:bottom w:val="none" w:sz="0" w:space="0" w:color="auto"/>
                        <w:right w:val="none" w:sz="0" w:space="0" w:color="auto"/>
                      </w:divBdr>
                    </w:div>
                  </w:divsChild>
                </w:div>
                <w:div w:id="1718313148">
                  <w:marLeft w:val="0"/>
                  <w:marRight w:val="0"/>
                  <w:marTop w:val="0"/>
                  <w:marBottom w:val="0"/>
                  <w:divBdr>
                    <w:top w:val="none" w:sz="0" w:space="0" w:color="auto"/>
                    <w:left w:val="none" w:sz="0" w:space="0" w:color="auto"/>
                    <w:bottom w:val="none" w:sz="0" w:space="0" w:color="auto"/>
                    <w:right w:val="none" w:sz="0" w:space="0" w:color="auto"/>
                  </w:divBdr>
                  <w:divsChild>
                    <w:div w:id="307826014">
                      <w:marLeft w:val="0"/>
                      <w:marRight w:val="0"/>
                      <w:marTop w:val="0"/>
                      <w:marBottom w:val="0"/>
                      <w:divBdr>
                        <w:top w:val="none" w:sz="0" w:space="0" w:color="auto"/>
                        <w:left w:val="none" w:sz="0" w:space="0" w:color="auto"/>
                        <w:bottom w:val="none" w:sz="0" w:space="0" w:color="auto"/>
                        <w:right w:val="none" w:sz="0" w:space="0" w:color="auto"/>
                      </w:divBdr>
                    </w:div>
                  </w:divsChild>
                </w:div>
                <w:div w:id="225839192">
                  <w:marLeft w:val="0"/>
                  <w:marRight w:val="0"/>
                  <w:marTop w:val="0"/>
                  <w:marBottom w:val="0"/>
                  <w:divBdr>
                    <w:top w:val="none" w:sz="0" w:space="0" w:color="auto"/>
                    <w:left w:val="none" w:sz="0" w:space="0" w:color="auto"/>
                    <w:bottom w:val="none" w:sz="0" w:space="0" w:color="auto"/>
                    <w:right w:val="none" w:sz="0" w:space="0" w:color="auto"/>
                  </w:divBdr>
                  <w:divsChild>
                    <w:div w:id="1035081166">
                      <w:marLeft w:val="0"/>
                      <w:marRight w:val="0"/>
                      <w:marTop w:val="0"/>
                      <w:marBottom w:val="0"/>
                      <w:divBdr>
                        <w:top w:val="none" w:sz="0" w:space="0" w:color="auto"/>
                        <w:left w:val="none" w:sz="0" w:space="0" w:color="auto"/>
                        <w:bottom w:val="none" w:sz="0" w:space="0" w:color="auto"/>
                        <w:right w:val="none" w:sz="0" w:space="0" w:color="auto"/>
                      </w:divBdr>
                    </w:div>
                  </w:divsChild>
                </w:div>
                <w:div w:id="1514026635">
                  <w:marLeft w:val="0"/>
                  <w:marRight w:val="0"/>
                  <w:marTop w:val="0"/>
                  <w:marBottom w:val="0"/>
                  <w:divBdr>
                    <w:top w:val="none" w:sz="0" w:space="0" w:color="auto"/>
                    <w:left w:val="none" w:sz="0" w:space="0" w:color="auto"/>
                    <w:bottom w:val="none" w:sz="0" w:space="0" w:color="auto"/>
                    <w:right w:val="none" w:sz="0" w:space="0" w:color="auto"/>
                  </w:divBdr>
                  <w:divsChild>
                    <w:div w:id="527529668">
                      <w:marLeft w:val="0"/>
                      <w:marRight w:val="0"/>
                      <w:marTop w:val="0"/>
                      <w:marBottom w:val="0"/>
                      <w:divBdr>
                        <w:top w:val="none" w:sz="0" w:space="0" w:color="auto"/>
                        <w:left w:val="none" w:sz="0" w:space="0" w:color="auto"/>
                        <w:bottom w:val="none" w:sz="0" w:space="0" w:color="auto"/>
                        <w:right w:val="none" w:sz="0" w:space="0" w:color="auto"/>
                      </w:divBdr>
                    </w:div>
                  </w:divsChild>
                </w:div>
                <w:div w:id="858009520">
                  <w:marLeft w:val="0"/>
                  <w:marRight w:val="0"/>
                  <w:marTop w:val="0"/>
                  <w:marBottom w:val="0"/>
                  <w:divBdr>
                    <w:top w:val="none" w:sz="0" w:space="0" w:color="auto"/>
                    <w:left w:val="none" w:sz="0" w:space="0" w:color="auto"/>
                    <w:bottom w:val="none" w:sz="0" w:space="0" w:color="auto"/>
                    <w:right w:val="none" w:sz="0" w:space="0" w:color="auto"/>
                  </w:divBdr>
                  <w:divsChild>
                    <w:div w:id="267810672">
                      <w:marLeft w:val="0"/>
                      <w:marRight w:val="0"/>
                      <w:marTop w:val="0"/>
                      <w:marBottom w:val="0"/>
                      <w:divBdr>
                        <w:top w:val="none" w:sz="0" w:space="0" w:color="auto"/>
                        <w:left w:val="none" w:sz="0" w:space="0" w:color="auto"/>
                        <w:bottom w:val="none" w:sz="0" w:space="0" w:color="auto"/>
                        <w:right w:val="none" w:sz="0" w:space="0" w:color="auto"/>
                      </w:divBdr>
                    </w:div>
                  </w:divsChild>
                </w:div>
                <w:div w:id="1641957497">
                  <w:marLeft w:val="0"/>
                  <w:marRight w:val="0"/>
                  <w:marTop w:val="0"/>
                  <w:marBottom w:val="0"/>
                  <w:divBdr>
                    <w:top w:val="none" w:sz="0" w:space="0" w:color="auto"/>
                    <w:left w:val="none" w:sz="0" w:space="0" w:color="auto"/>
                    <w:bottom w:val="none" w:sz="0" w:space="0" w:color="auto"/>
                    <w:right w:val="none" w:sz="0" w:space="0" w:color="auto"/>
                  </w:divBdr>
                  <w:divsChild>
                    <w:div w:id="99230244">
                      <w:marLeft w:val="0"/>
                      <w:marRight w:val="0"/>
                      <w:marTop w:val="0"/>
                      <w:marBottom w:val="0"/>
                      <w:divBdr>
                        <w:top w:val="none" w:sz="0" w:space="0" w:color="auto"/>
                        <w:left w:val="none" w:sz="0" w:space="0" w:color="auto"/>
                        <w:bottom w:val="none" w:sz="0" w:space="0" w:color="auto"/>
                        <w:right w:val="none" w:sz="0" w:space="0" w:color="auto"/>
                      </w:divBdr>
                    </w:div>
                  </w:divsChild>
                </w:div>
                <w:div w:id="254901777">
                  <w:marLeft w:val="0"/>
                  <w:marRight w:val="0"/>
                  <w:marTop w:val="0"/>
                  <w:marBottom w:val="0"/>
                  <w:divBdr>
                    <w:top w:val="none" w:sz="0" w:space="0" w:color="auto"/>
                    <w:left w:val="none" w:sz="0" w:space="0" w:color="auto"/>
                    <w:bottom w:val="none" w:sz="0" w:space="0" w:color="auto"/>
                    <w:right w:val="none" w:sz="0" w:space="0" w:color="auto"/>
                  </w:divBdr>
                  <w:divsChild>
                    <w:div w:id="1579898329">
                      <w:marLeft w:val="0"/>
                      <w:marRight w:val="0"/>
                      <w:marTop w:val="0"/>
                      <w:marBottom w:val="0"/>
                      <w:divBdr>
                        <w:top w:val="none" w:sz="0" w:space="0" w:color="auto"/>
                        <w:left w:val="none" w:sz="0" w:space="0" w:color="auto"/>
                        <w:bottom w:val="none" w:sz="0" w:space="0" w:color="auto"/>
                        <w:right w:val="none" w:sz="0" w:space="0" w:color="auto"/>
                      </w:divBdr>
                    </w:div>
                  </w:divsChild>
                </w:div>
                <w:div w:id="1708488675">
                  <w:marLeft w:val="0"/>
                  <w:marRight w:val="0"/>
                  <w:marTop w:val="0"/>
                  <w:marBottom w:val="0"/>
                  <w:divBdr>
                    <w:top w:val="none" w:sz="0" w:space="0" w:color="auto"/>
                    <w:left w:val="none" w:sz="0" w:space="0" w:color="auto"/>
                    <w:bottom w:val="none" w:sz="0" w:space="0" w:color="auto"/>
                    <w:right w:val="none" w:sz="0" w:space="0" w:color="auto"/>
                  </w:divBdr>
                  <w:divsChild>
                    <w:div w:id="1882396479">
                      <w:marLeft w:val="0"/>
                      <w:marRight w:val="0"/>
                      <w:marTop w:val="0"/>
                      <w:marBottom w:val="0"/>
                      <w:divBdr>
                        <w:top w:val="none" w:sz="0" w:space="0" w:color="auto"/>
                        <w:left w:val="none" w:sz="0" w:space="0" w:color="auto"/>
                        <w:bottom w:val="none" w:sz="0" w:space="0" w:color="auto"/>
                        <w:right w:val="none" w:sz="0" w:space="0" w:color="auto"/>
                      </w:divBdr>
                    </w:div>
                  </w:divsChild>
                </w:div>
                <w:div w:id="523904991">
                  <w:marLeft w:val="0"/>
                  <w:marRight w:val="0"/>
                  <w:marTop w:val="0"/>
                  <w:marBottom w:val="0"/>
                  <w:divBdr>
                    <w:top w:val="none" w:sz="0" w:space="0" w:color="auto"/>
                    <w:left w:val="none" w:sz="0" w:space="0" w:color="auto"/>
                    <w:bottom w:val="none" w:sz="0" w:space="0" w:color="auto"/>
                    <w:right w:val="none" w:sz="0" w:space="0" w:color="auto"/>
                  </w:divBdr>
                  <w:divsChild>
                    <w:div w:id="1627661118">
                      <w:marLeft w:val="0"/>
                      <w:marRight w:val="0"/>
                      <w:marTop w:val="0"/>
                      <w:marBottom w:val="0"/>
                      <w:divBdr>
                        <w:top w:val="none" w:sz="0" w:space="0" w:color="auto"/>
                        <w:left w:val="none" w:sz="0" w:space="0" w:color="auto"/>
                        <w:bottom w:val="none" w:sz="0" w:space="0" w:color="auto"/>
                        <w:right w:val="none" w:sz="0" w:space="0" w:color="auto"/>
                      </w:divBdr>
                    </w:div>
                  </w:divsChild>
                </w:div>
                <w:div w:id="511801480">
                  <w:marLeft w:val="0"/>
                  <w:marRight w:val="0"/>
                  <w:marTop w:val="0"/>
                  <w:marBottom w:val="0"/>
                  <w:divBdr>
                    <w:top w:val="none" w:sz="0" w:space="0" w:color="auto"/>
                    <w:left w:val="none" w:sz="0" w:space="0" w:color="auto"/>
                    <w:bottom w:val="none" w:sz="0" w:space="0" w:color="auto"/>
                    <w:right w:val="none" w:sz="0" w:space="0" w:color="auto"/>
                  </w:divBdr>
                  <w:divsChild>
                    <w:div w:id="452137532">
                      <w:marLeft w:val="0"/>
                      <w:marRight w:val="0"/>
                      <w:marTop w:val="0"/>
                      <w:marBottom w:val="0"/>
                      <w:divBdr>
                        <w:top w:val="none" w:sz="0" w:space="0" w:color="auto"/>
                        <w:left w:val="none" w:sz="0" w:space="0" w:color="auto"/>
                        <w:bottom w:val="none" w:sz="0" w:space="0" w:color="auto"/>
                        <w:right w:val="none" w:sz="0" w:space="0" w:color="auto"/>
                      </w:divBdr>
                    </w:div>
                  </w:divsChild>
                </w:div>
                <w:div w:id="837965994">
                  <w:marLeft w:val="0"/>
                  <w:marRight w:val="0"/>
                  <w:marTop w:val="0"/>
                  <w:marBottom w:val="0"/>
                  <w:divBdr>
                    <w:top w:val="none" w:sz="0" w:space="0" w:color="auto"/>
                    <w:left w:val="none" w:sz="0" w:space="0" w:color="auto"/>
                    <w:bottom w:val="none" w:sz="0" w:space="0" w:color="auto"/>
                    <w:right w:val="none" w:sz="0" w:space="0" w:color="auto"/>
                  </w:divBdr>
                  <w:divsChild>
                    <w:div w:id="817576458">
                      <w:marLeft w:val="0"/>
                      <w:marRight w:val="0"/>
                      <w:marTop w:val="0"/>
                      <w:marBottom w:val="0"/>
                      <w:divBdr>
                        <w:top w:val="none" w:sz="0" w:space="0" w:color="auto"/>
                        <w:left w:val="none" w:sz="0" w:space="0" w:color="auto"/>
                        <w:bottom w:val="none" w:sz="0" w:space="0" w:color="auto"/>
                        <w:right w:val="none" w:sz="0" w:space="0" w:color="auto"/>
                      </w:divBdr>
                    </w:div>
                  </w:divsChild>
                </w:div>
                <w:div w:id="2091583445">
                  <w:marLeft w:val="0"/>
                  <w:marRight w:val="0"/>
                  <w:marTop w:val="0"/>
                  <w:marBottom w:val="0"/>
                  <w:divBdr>
                    <w:top w:val="none" w:sz="0" w:space="0" w:color="auto"/>
                    <w:left w:val="none" w:sz="0" w:space="0" w:color="auto"/>
                    <w:bottom w:val="none" w:sz="0" w:space="0" w:color="auto"/>
                    <w:right w:val="none" w:sz="0" w:space="0" w:color="auto"/>
                  </w:divBdr>
                  <w:divsChild>
                    <w:div w:id="415127067">
                      <w:marLeft w:val="0"/>
                      <w:marRight w:val="0"/>
                      <w:marTop w:val="0"/>
                      <w:marBottom w:val="0"/>
                      <w:divBdr>
                        <w:top w:val="none" w:sz="0" w:space="0" w:color="auto"/>
                        <w:left w:val="none" w:sz="0" w:space="0" w:color="auto"/>
                        <w:bottom w:val="none" w:sz="0" w:space="0" w:color="auto"/>
                        <w:right w:val="none" w:sz="0" w:space="0" w:color="auto"/>
                      </w:divBdr>
                    </w:div>
                  </w:divsChild>
                </w:div>
                <w:div w:id="1056314513">
                  <w:marLeft w:val="0"/>
                  <w:marRight w:val="0"/>
                  <w:marTop w:val="0"/>
                  <w:marBottom w:val="0"/>
                  <w:divBdr>
                    <w:top w:val="none" w:sz="0" w:space="0" w:color="auto"/>
                    <w:left w:val="none" w:sz="0" w:space="0" w:color="auto"/>
                    <w:bottom w:val="none" w:sz="0" w:space="0" w:color="auto"/>
                    <w:right w:val="none" w:sz="0" w:space="0" w:color="auto"/>
                  </w:divBdr>
                  <w:divsChild>
                    <w:div w:id="219904273">
                      <w:marLeft w:val="0"/>
                      <w:marRight w:val="0"/>
                      <w:marTop w:val="0"/>
                      <w:marBottom w:val="0"/>
                      <w:divBdr>
                        <w:top w:val="none" w:sz="0" w:space="0" w:color="auto"/>
                        <w:left w:val="none" w:sz="0" w:space="0" w:color="auto"/>
                        <w:bottom w:val="none" w:sz="0" w:space="0" w:color="auto"/>
                        <w:right w:val="none" w:sz="0" w:space="0" w:color="auto"/>
                      </w:divBdr>
                    </w:div>
                  </w:divsChild>
                </w:div>
                <w:div w:id="1304626796">
                  <w:marLeft w:val="0"/>
                  <w:marRight w:val="0"/>
                  <w:marTop w:val="0"/>
                  <w:marBottom w:val="0"/>
                  <w:divBdr>
                    <w:top w:val="none" w:sz="0" w:space="0" w:color="auto"/>
                    <w:left w:val="none" w:sz="0" w:space="0" w:color="auto"/>
                    <w:bottom w:val="none" w:sz="0" w:space="0" w:color="auto"/>
                    <w:right w:val="none" w:sz="0" w:space="0" w:color="auto"/>
                  </w:divBdr>
                  <w:divsChild>
                    <w:div w:id="152532872">
                      <w:marLeft w:val="0"/>
                      <w:marRight w:val="0"/>
                      <w:marTop w:val="0"/>
                      <w:marBottom w:val="0"/>
                      <w:divBdr>
                        <w:top w:val="none" w:sz="0" w:space="0" w:color="auto"/>
                        <w:left w:val="none" w:sz="0" w:space="0" w:color="auto"/>
                        <w:bottom w:val="none" w:sz="0" w:space="0" w:color="auto"/>
                        <w:right w:val="none" w:sz="0" w:space="0" w:color="auto"/>
                      </w:divBdr>
                    </w:div>
                  </w:divsChild>
                </w:div>
                <w:div w:id="428282693">
                  <w:marLeft w:val="0"/>
                  <w:marRight w:val="0"/>
                  <w:marTop w:val="0"/>
                  <w:marBottom w:val="0"/>
                  <w:divBdr>
                    <w:top w:val="none" w:sz="0" w:space="0" w:color="auto"/>
                    <w:left w:val="none" w:sz="0" w:space="0" w:color="auto"/>
                    <w:bottom w:val="none" w:sz="0" w:space="0" w:color="auto"/>
                    <w:right w:val="none" w:sz="0" w:space="0" w:color="auto"/>
                  </w:divBdr>
                  <w:divsChild>
                    <w:div w:id="1996258887">
                      <w:marLeft w:val="0"/>
                      <w:marRight w:val="0"/>
                      <w:marTop w:val="0"/>
                      <w:marBottom w:val="0"/>
                      <w:divBdr>
                        <w:top w:val="none" w:sz="0" w:space="0" w:color="auto"/>
                        <w:left w:val="none" w:sz="0" w:space="0" w:color="auto"/>
                        <w:bottom w:val="none" w:sz="0" w:space="0" w:color="auto"/>
                        <w:right w:val="none" w:sz="0" w:space="0" w:color="auto"/>
                      </w:divBdr>
                    </w:div>
                  </w:divsChild>
                </w:div>
                <w:div w:id="2048949577">
                  <w:marLeft w:val="0"/>
                  <w:marRight w:val="0"/>
                  <w:marTop w:val="0"/>
                  <w:marBottom w:val="0"/>
                  <w:divBdr>
                    <w:top w:val="none" w:sz="0" w:space="0" w:color="auto"/>
                    <w:left w:val="none" w:sz="0" w:space="0" w:color="auto"/>
                    <w:bottom w:val="none" w:sz="0" w:space="0" w:color="auto"/>
                    <w:right w:val="none" w:sz="0" w:space="0" w:color="auto"/>
                  </w:divBdr>
                  <w:divsChild>
                    <w:div w:id="1115712159">
                      <w:marLeft w:val="0"/>
                      <w:marRight w:val="0"/>
                      <w:marTop w:val="0"/>
                      <w:marBottom w:val="0"/>
                      <w:divBdr>
                        <w:top w:val="none" w:sz="0" w:space="0" w:color="auto"/>
                        <w:left w:val="none" w:sz="0" w:space="0" w:color="auto"/>
                        <w:bottom w:val="none" w:sz="0" w:space="0" w:color="auto"/>
                        <w:right w:val="none" w:sz="0" w:space="0" w:color="auto"/>
                      </w:divBdr>
                    </w:div>
                  </w:divsChild>
                </w:div>
                <w:div w:id="1177768332">
                  <w:marLeft w:val="0"/>
                  <w:marRight w:val="0"/>
                  <w:marTop w:val="0"/>
                  <w:marBottom w:val="0"/>
                  <w:divBdr>
                    <w:top w:val="none" w:sz="0" w:space="0" w:color="auto"/>
                    <w:left w:val="none" w:sz="0" w:space="0" w:color="auto"/>
                    <w:bottom w:val="none" w:sz="0" w:space="0" w:color="auto"/>
                    <w:right w:val="none" w:sz="0" w:space="0" w:color="auto"/>
                  </w:divBdr>
                  <w:divsChild>
                    <w:div w:id="51658221">
                      <w:marLeft w:val="0"/>
                      <w:marRight w:val="0"/>
                      <w:marTop w:val="0"/>
                      <w:marBottom w:val="0"/>
                      <w:divBdr>
                        <w:top w:val="none" w:sz="0" w:space="0" w:color="auto"/>
                        <w:left w:val="none" w:sz="0" w:space="0" w:color="auto"/>
                        <w:bottom w:val="none" w:sz="0" w:space="0" w:color="auto"/>
                        <w:right w:val="none" w:sz="0" w:space="0" w:color="auto"/>
                      </w:divBdr>
                    </w:div>
                  </w:divsChild>
                </w:div>
                <w:div w:id="1013070676">
                  <w:marLeft w:val="0"/>
                  <w:marRight w:val="0"/>
                  <w:marTop w:val="0"/>
                  <w:marBottom w:val="0"/>
                  <w:divBdr>
                    <w:top w:val="none" w:sz="0" w:space="0" w:color="auto"/>
                    <w:left w:val="none" w:sz="0" w:space="0" w:color="auto"/>
                    <w:bottom w:val="none" w:sz="0" w:space="0" w:color="auto"/>
                    <w:right w:val="none" w:sz="0" w:space="0" w:color="auto"/>
                  </w:divBdr>
                  <w:divsChild>
                    <w:div w:id="2023238073">
                      <w:marLeft w:val="0"/>
                      <w:marRight w:val="0"/>
                      <w:marTop w:val="0"/>
                      <w:marBottom w:val="0"/>
                      <w:divBdr>
                        <w:top w:val="none" w:sz="0" w:space="0" w:color="auto"/>
                        <w:left w:val="none" w:sz="0" w:space="0" w:color="auto"/>
                        <w:bottom w:val="none" w:sz="0" w:space="0" w:color="auto"/>
                        <w:right w:val="none" w:sz="0" w:space="0" w:color="auto"/>
                      </w:divBdr>
                    </w:div>
                  </w:divsChild>
                </w:div>
                <w:div w:id="1389379193">
                  <w:marLeft w:val="0"/>
                  <w:marRight w:val="0"/>
                  <w:marTop w:val="0"/>
                  <w:marBottom w:val="0"/>
                  <w:divBdr>
                    <w:top w:val="none" w:sz="0" w:space="0" w:color="auto"/>
                    <w:left w:val="none" w:sz="0" w:space="0" w:color="auto"/>
                    <w:bottom w:val="none" w:sz="0" w:space="0" w:color="auto"/>
                    <w:right w:val="none" w:sz="0" w:space="0" w:color="auto"/>
                  </w:divBdr>
                  <w:divsChild>
                    <w:div w:id="653529078">
                      <w:marLeft w:val="0"/>
                      <w:marRight w:val="0"/>
                      <w:marTop w:val="0"/>
                      <w:marBottom w:val="0"/>
                      <w:divBdr>
                        <w:top w:val="none" w:sz="0" w:space="0" w:color="auto"/>
                        <w:left w:val="none" w:sz="0" w:space="0" w:color="auto"/>
                        <w:bottom w:val="none" w:sz="0" w:space="0" w:color="auto"/>
                        <w:right w:val="none" w:sz="0" w:space="0" w:color="auto"/>
                      </w:divBdr>
                    </w:div>
                  </w:divsChild>
                </w:div>
                <w:div w:id="265383608">
                  <w:marLeft w:val="0"/>
                  <w:marRight w:val="0"/>
                  <w:marTop w:val="0"/>
                  <w:marBottom w:val="0"/>
                  <w:divBdr>
                    <w:top w:val="none" w:sz="0" w:space="0" w:color="auto"/>
                    <w:left w:val="none" w:sz="0" w:space="0" w:color="auto"/>
                    <w:bottom w:val="none" w:sz="0" w:space="0" w:color="auto"/>
                    <w:right w:val="none" w:sz="0" w:space="0" w:color="auto"/>
                  </w:divBdr>
                  <w:divsChild>
                    <w:div w:id="1184712045">
                      <w:marLeft w:val="0"/>
                      <w:marRight w:val="0"/>
                      <w:marTop w:val="0"/>
                      <w:marBottom w:val="0"/>
                      <w:divBdr>
                        <w:top w:val="none" w:sz="0" w:space="0" w:color="auto"/>
                        <w:left w:val="none" w:sz="0" w:space="0" w:color="auto"/>
                        <w:bottom w:val="none" w:sz="0" w:space="0" w:color="auto"/>
                        <w:right w:val="none" w:sz="0" w:space="0" w:color="auto"/>
                      </w:divBdr>
                    </w:div>
                  </w:divsChild>
                </w:div>
                <w:div w:id="1815947706">
                  <w:marLeft w:val="0"/>
                  <w:marRight w:val="0"/>
                  <w:marTop w:val="0"/>
                  <w:marBottom w:val="0"/>
                  <w:divBdr>
                    <w:top w:val="none" w:sz="0" w:space="0" w:color="auto"/>
                    <w:left w:val="none" w:sz="0" w:space="0" w:color="auto"/>
                    <w:bottom w:val="none" w:sz="0" w:space="0" w:color="auto"/>
                    <w:right w:val="none" w:sz="0" w:space="0" w:color="auto"/>
                  </w:divBdr>
                  <w:divsChild>
                    <w:div w:id="1094206265">
                      <w:marLeft w:val="0"/>
                      <w:marRight w:val="0"/>
                      <w:marTop w:val="0"/>
                      <w:marBottom w:val="0"/>
                      <w:divBdr>
                        <w:top w:val="none" w:sz="0" w:space="0" w:color="auto"/>
                        <w:left w:val="none" w:sz="0" w:space="0" w:color="auto"/>
                        <w:bottom w:val="none" w:sz="0" w:space="0" w:color="auto"/>
                        <w:right w:val="none" w:sz="0" w:space="0" w:color="auto"/>
                      </w:divBdr>
                    </w:div>
                  </w:divsChild>
                </w:div>
                <w:div w:id="1981840798">
                  <w:marLeft w:val="0"/>
                  <w:marRight w:val="0"/>
                  <w:marTop w:val="0"/>
                  <w:marBottom w:val="0"/>
                  <w:divBdr>
                    <w:top w:val="none" w:sz="0" w:space="0" w:color="auto"/>
                    <w:left w:val="none" w:sz="0" w:space="0" w:color="auto"/>
                    <w:bottom w:val="none" w:sz="0" w:space="0" w:color="auto"/>
                    <w:right w:val="none" w:sz="0" w:space="0" w:color="auto"/>
                  </w:divBdr>
                  <w:divsChild>
                    <w:div w:id="1365670740">
                      <w:marLeft w:val="0"/>
                      <w:marRight w:val="0"/>
                      <w:marTop w:val="0"/>
                      <w:marBottom w:val="0"/>
                      <w:divBdr>
                        <w:top w:val="none" w:sz="0" w:space="0" w:color="auto"/>
                        <w:left w:val="none" w:sz="0" w:space="0" w:color="auto"/>
                        <w:bottom w:val="none" w:sz="0" w:space="0" w:color="auto"/>
                        <w:right w:val="none" w:sz="0" w:space="0" w:color="auto"/>
                      </w:divBdr>
                    </w:div>
                  </w:divsChild>
                </w:div>
                <w:div w:id="1390811810">
                  <w:marLeft w:val="0"/>
                  <w:marRight w:val="0"/>
                  <w:marTop w:val="0"/>
                  <w:marBottom w:val="0"/>
                  <w:divBdr>
                    <w:top w:val="none" w:sz="0" w:space="0" w:color="auto"/>
                    <w:left w:val="none" w:sz="0" w:space="0" w:color="auto"/>
                    <w:bottom w:val="none" w:sz="0" w:space="0" w:color="auto"/>
                    <w:right w:val="none" w:sz="0" w:space="0" w:color="auto"/>
                  </w:divBdr>
                  <w:divsChild>
                    <w:div w:id="1172716283">
                      <w:marLeft w:val="0"/>
                      <w:marRight w:val="0"/>
                      <w:marTop w:val="0"/>
                      <w:marBottom w:val="0"/>
                      <w:divBdr>
                        <w:top w:val="none" w:sz="0" w:space="0" w:color="auto"/>
                        <w:left w:val="none" w:sz="0" w:space="0" w:color="auto"/>
                        <w:bottom w:val="none" w:sz="0" w:space="0" w:color="auto"/>
                        <w:right w:val="none" w:sz="0" w:space="0" w:color="auto"/>
                      </w:divBdr>
                    </w:div>
                  </w:divsChild>
                </w:div>
                <w:div w:id="2022974372">
                  <w:marLeft w:val="0"/>
                  <w:marRight w:val="0"/>
                  <w:marTop w:val="0"/>
                  <w:marBottom w:val="0"/>
                  <w:divBdr>
                    <w:top w:val="none" w:sz="0" w:space="0" w:color="auto"/>
                    <w:left w:val="none" w:sz="0" w:space="0" w:color="auto"/>
                    <w:bottom w:val="none" w:sz="0" w:space="0" w:color="auto"/>
                    <w:right w:val="none" w:sz="0" w:space="0" w:color="auto"/>
                  </w:divBdr>
                  <w:divsChild>
                    <w:div w:id="1368721361">
                      <w:marLeft w:val="0"/>
                      <w:marRight w:val="0"/>
                      <w:marTop w:val="0"/>
                      <w:marBottom w:val="0"/>
                      <w:divBdr>
                        <w:top w:val="none" w:sz="0" w:space="0" w:color="auto"/>
                        <w:left w:val="none" w:sz="0" w:space="0" w:color="auto"/>
                        <w:bottom w:val="none" w:sz="0" w:space="0" w:color="auto"/>
                        <w:right w:val="none" w:sz="0" w:space="0" w:color="auto"/>
                      </w:divBdr>
                    </w:div>
                  </w:divsChild>
                </w:div>
                <w:div w:id="948778090">
                  <w:marLeft w:val="0"/>
                  <w:marRight w:val="0"/>
                  <w:marTop w:val="0"/>
                  <w:marBottom w:val="0"/>
                  <w:divBdr>
                    <w:top w:val="none" w:sz="0" w:space="0" w:color="auto"/>
                    <w:left w:val="none" w:sz="0" w:space="0" w:color="auto"/>
                    <w:bottom w:val="none" w:sz="0" w:space="0" w:color="auto"/>
                    <w:right w:val="none" w:sz="0" w:space="0" w:color="auto"/>
                  </w:divBdr>
                  <w:divsChild>
                    <w:div w:id="1497845747">
                      <w:marLeft w:val="0"/>
                      <w:marRight w:val="0"/>
                      <w:marTop w:val="0"/>
                      <w:marBottom w:val="0"/>
                      <w:divBdr>
                        <w:top w:val="none" w:sz="0" w:space="0" w:color="auto"/>
                        <w:left w:val="none" w:sz="0" w:space="0" w:color="auto"/>
                        <w:bottom w:val="none" w:sz="0" w:space="0" w:color="auto"/>
                        <w:right w:val="none" w:sz="0" w:space="0" w:color="auto"/>
                      </w:divBdr>
                    </w:div>
                  </w:divsChild>
                </w:div>
                <w:div w:id="1184829952">
                  <w:marLeft w:val="0"/>
                  <w:marRight w:val="0"/>
                  <w:marTop w:val="0"/>
                  <w:marBottom w:val="0"/>
                  <w:divBdr>
                    <w:top w:val="none" w:sz="0" w:space="0" w:color="auto"/>
                    <w:left w:val="none" w:sz="0" w:space="0" w:color="auto"/>
                    <w:bottom w:val="none" w:sz="0" w:space="0" w:color="auto"/>
                    <w:right w:val="none" w:sz="0" w:space="0" w:color="auto"/>
                  </w:divBdr>
                  <w:divsChild>
                    <w:div w:id="1659336434">
                      <w:marLeft w:val="0"/>
                      <w:marRight w:val="0"/>
                      <w:marTop w:val="0"/>
                      <w:marBottom w:val="0"/>
                      <w:divBdr>
                        <w:top w:val="none" w:sz="0" w:space="0" w:color="auto"/>
                        <w:left w:val="none" w:sz="0" w:space="0" w:color="auto"/>
                        <w:bottom w:val="none" w:sz="0" w:space="0" w:color="auto"/>
                        <w:right w:val="none" w:sz="0" w:space="0" w:color="auto"/>
                      </w:divBdr>
                    </w:div>
                  </w:divsChild>
                </w:div>
                <w:div w:id="1207370603">
                  <w:marLeft w:val="0"/>
                  <w:marRight w:val="0"/>
                  <w:marTop w:val="0"/>
                  <w:marBottom w:val="0"/>
                  <w:divBdr>
                    <w:top w:val="none" w:sz="0" w:space="0" w:color="auto"/>
                    <w:left w:val="none" w:sz="0" w:space="0" w:color="auto"/>
                    <w:bottom w:val="none" w:sz="0" w:space="0" w:color="auto"/>
                    <w:right w:val="none" w:sz="0" w:space="0" w:color="auto"/>
                  </w:divBdr>
                  <w:divsChild>
                    <w:div w:id="177432331">
                      <w:marLeft w:val="0"/>
                      <w:marRight w:val="0"/>
                      <w:marTop w:val="0"/>
                      <w:marBottom w:val="0"/>
                      <w:divBdr>
                        <w:top w:val="none" w:sz="0" w:space="0" w:color="auto"/>
                        <w:left w:val="none" w:sz="0" w:space="0" w:color="auto"/>
                        <w:bottom w:val="none" w:sz="0" w:space="0" w:color="auto"/>
                        <w:right w:val="none" w:sz="0" w:space="0" w:color="auto"/>
                      </w:divBdr>
                    </w:div>
                  </w:divsChild>
                </w:div>
                <w:div w:id="28072748">
                  <w:marLeft w:val="0"/>
                  <w:marRight w:val="0"/>
                  <w:marTop w:val="0"/>
                  <w:marBottom w:val="0"/>
                  <w:divBdr>
                    <w:top w:val="none" w:sz="0" w:space="0" w:color="auto"/>
                    <w:left w:val="none" w:sz="0" w:space="0" w:color="auto"/>
                    <w:bottom w:val="none" w:sz="0" w:space="0" w:color="auto"/>
                    <w:right w:val="none" w:sz="0" w:space="0" w:color="auto"/>
                  </w:divBdr>
                  <w:divsChild>
                    <w:div w:id="599798420">
                      <w:marLeft w:val="0"/>
                      <w:marRight w:val="0"/>
                      <w:marTop w:val="0"/>
                      <w:marBottom w:val="0"/>
                      <w:divBdr>
                        <w:top w:val="none" w:sz="0" w:space="0" w:color="auto"/>
                        <w:left w:val="none" w:sz="0" w:space="0" w:color="auto"/>
                        <w:bottom w:val="none" w:sz="0" w:space="0" w:color="auto"/>
                        <w:right w:val="none" w:sz="0" w:space="0" w:color="auto"/>
                      </w:divBdr>
                    </w:div>
                  </w:divsChild>
                </w:div>
                <w:div w:id="1850950646">
                  <w:marLeft w:val="0"/>
                  <w:marRight w:val="0"/>
                  <w:marTop w:val="0"/>
                  <w:marBottom w:val="0"/>
                  <w:divBdr>
                    <w:top w:val="none" w:sz="0" w:space="0" w:color="auto"/>
                    <w:left w:val="none" w:sz="0" w:space="0" w:color="auto"/>
                    <w:bottom w:val="none" w:sz="0" w:space="0" w:color="auto"/>
                    <w:right w:val="none" w:sz="0" w:space="0" w:color="auto"/>
                  </w:divBdr>
                  <w:divsChild>
                    <w:div w:id="1422750764">
                      <w:marLeft w:val="0"/>
                      <w:marRight w:val="0"/>
                      <w:marTop w:val="0"/>
                      <w:marBottom w:val="0"/>
                      <w:divBdr>
                        <w:top w:val="none" w:sz="0" w:space="0" w:color="auto"/>
                        <w:left w:val="none" w:sz="0" w:space="0" w:color="auto"/>
                        <w:bottom w:val="none" w:sz="0" w:space="0" w:color="auto"/>
                        <w:right w:val="none" w:sz="0" w:space="0" w:color="auto"/>
                      </w:divBdr>
                    </w:div>
                  </w:divsChild>
                </w:div>
                <w:div w:id="19820660">
                  <w:marLeft w:val="0"/>
                  <w:marRight w:val="0"/>
                  <w:marTop w:val="0"/>
                  <w:marBottom w:val="0"/>
                  <w:divBdr>
                    <w:top w:val="none" w:sz="0" w:space="0" w:color="auto"/>
                    <w:left w:val="none" w:sz="0" w:space="0" w:color="auto"/>
                    <w:bottom w:val="none" w:sz="0" w:space="0" w:color="auto"/>
                    <w:right w:val="none" w:sz="0" w:space="0" w:color="auto"/>
                  </w:divBdr>
                  <w:divsChild>
                    <w:div w:id="1316714621">
                      <w:marLeft w:val="0"/>
                      <w:marRight w:val="0"/>
                      <w:marTop w:val="0"/>
                      <w:marBottom w:val="0"/>
                      <w:divBdr>
                        <w:top w:val="none" w:sz="0" w:space="0" w:color="auto"/>
                        <w:left w:val="none" w:sz="0" w:space="0" w:color="auto"/>
                        <w:bottom w:val="none" w:sz="0" w:space="0" w:color="auto"/>
                        <w:right w:val="none" w:sz="0" w:space="0" w:color="auto"/>
                      </w:divBdr>
                    </w:div>
                  </w:divsChild>
                </w:div>
                <w:div w:id="1283195150">
                  <w:marLeft w:val="0"/>
                  <w:marRight w:val="0"/>
                  <w:marTop w:val="0"/>
                  <w:marBottom w:val="0"/>
                  <w:divBdr>
                    <w:top w:val="none" w:sz="0" w:space="0" w:color="auto"/>
                    <w:left w:val="none" w:sz="0" w:space="0" w:color="auto"/>
                    <w:bottom w:val="none" w:sz="0" w:space="0" w:color="auto"/>
                    <w:right w:val="none" w:sz="0" w:space="0" w:color="auto"/>
                  </w:divBdr>
                  <w:divsChild>
                    <w:div w:id="923959113">
                      <w:marLeft w:val="0"/>
                      <w:marRight w:val="0"/>
                      <w:marTop w:val="0"/>
                      <w:marBottom w:val="0"/>
                      <w:divBdr>
                        <w:top w:val="none" w:sz="0" w:space="0" w:color="auto"/>
                        <w:left w:val="none" w:sz="0" w:space="0" w:color="auto"/>
                        <w:bottom w:val="none" w:sz="0" w:space="0" w:color="auto"/>
                        <w:right w:val="none" w:sz="0" w:space="0" w:color="auto"/>
                      </w:divBdr>
                    </w:div>
                  </w:divsChild>
                </w:div>
                <w:div w:id="1956254654">
                  <w:marLeft w:val="0"/>
                  <w:marRight w:val="0"/>
                  <w:marTop w:val="0"/>
                  <w:marBottom w:val="0"/>
                  <w:divBdr>
                    <w:top w:val="none" w:sz="0" w:space="0" w:color="auto"/>
                    <w:left w:val="none" w:sz="0" w:space="0" w:color="auto"/>
                    <w:bottom w:val="none" w:sz="0" w:space="0" w:color="auto"/>
                    <w:right w:val="none" w:sz="0" w:space="0" w:color="auto"/>
                  </w:divBdr>
                  <w:divsChild>
                    <w:div w:id="83964581">
                      <w:marLeft w:val="0"/>
                      <w:marRight w:val="0"/>
                      <w:marTop w:val="0"/>
                      <w:marBottom w:val="0"/>
                      <w:divBdr>
                        <w:top w:val="none" w:sz="0" w:space="0" w:color="auto"/>
                        <w:left w:val="none" w:sz="0" w:space="0" w:color="auto"/>
                        <w:bottom w:val="none" w:sz="0" w:space="0" w:color="auto"/>
                        <w:right w:val="none" w:sz="0" w:space="0" w:color="auto"/>
                      </w:divBdr>
                    </w:div>
                  </w:divsChild>
                </w:div>
                <w:div w:id="1015380659">
                  <w:marLeft w:val="0"/>
                  <w:marRight w:val="0"/>
                  <w:marTop w:val="0"/>
                  <w:marBottom w:val="0"/>
                  <w:divBdr>
                    <w:top w:val="none" w:sz="0" w:space="0" w:color="auto"/>
                    <w:left w:val="none" w:sz="0" w:space="0" w:color="auto"/>
                    <w:bottom w:val="none" w:sz="0" w:space="0" w:color="auto"/>
                    <w:right w:val="none" w:sz="0" w:space="0" w:color="auto"/>
                  </w:divBdr>
                  <w:divsChild>
                    <w:div w:id="1649825846">
                      <w:marLeft w:val="0"/>
                      <w:marRight w:val="0"/>
                      <w:marTop w:val="0"/>
                      <w:marBottom w:val="0"/>
                      <w:divBdr>
                        <w:top w:val="none" w:sz="0" w:space="0" w:color="auto"/>
                        <w:left w:val="none" w:sz="0" w:space="0" w:color="auto"/>
                        <w:bottom w:val="none" w:sz="0" w:space="0" w:color="auto"/>
                        <w:right w:val="none" w:sz="0" w:space="0" w:color="auto"/>
                      </w:divBdr>
                    </w:div>
                  </w:divsChild>
                </w:div>
                <w:div w:id="1863325631">
                  <w:marLeft w:val="0"/>
                  <w:marRight w:val="0"/>
                  <w:marTop w:val="0"/>
                  <w:marBottom w:val="0"/>
                  <w:divBdr>
                    <w:top w:val="none" w:sz="0" w:space="0" w:color="auto"/>
                    <w:left w:val="none" w:sz="0" w:space="0" w:color="auto"/>
                    <w:bottom w:val="none" w:sz="0" w:space="0" w:color="auto"/>
                    <w:right w:val="none" w:sz="0" w:space="0" w:color="auto"/>
                  </w:divBdr>
                  <w:divsChild>
                    <w:div w:id="1644309733">
                      <w:marLeft w:val="0"/>
                      <w:marRight w:val="0"/>
                      <w:marTop w:val="0"/>
                      <w:marBottom w:val="0"/>
                      <w:divBdr>
                        <w:top w:val="none" w:sz="0" w:space="0" w:color="auto"/>
                        <w:left w:val="none" w:sz="0" w:space="0" w:color="auto"/>
                        <w:bottom w:val="none" w:sz="0" w:space="0" w:color="auto"/>
                        <w:right w:val="none" w:sz="0" w:space="0" w:color="auto"/>
                      </w:divBdr>
                    </w:div>
                  </w:divsChild>
                </w:div>
                <w:div w:id="1130779211">
                  <w:marLeft w:val="0"/>
                  <w:marRight w:val="0"/>
                  <w:marTop w:val="0"/>
                  <w:marBottom w:val="0"/>
                  <w:divBdr>
                    <w:top w:val="none" w:sz="0" w:space="0" w:color="auto"/>
                    <w:left w:val="none" w:sz="0" w:space="0" w:color="auto"/>
                    <w:bottom w:val="none" w:sz="0" w:space="0" w:color="auto"/>
                    <w:right w:val="none" w:sz="0" w:space="0" w:color="auto"/>
                  </w:divBdr>
                  <w:divsChild>
                    <w:div w:id="99647135">
                      <w:marLeft w:val="0"/>
                      <w:marRight w:val="0"/>
                      <w:marTop w:val="0"/>
                      <w:marBottom w:val="0"/>
                      <w:divBdr>
                        <w:top w:val="none" w:sz="0" w:space="0" w:color="auto"/>
                        <w:left w:val="none" w:sz="0" w:space="0" w:color="auto"/>
                        <w:bottom w:val="none" w:sz="0" w:space="0" w:color="auto"/>
                        <w:right w:val="none" w:sz="0" w:space="0" w:color="auto"/>
                      </w:divBdr>
                    </w:div>
                  </w:divsChild>
                </w:div>
                <w:div w:id="2041271491">
                  <w:marLeft w:val="0"/>
                  <w:marRight w:val="0"/>
                  <w:marTop w:val="0"/>
                  <w:marBottom w:val="0"/>
                  <w:divBdr>
                    <w:top w:val="none" w:sz="0" w:space="0" w:color="auto"/>
                    <w:left w:val="none" w:sz="0" w:space="0" w:color="auto"/>
                    <w:bottom w:val="none" w:sz="0" w:space="0" w:color="auto"/>
                    <w:right w:val="none" w:sz="0" w:space="0" w:color="auto"/>
                  </w:divBdr>
                  <w:divsChild>
                    <w:div w:id="384531264">
                      <w:marLeft w:val="0"/>
                      <w:marRight w:val="0"/>
                      <w:marTop w:val="0"/>
                      <w:marBottom w:val="0"/>
                      <w:divBdr>
                        <w:top w:val="none" w:sz="0" w:space="0" w:color="auto"/>
                        <w:left w:val="none" w:sz="0" w:space="0" w:color="auto"/>
                        <w:bottom w:val="none" w:sz="0" w:space="0" w:color="auto"/>
                        <w:right w:val="none" w:sz="0" w:space="0" w:color="auto"/>
                      </w:divBdr>
                    </w:div>
                  </w:divsChild>
                </w:div>
                <w:div w:id="46701248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 w:id="1489175209">
                  <w:marLeft w:val="0"/>
                  <w:marRight w:val="0"/>
                  <w:marTop w:val="0"/>
                  <w:marBottom w:val="0"/>
                  <w:divBdr>
                    <w:top w:val="none" w:sz="0" w:space="0" w:color="auto"/>
                    <w:left w:val="none" w:sz="0" w:space="0" w:color="auto"/>
                    <w:bottom w:val="none" w:sz="0" w:space="0" w:color="auto"/>
                    <w:right w:val="none" w:sz="0" w:space="0" w:color="auto"/>
                  </w:divBdr>
                  <w:divsChild>
                    <w:div w:id="1171676923">
                      <w:marLeft w:val="0"/>
                      <w:marRight w:val="0"/>
                      <w:marTop w:val="0"/>
                      <w:marBottom w:val="0"/>
                      <w:divBdr>
                        <w:top w:val="none" w:sz="0" w:space="0" w:color="auto"/>
                        <w:left w:val="none" w:sz="0" w:space="0" w:color="auto"/>
                        <w:bottom w:val="none" w:sz="0" w:space="0" w:color="auto"/>
                        <w:right w:val="none" w:sz="0" w:space="0" w:color="auto"/>
                      </w:divBdr>
                    </w:div>
                  </w:divsChild>
                </w:div>
                <w:div w:id="132868814">
                  <w:marLeft w:val="0"/>
                  <w:marRight w:val="0"/>
                  <w:marTop w:val="0"/>
                  <w:marBottom w:val="0"/>
                  <w:divBdr>
                    <w:top w:val="none" w:sz="0" w:space="0" w:color="auto"/>
                    <w:left w:val="none" w:sz="0" w:space="0" w:color="auto"/>
                    <w:bottom w:val="none" w:sz="0" w:space="0" w:color="auto"/>
                    <w:right w:val="none" w:sz="0" w:space="0" w:color="auto"/>
                  </w:divBdr>
                  <w:divsChild>
                    <w:div w:id="690225896">
                      <w:marLeft w:val="0"/>
                      <w:marRight w:val="0"/>
                      <w:marTop w:val="0"/>
                      <w:marBottom w:val="0"/>
                      <w:divBdr>
                        <w:top w:val="none" w:sz="0" w:space="0" w:color="auto"/>
                        <w:left w:val="none" w:sz="0" w:space="0" w:color="auto"/>
                        <w:bottom w:val="none" w:sz="0" w:space="0" w:color="auto"/>
                        <w:right w:val="none" w:sz="0" w:space="0" w:color="auto"/>
                      </w:divBdr>
                    </w:div>
                  </w:divsChild>
                </w:div>
                <w:div w:id="262543354">
                  <w:marLeft w:val="0"/>
                  <w:marRight w:val="0"/>
                  <w:marTop w:val="0"/>
                  <w:marBottom w:val="0"/>
                  <w:divBdr>
                    <w:top w:val="none" w:sz="0" w:space="0" w:color="auto"/>
                    <w:left w:val="none" w:sz="0" w:space="0" w:color="auto"/>
                    <w:bottom w:val="none" w:sz="0" w:space="0" w:color="auto"/>
                    <w:right w:val="none" w:sz="0" w:space="0" w:color="auto"/>
                  </w:divBdr>
                  <w:divsChild>
                    <w:div w:id="170921255">
                      <w:marLeft w:val="0"/>
                      <w:marRight w:val="0"/>
                      <w:marTop w:val="0"/>
                      <w:marBottom w:val="0"/>
                      <w:divBdr>
                        <w:top w:val="none" w:sz="0" w:space="0" w:color="auto"/>
                        <w:left w:val="none" w:sz="0" w:space="0" w:color="auto"/>
                        <w:bottom w:val="none" w:sz="0" w:space="0" w:color="auto"/>
                        <w:right w:val="none" w:sz="0" w:space="0" w:color="auto"/>
                      </w:divBdr>
                    </w:div>
                  </w:divsChild>
                </w:div>
                <w:div w:id="12999695">
                  <w:marLeft w:val="0"/>
                  <w:marRight w:val="0"/>
                  <w:marTop w:val="0"/>
                  <w:marBottom w:val="0"/>
                  <w:divBdr>
                    <w:top w:val="none" w:sz="0" w:space="0" w:color="auto"/>
                    <w:left w:val="none" w:sz="0" w:space="0" w:color="auto"/>
                    <w:bottom w:val="none" w:sz="0" w:space="0" w:color="auto"/>
                    <w:right w:val="none" w:sz="0" w:space="0" w:color="auto"/>
                  </w:divBdr>
                  <w:divsChild>
                    <w:div w:id="1533761058">
                      <w:marLeft w:val="0"/>
                      <w:marRight w:val="0"/>
                      <w:marTop w:val="0"/>
                      <w:marBottom w:val="0"/>
                      <w:divBdr>
                        <w:top w:val="none" w:sz="0" w:space="0" w:color="auto"/>
                        <w:left w:val="none" w:sz="0" w:space="0" w:color="auto"/>
                        <w:bottom w:val="none" w:sz="0" w:space="0" w:color="auto"/>
                        <w:right w:val="none" w:sz="0" w:space="0" w:color="auto"/>
                      </w:divBdr>
                    </w:div>
                  </w:divsChild>
                </w:div>
                <w:div w:id="598565320">
                  <w:marLeft w:val="0"/>
                  <w:marRight w:val="0"/>
                  <w:marTop w:val="0"/>
                  <w:marBottom w:val="0"/>
                  <w:divBdr>
                    <w:top w:val="none" w:sz="0" w:space="0" w:color="auto"/>
                    <w:left w:val="none" w:sz="0" w:space="0" w:color="auto"/>
                    <w:bottom w:val="none" w:sz="0" w:space="0" w:color="auto"/>
                    <w:right w:val="none" w:sz="0" w:space="0" w:color="auto"/>
                  </w:divBdr>
                  <w:divsChild>
                    <w:div w:id="1342318172">
                      <w:marLeft w:val="0"/>
                      <w:marRight w:val="0"/>
                      <w:marTop w:val="0"/>
                      <w:marBottom w:val="0"/>
                      <w:divBdr>
                        <w:top w:val="none" w:sz="0" w:space="0" w:color="auto"/>
                        <w:left w:val="none" w:sz="0" w:space="0" w:color="auto"/>
                        <w:bottom w:val="none" w:sz="0" w:space="0" w:color="auto"/>
                        <w:right w:val="none" w:sz="0" w:space="0" w:color="auto"/>
                      </w:divBdr>
                    </w:div>
                  </w:divsChild>
                </w:div>
                <w:div w:id="1383560007">
                  <w:marLeft w:val="0"/>
                  <w:marRight w:val="0"/>
                  <w:marTop w:val="0"/>
                  <w:marBottom w:val="0"/>
                  <w:divBdr>
                    <w:top w:val="none" w:sz="0" w:space="0" w:color="auto"/>
                    <w:left w:val="none" w:sz="0" w:space="0" w:color="auto"/>
                    <w:bottom w:val="none" w:sz="0" w:space="0" w:color="auto"/>
                    <w:right w:val="none" w:sz="0" w:space="0" w:color="auto"/>
                  </w:divBdr>
                  <w:divsChild>
                    <w:div w:id="1588005320">
                      <w:marLeft w:val="0"/>
                      <w:marRight w:val="0"/>
                      <w:marTop w:val="0"/>
                      <w:marBottom w:val="0"/>
                      <w:divBdr>
                        <w:top w:val="none" w:sz="0" w:space="0" w:color="auto"/>
                        <w:left w:val="none" w:sz="0" w:space="0" w:color="auto"/>
                        <w:bottom w:val="none" w:sz="0" w:space="0" w:color="auto"/>
                        <w:right w:val="none" w:sz="0" w:space="0" w:color="auto"/>
                      </w:divBdr>
                    </w:div>
                  </w:divsChild>
                </w:div>
                <w:div w:id="1601790790">
                  <w:marLeft w:val="0"/>
                  <w:marRight w:val="0"/>
                  <w:marTop w:val="0"/>
                  <w:marBottom w:val="0"/>
                  <w:divBdr>
                    <w:top w:val="none" w:sz="0" w:space="0" w:color="auto"/>
                    <w:left w:val="none" w:sz="0" w:space="0" w:color="auto"/>
                    <w:bottom w:val="none" w:sz="0" w:space="0" w:color="auto"/>
                    <w:right w:val="none" w:sz="0" w:space="0" w:color="auto"/>
                  </w:divBdr>
                  <w:divsChild>
                    <w:div w:id="58863855">
                      <w:marLeft w:val="0"/>
                      <w:marRight w:val="0"/>
                      <w:marTop w:val="0"/>
                      <w:marBottom w:val="0"/>
                      <w:divBdr>
                        <w:top w:val="none" w:sz="0" w:space="0" w:color="auto"/>
                        <w:left w:val="none" w:sz="0" w:space="0" w:color="auto"/>
                        <w:bottom w:val="none" w:sz="0" w:space="0" w:color="auto"/>
                        <w:right w:val="none" w:sz="0" w:space="0" w:color="auto"/>
                      </w:divBdr>
                    </w:div>
                  </w:divsChild>
                </w:div>
                <w:div w:id="1171721246">
                  <w:marLeft w:val="0"/>
                  <w:marRight w:val="0"/>
                  <w:marTop w:val="0"/>
                  <w:marBottom w:val="0"/>
                  <w:divBdr>
                    <w:top w:val="none" w:sz="0" w:space="0" w:color="auto"/>
                    <w:left w:val="none" w:sz="0" w:space="0" w:color="auto"/>
                    <w:bottom w:val="none" w:sz="0" w:space="0" w:color="auto"/>
                    <w:right w:val="none" w:sz="0" w:space="0" w:color="auto"/>
                  </w:divBdr>
                  <w:divsChild>
                    <w:div w:id="265819446">
                      <w:marLeft w:val="0"/>
                      <w:marRight w:val="0"/>
                      <w:marTop w:val="0"/>
                      <w:marBottom w:val="0"/>
                      <w:divBdr>
                        <w:top w:val="none" w:sz="0" w:space="0" w:color="auto"/>
                        <w:left w:val="none" w:sz="0" w:space="0" w:color="auto"/>
                        <w:bottom w:val="none" w:sz="0" w:space="0" w:color="auto"/>
                        <w:right w:val="none" w:sz="0" w:space="0" w:color="auto"/>
                      </w:divBdr>
                    </w:div>
                  </w:divsChild>
                </w:div>
                <w:div w:id="1105807113">
                  <w:marLeft w:val="0"/>
                  <w:marRight w:val="0"/>
                  <w:marTop w:val="0"/>
                  <w:marBottom w:val="0"/>
                  <w:divBdr>
                    <w:top w:val="none" w:sz="0" w:space="0" w:color="auto"/>
                    <w:left w:val="none" w:sz="0" w:space="0" w:color="auto"/>
                    <w:bottom w:val="none" w:sz="0" w:space="0" w:color="auto"/>
                    <w:right w:val="none" w:sz="0" w:space="0" w:color="auto"/>
                  </w:divBdr>
                  <w:divsChild>
                    <w:div w:id="1955281325">
                      <w:marLeft w:val="0"/>
                      <w:marRight w:val="0"/>
                      <w:marTop w:val="0"/>
                      <w:marBottom w:val="0"/>
                      <w:divBdr>
                        <w:top w:val="none" w:sz="0" w:space="0" w:color="auto"/>
                        <w:left w:val="none" w:sz="0" w:space="0" w:color="auto"/>
                        <w:bottom w:val="none" w:sz="0" w:space="0" w:color="auto"/>
                        <w:right w:val="none" w:sz="0" w:space="0" w:color="auto"/>
                      </w:divBdr>
                    </w:div>
                  </w:divsChild>
                </w:div>
                <w:div w:id="103504583">
                  <w:marLeft w:val="0"/>
                  <w:marRight w:val="0"/>
                  <w:marTop w:val="0"/>
                  <w:marBottom w:val="0"/>
                  <w:divBdr>
                    <w:top w:val="none" w:sz="0" w:space="0" w:color="auto"/>
                    <w:left w:val="none" w:sz="0" w:space="0" w:color="auto"/>
                    <w:bottom w:val="none" w:sz="0" w:space="0" w:color="auto"/>
                    <w:right w:val="none" w:sz="0" w:space="0" w:color="auto"/>
                  </w:divBdr>
                  <w:divsChild>
                    <w:div w:id="1079014712">
                      <w:marLeft w:val="0"/>
                      <w:marRight w:val="0"/>
                      <w:marTop w:val="0"/>
                      <w:marBottom w:val="0"/>
                      <w:divBdr>
                        <w:top w:val="none" w:sz="0" w:space="0" w:color="auto"/>
                        <w:left w:val="none" w:sz="0" w:space="0" w:color="auto"/>
                        <w:bottom w:val="none" w:sz="0" w:space="0" w:color="auto"/>
                        <w:right w:val="none" w:sz="0" w:space="0" w:color="auto"/>
                      </w:divBdr>
                    </w:div>
                  </w:divsChild>
                </w:div>
                <w:div w:id="64569692">
                  <w:marLeft w:val="0"/>
                  <w:marRight w:val="0"/>
                  <w:marTop w:val="0"/>
                  <w:marBottom w:val="0"/>
                  <w:divBdr>
                    <w:top w:val="none" w:sz="0" w:space="0" w:color="auto"/>
                    <w:left w:val="none" w:sz="0" w:space="0" w:color="auto"/>
                    <w:bottom w:val="none" w:sz="0" w:space="0" w:color="auto"/>
                    <w:right w:val="none" w:sz="0" w:space="0" w:color="auto"/>
                  </w:divBdr>
                  <w:divsChild>
                    <w:div w:id="620844298">
                      <w:marLeft w:val="0"/>
                      <w:marRight w:val="0"/>
                      <w:marTop w:val="0"/>
                      <w:marBottom w:val="0"/>
                      <w:divBdr>
                        <w:top w:val="none" w:sz="0" w:space="0" w:color="auto"/>
                        <w:left w:val="none" w:sz="0" w:space="0" w:color="auto"/>
                        <w:bottom w:val="none" w:sz="0" w:space="0" w:color="auto"/>
                        <w:right w:val="none" w:sz="0" w:space="0" w:color="auto"/>
                      </w:divBdr>
                    </w:div>
                  </w:divsChild>
                </w:div>
                <w:div w:id="582447117">
                  <w:marLeft w:val="0"/>
                  <w:marRight w:val="0"/>
                  <w:marTop w:val="0"/>
                  <w:marBottom w:val="0"/>
                  <w:divBdr>
                    <w:top w:val="none" w:sz="0" w:space="0" w:color="auto"/>
                    <w:left w:val="none" w:sz="0" w:space="0" w:color="auto"/>
                    <w:bottom w:val="none" w:sz="0" w:space="0" w:color="auto"/>
                    <w:right w:val="none" w:sz="0" w:space="0" w:color="auto"/>
                  </w:divBdr>
                  <w:divsChild>
                    <w:div w:id="1970277488">
                      <w:marLeft w:val="0"/>
                      <w:marRight w:val="0"/>
                      <w:marTop w:val="0"/>
                      <w:marBottom w:val="0"/>
                      <w:divBdr>
                        <w:top w:val="none" w:sz="0" w:space="0" w:color="auto"/>
                        <w:left w:val="none" w:sz="0" w:space="0" w:color="auto"/>
                        <w:bottom w:val="none" w:sz="0" w:space="0" w:color="auto"/>
                        <w:right w:val="none" w:sz="0" w:space="0" w:color="auto"/>
                      </w:divBdr>
                    </w:div>
                  </w:divsChild>
                </w:div>
                <w:div w:id="1730150609">
                  <w:marLeft w:val="0"/>
                  <w:marRight w:val="0"/>
                  <w:marTop w:val="0"/>
                  <w:marBottom w:val="0"/>
                  <w:divBdr>
                    <w:top w:val="none" w:sz="0" w:space="0" w:color="auto"/>
                    <w:left w:val="none" w:sz="0" w:space="0" w:color="auto"/>
                    <w:bottom w:val="none" w:sz="0" w:space="0" w:color="auto"/>
                    <w:right w:val="none" w:sz="0" w:space="0" w:color="auto"/>
                  </w:divBdr>
                  <w:divsChild>
                    <w:div w:id="1264654110">
                      <w:marLeft w:val="0"/>
                      <w:marRight w:val="0"/>
                      <w:marTop w:val="0"/>
                      <w:marBottom w:val="0"/>
                      <w:divBdr>
                        <w:top w:val="none" w:sz="0" w:space="0" w:color="auto"/>
                        <w:left w:val="none" w:sz="0" w:space="0" w:color="auto"/>
                        <w:bottom w:val="none" w:sz="0" w:space="0" w:color="auto"/>
                        <w:right w:val="none" w:sz="0" w:space="0" w:color="auto"/>
                      </w:divBdr>
                    </w:div>
                  </w:divsChild>
                </w:div>
                <w:div w:id="1778715802">
                  <w:marLeft w:val="0"/>
                  <w:marRight w:val="0"/>
                  <w:marTop w:val="0"/>
                  <w:marBottom w:val="0"/>
                  <w:divBdr>
                    <w:top w:val="none" w:sz="0" w:space="0" w:color="auto"/>
                    <w:left w:val="none" w:sz="0" w:space="0" w:color="auto"/>
                    <w:bottom w:val="none" w:sz="0" w:space="0" w:color="auto"/>
                    <w:right w:val="none" w:sz="0" w:space="0" w:color="auto"/>
                  </w:divBdr>
                  <w:divsChild>
                    <w:div w:id="1773166892">
                      <w:marLeft w:val="0"/>
                      <w:marRight w:val="0"/>
                      <w:marTop w:val="0"/>
                      <w:marBottom w:val="0"/>
                      <w:divBdr>
                        <w:top w:val="none" w:sz="0" w:space="0" w:color="auto"/>
                        <w:left w:val="none" w:sz="0" w:space="0" w:color="auto"/>
                        <w:bottom w:val="none" w:sz="0" w:space="0" w:color="auto"/>
                        <w:right w:val="none" w:sz="0" w:space="0" w:color="auto"/>
                      </w:divBdr>
                    </w:div>
                  </w:divsChild>
                </w:div>
                <w:div w:id="600603158">
                  <w:marLeft w:val="0"/>
                  <w:marRight w:val="0"/>
                  <w:marTop w:val="0"/>
                  <w:marBottom w:val="0"/>
                  <w:divBdr>
                    <w:top w:val="none" w:sz="0" w:space="0" w:color="auto"/>
                    <w:left w:val="none" w:sz="0" w:space="0" w:color="auto"/>
                    <w:bottom w:val="none" w:sz="0" w:space="0" w:color="auto"/>
                    <w:right w:val="none" w:sz="0" w:space="0" w:color="auto"/>
                  </w:divBdr>
                  <w:divsChild>
                    <w:div w:id="183180748">
                      <w:marLeft w:val="0"/>
                      <w:marRight w:val="0"/>
                      <w:marTop w:val="0"/>
                      <w:marBottom w:val="0"/>
                      <w:divBdr>
                        <w:top w:val="none" w:sz="0" w:space="0" w:color="auto"/>
                        <w:left w:val="none" w:sz="0" w:space="0" w:color="auto"/>
                        <w:bottom w:val="none" w:sz="0" w:space="0" w:color="auto"/>
                        <w:right w:val="none" w:sz="0" w:space="0" w:color="auto"/>
                      </w:divBdr>
                    </w:div>
                  </w:divsChild>
                </w:div>
                <w:div w:id="865364357">
                  <w:marLeft w:val="0"/>
                  <w:marRight w:val="0"/>
                  <w:marTop w:val="0"/>
                  <w:marBottom w:val="0"/>
                  <w:divBdr>
                    <w:top w:val="none" w:sz="0" w:space="0" w:color="auto"/>
                    <w:left w:val="none" w:sz="0" w:space="0" w:color="auto"/>
                    <w:bottom w:val="none" w:sz="0" w:space="0" w:color="auto"/>
                    <w:right w:val="none" w:sz="0" w:space="0" w:color="auto"/>
                  </w:divBdr>
                  <w:divsChild>
                    <w:div w:id="1298298352">
                      <w:marLeft w:val="0"/>
                      <w:marRight w:val="0"/>
                      <w:marTop w:val="0"/>
                      <w:marBottom w:val="0"/>
                      <w:divBdr>
                        <w:top w:val="none" w:sz="0" w:space="0" w:color="auto"/>
                        <w:left w:val="none" w:sz="0" w:space="0" w:color="auto"/>
                        <w:bottom w:val="none" w:sz="0" w:space="0" w:color="auto"/>
                        <w:right w:val="none" w:sz="0" w:space="0" w:color="auto"/>
                      </w:divBdr>
                    </w:div>
                  </w:divsChild>
                </w:div>
                <w:div w:id="1382367255">
                  <w:marLeft w:val="0"/>
                  <w:marRight w:val="0"/>
                  <w:marTop w:val="0"/>
                  <w:marBottom w:val="0"/>
                  <w:divBdr>
                    <w:top w:val="none" w:sz="0" w:space="0" w:color="auto"/>
                    <w:left w:val="none" w:sz="0" w:space="0" w:color="auto"/>
                    <w:bottom w:val="none" w:sz="0" w:space="0" w:color="auto"/>
                    <w:right w:val="none" w:sz="0" w:space="0" w:color="auto"/>
                  </w:divBdr>
                  <w:divsChild>
                    <w:div w:id="1303119578">
                      <w:marLeft w:val="0"/>
                      <w:marRight w:val="0"/>
                      <w:marTop w:val="0"/>
                      <w:marBottom w:val="0"/>
                      <w:divBdr>
                        <w:top w:val="none" w:sz="0" w:space="0" w:color="auto"/>
                        <w:left w:val="none" w:sz="0" w:space="0" w:color="auto"/>
                        <w:bottom w:val="none" w:sz="0" w:space="0" w:color="auto"/>
                        <w:right w:val="none" w:sz="0" w:space="0" w:color="auto"/>
                      </w:divBdr>
                    </w:div>
                  </w:divsChild>
                </w:div>
                <w:div w:id="1345785539">
                  <w:marLeft w:val="0"/>
                  <w:marRight w:val="0"/>
                  <w:marTop w:val="0"/>
                  <w:marBottom w:val="0"/>
                  <w:divBdr>
                    <w:top w:val="none" w:sz="0" w:space="0" w:color="auto"/>
                    <w:left w:val="none" w:sz="0" w:space="0" w:color="auto"/>
                    <w:bottom w:val="none" w:sz="0" w:space="0" w:color="auto"/>
                    <w:right w:val="none" w:sz="0" w:space="0" w:color="auto"/>
                  </w:divBdr>
                  <w:divsChild>
                    <w:div w:id="1252424268">
                      <w:marLeft w:val="0"/>
                      <w:marRight w:val="0"/>
                      <w:marTop w:val="0"/>
                      <w:marBottom w:val="0"/>
                      <w:divBdr>
                        <w:top w:val="none" w:sz="0" w:space="0" w:color="auto"/>
                        <w:left w:val="none" w:sz="0" w:space="0" w:color="auto"/>
                        <w:bottom w:val="none" w:sz="0" w:space="0" w:color="auto"/>
                        <w:right w:val="none" w:sz="0" w:space="0" w:color="auto"/>
                      </w:divBdr>
                    </w:div>
                  </w:divsChild>
                </w:div>
                <w:div w:id="1150287984">
                  <w:marLeft w:val="0"/>
                  <w:marRight w:val="0"/>
                  <w:marTop w:val="0"/>
                  <w:marBottom w:val="0"/>
                  <w:divBdr>
                    <w:top w:val="none" w:sz="0" w:space="0" w:color="auto"/>
                    <w:left w:val="none" w:sz="0" w:space="0" w:color="auto"/>
                    <w:bottom w:val="none" w:sz="0" w:space="0" w:color="auto"/>
                    <w:right w:val="none" w:sz="0" w:space="0" w:color="auto"/>
                  </w:divBdr>
                  <w:divsChild>
                    <w:div w:id="1489397022">
                      <w:marLeft w:val="0"/>
                      <w:marRight w:val="0"/>
                      <w:marTop w:val="0"/>
                      <w:marBottom w:val="0"/>
                      <w:divBdr>
                        <w:top w:val="none" w:sz="0" w:space="0" w:color="auto"/>
                        <w:left w:val="none" w:sz="0" w:space="0" w:color="auto"/>
                        <w:bottom w:val="none" w:sz="0" w:space="0" w:color="auto"/>
                        <w:right w:val="none" w:sz="0" w:space="0" w:color="auto"/>
                      </w:divBdr>
                    </w:div>
                  </w:divsChild>
                </w:div>
                <w:div w:id="492451719">
                  <w:marLeft w:val="0"/>
                  <w:marRight w:val="0"/>
                  <w:marTop w:val="0"/>
                  <w:marBottom w:val="0"/>
                  <w:divBdr>
                    <w:top w:val="none" w:sz="0" w:space="0" w:color="auto"/>
                    <w:left w:val="none" w:sz="0" w:space="0" w:color="auto"/>
                    <w:bottom w:val="none" w:sz="0" w:space="0" w:color="auto"/>
                    <w:right w:val="none" w:sz="0" w:space="0" w:color="auto"/>
                  </w:divBdr>
                  <w:divsChild>
                    <w:div w:id="1468740586">
                      <w:marLeft w:val="0"/>
                      <w:marRight w:val="0"/>
                      <w:marTop w:val="0"/>
                      <w:marBottom w:val="0"/>
                      <w:divBdr>
                        <w:top w:val="none" w:sz="0" w:space="0" w:color="auto"/>
                        <w:left w:val="none" w:sz="0" w:space="0" w:color="auto"/>
                        <w:bottom w:val="none" w:sz="0" w:space="0" w:color="auto"/>
                        <w:right w:val="none" w:sz="0" w:space="0" w:color="auto"/>
                      </w:divBdr>
                    </w:div>
                  </w:divsChild>
                </w:div>
                <w:div w:id="1825009272">
                  <w:marLeft w:val="0"/>
                  <w:marRight w:val="0"/>
                  <w:marTop w:val="0"/>
                  <w:marBottom w:val="0"/>
                  <w:divBdr>
                    <w:top w:val="none" w:sz="0" w:space="0" w:color="auto"/>
                    <w:left w:val="none" w:sz="0" w:space="0" w:color="auto"/>
                    <w:bottom w:val="none" w:sz="0" w:space="0" w:color="auto"/>
                    <w:right w:val="none" w:sz="0" w:space="0" w:color="auto"/>
                  </w:divBdr>
                  <w:divsChild>
                    <w:div w:id="1163476062">
                      <w:marLeft w:val="0"/>
                      <w:marRight w:val="0"/>
                      <w:marTop w:val="0"/>
                      <w:marBottom w:val="0"/>
                      <w:divBdr>
                        <w:top w:val="none" w:sz="0" w:space="0" w:color="auto"/>
                        <w:left w:val="none" w:sz="0" w:space="0" w:color="auto"/>
                        <w:bottom w:val="none" w:sz="0" w:space="0" w:color="auto"/>
                        <w:right w:val="none" w:sz="0" w:space="0" w:color="auto"/>
                      </w:divBdr>
                    </w:div>
                  </w:divsChild>
                </w:div>
                <w:div w:id="193929590">
                  <w:marLeft w:val="0"/>
                  <w:marRight w:val="0"/>
                  <w:marTop w:val="0"/>
                  <w:marBottom w:val="0"/>
                  <w:divBdr>
                    <w:top w:val="none" w:sz="0" w:space="0" w:color="auto"/>
                    <w:left w:val="none" w:sz="0" w:space="0" w:color="auto"/>
                    <w:bottom w:val="none" w:sz="0" w:space="0" w:color="auto"/>
                    <w:right w:val="none" w:sz="0" w:space="0" w:color="auto"/>
                  </w:divBdr>
                  <w:divsChild>
                    <w:div w:id="750854914">
                      <w:marLeft w:val="0"/>
                      <w:marRight w:val="0"/>
                      <w:marTop w:val="0"/>
                      <w:marBottom w:val="0"/>
                      <w:divBdr>
                        <w:top w:val="none" w:sz="0" w:space="0" w:color="auto"/>
                        <w:left w:val="none" w:sz="0" w:space="0" w:color="auto"/>
                        <w:bottom w:val="none" w:sz="0" w:space="0" w:color="auto"/>
                        <w:right w:val="none" w:sz="0" w:space="0" w:color="auto"/>
                      </w:divBdr>
                    </w:div>
                  </w:divsChild>
                </w:div>
                <w:div w:id="873466416">
                  <w:marLeft w:val="0"/>
                  <w:marRight w:val="0"/>
                  <w:marTop w:val="0"/>
                  <w:marBottom w:val="0"/>
                  <w:divBdr>
                    <w:top w:val="none" w:sz="0" w:space="0" w:color="auto"/>
                    <w:left w:val="none" w:sz="0" w:space="0" w:color="auto"/>
                    <w:bottom w:val="none" w:sz="0" w:space="0" w:color="auto"/>
                    <w:right w:val="none" w:sz="0" w:space="0" w:color="auto"/>
                  </w:divBdr>
                  <w:divsChild>
                    <w:div w:id="861164461">
                      <w:marLeft w:val="0"/>
                      <w:marRight w:val="0"/>
                      <w:marTop w:val="0"/>
                      <w:marBottom w:val="0"/>
                      <w:divBdr>
                        <w:top w:val="none" w:sz="0" w:space="0" w:color="auto"/>
                        <w:left w:val="none" w:sz="0" w:space="0" w:color="auto"/>
                        <w:bottom w:val="none" w:sz="0" w:space="0" w:color="auto"/>
                        <w:right w:val="none" w:sz="0" w:space="0" w:color="auto"/>
                      </w:divBdr>
                    </w:div>
                  </w:divsChild>
                </w:div>
                <w:div w:id="1589078672">
                  <w:marLeft w:val="0"/>
                  <w:marRight w:val="0"/>
                  <w:marTop w:val="0"/>
                  <w:marBottom w:val="0"/>
                  <w:divBdr>
                    <w:top w:val="none" w:sz="0" w:space="0" w:color="auto"/>
                    <w:left w:val="none" w:sz="0" w:space="0" w:color="auto"/>
                    <w:bottom w:val="none" w:sz="0" w:space="0" w:color="auto"/>
                    <w:right w:val="none" w:sz="0" w:space="0" w:color="auto"/>
                  </w:divBdr>
                  <w:divsChild>
                    <w:div w:id="1720350521">
                      <w:marLeft w:val="0"/>
                      <w:marRight w:val="0"/>
                      <w:marTop w:val="0"/>
                      <w:marBottom w:val="0"/>
                      <w:divBdr>
                        <w:top w:val="none" w:sz="0" w:space="0" w:color="auto"/>
                        <w:left w:val="none" w:sz="0" w:space="0" w:color="auto"/>
                        <w:bottom w:val="none" w:sz="0" w:space="0" w:color="auto"/>
                        <w:right w:val="none" w:sz="0" w:space="0" w:color="auto"/>
                      </w:divBdr>
                    </w:div>
                  </w:divsChild>
                </w:div>
                <w:div w:id="1643120365">
                  <w:marLeft w:val="0"/>
                  <w:marRight w:val="0"/>
                  <w:marTop w:val="0"/>
                  <w:marBottom w:val="0"/>
                  <w:divBdr>
                    <w:top w:val="none" w:sz="0" w:space="0" w:color="auto"/>
                    <w:left w:val="none" w:sz="0" w:space="0" w:color="auto"/>
                    <w:bottom w:val="none" w:sz="0" w:space="0" w:color="auto"/>
                    <w:right w:val="none" w:sz="0" w:space="0" w:color="auto"/>
                  </w:divBdr>
                  <w:divsChild>
                    <w:div w:id="1270972090">
                      <w:marLeft w:val="0"/>
                      <w:marRight w:val="0"/>
                      <w:marTop w:val="0"/>
                      <w:marBottom w:val="0"/>
                      <w:divBdr>
                        <w:top w:val="none" w:sz="0" w:space="0" w:color="auto"/>
                        <w:left w:val="none" w:sz="0" w:space="0" w:color="auto"/>
                        <w:bottom w:val="none" w:sz="0" w:space="0" w:color="auto"/>
                        <w:right w:val="none" w:sz="0" w:space="0" w:color="auto"/>
                      </w:divBdr>
                    </w:div>
                  </w:divsChild>
                </w:div>
                <w:div w:id="1571115973">
                  <w:marLeft w:val="0"/>
                  <w:marRight w:val="0"/>
                  <w:marTop w:val="0"/>
                  <w:marBottom w:val="0"/>
                  <w:divBdr>
                    <w:top w:val="none" w:sz="0" w:space="0" w:color="auto"/>
                    <w:left w:val="none" w:sz="0" w:space="0" w:color="auto"/>
                    <w:bottom w:val="none" w:sz="0" w:space="0" w:color="auto"/>
                    <w:right w:val="none" w:sz="0" w:space="0" w:color="auto"/>
                  </w:divBdr>
                  <w:divsChild>
                    <w:div w:id="952176326">
                      <w:marLeft w:val="0"/>
                      <w:marRight w:val="0"/>
                      <w:marTop w:val="0"/>
                      <w:marBottom w:val="0"/>
                      <w:divBdr>
                        <w:top w:val="none" w:sz="0" w:space="0" w:color="auto"/>
                        <w:left w:val="none" w:sz="0" w:space="0" w:color="auto"/>
                        <w:bottom w:val="none" w:sz="0" w:space="0" w:color="auto"/>
                        <w:right w:val="none" w:sz="0" w:space="0" w:color="auto"/>
                      </w:divBdr>
                    </w:div>
                  </w:divsChild>
                </w:div>
                <w:div w:id="1995140010">
                  <w:marLeft w:val="0"/>
                  <w:marRight w:val="0"/>
                  <w:marTop w:val="0"/>
                  <w:marBottom w:val="0"/>
                  <w:divBdr>
                    <w:top w:val="none" w:sz="0" w:space="0" w:color="auto"/>
                    <w:left w:val="none" w:sz="0" w:space="0" w:color="auto"/>
                    <w:bottom w:val="none" w:sz="0" w:space="0" w:color="auto"/>
                    <w:right w:val="none" w:sz="0" w:space="0" w:color="auto"/>
                  </w:divBdr>
                  <w:divsChild>
                    <w:div w:id="1619222127">
                      <w:marLeft w:val="0"/>
                      <w:marRight w:val="0"/>
                      <w:marTop w:val="0"/>
                      <w:marBottom w:val="0"/>
                      <w:divBdr>
                        <w:top w:val="none" w:sz="0" w:space="0" w:color="auto"/>
                        <w:left w:val="none" w:sz="0" w:space="0" w:color="auto"/>
                        <w:bottom w:val="none" w:sz="0" w:space="0" w:color="auto"/>
                        <w:right w:val="none" w:sz="0" w:space="0" w:color="auto"/>
                      </w:divBdr>
                    </w:div>
                  </w:divsChild>
                </w:div>
                <w:div w:id="1863324658">
                  <w:marLeft w:val="0"/>
                  <w:marRight w:val="0"/>
                  <w:marTop w:val="0"/>
                  <w:marBottom w:val="0"/>
                  <w:divBdr>
                    <w:top w:val="none" w:sz="0" w:space="0" w:color="auto"/>
                    <w:left w:val="none" w:sz="0" w:space="0" w:color="auto"/>
                    <w:bottom w:val="none" w:sz="0" w:space="0" w:color="auto"/>
                    <w:right w:val="none" w:sz="0" w:space="0" w:color="auto"/>
                  </w:divBdr>
                  <w:divsChild>
                    <w:div w:id="2050953937">
                      <w:marLeft w:val="0"/>
                      <w:marRight w:val="0"/>
                      <w:marTop w:val="0"/>
                      <w:marBottom w:val="0"/>
                      <w:divBdr>
                        <w:top w:val="none" w:sz="0" w:space="0" w:color="auto"/>
                        <w:left w:val="none" w:sz="0" w:space="0" w:color="auto"/>
                        <w:bottom w:val="none" w:sz="0" w:space="0" w:color="auto"/>
                        <w:right w:val="none" w:sz="0" w:space="0" w:color="auto"/>
                      </w:divBdr>
                    </w:div>
                  </w:divsChild>
                </w:div>
                <w:div w:id="1805850496">
                  <w:marLeft w:val="0"/>
                  <w:marRight w:val="0"/>
                  <w:marTop w:val="0"/>
                  <w:marBottom w:val="0"/>
                  <w:divBdr>
                    <w:top w:val="none" w:sz="0" w:space="0" w:color="auto"/>
                    <w:left w:val="none" w:sz="0" w:space="0" w:color="auto"/>
                    <w:bottom w:val="none" w:sz="0" w:space="0" w:color="auto"/>
                    <w:right w:val="none" w:sz="0" w:space="0" w:color="auto"/>
                  </w:divBdr>
                  <w:divsChild>
                    <w:div w:id="913975051">
                      <w:marLeft w:val="0"/>
                      <w:marRight w:val="0"/>
                      <w:marTop w:val="0"/>
                      <w:marBottom w:val="0"/>
                      <w:divBdr>
                        <w:top w:val="none" w:sz="0" w:space="0" w:color="auto"/>
                        <w:left w:val="none" w:sz="0" w:space="0" w:color="auto"/>
                        <w:bottom w:val="none" w:sz="0" w:space="0" w:color="auto"/>
                        <w:right w:val="none" w:sz="0" w:space="0" w:color="auto"/>
                      </w:divBdr>
                    </w:div>
                  </w:divsChild>
                </w:div>
                <w:div w:id="1453549549">
                  <w:marLeft w:val="0"/>
                  <w:marRight w:val="0"/>
                  <w:marTop w:val="0"/>
                  <w:marBottom w:val="0"/>
                  <w:divBdr>
                    <w:top w:val="none" w:sz="0" w:space="0" w:color="auto"/>
                    <w:left w:val="none" w:sz="0" w:space="0" w:color="auto"/>
                    <w:bottom w:val="none" w:sz="0" w:space="0" w:color="auto"/>
                    <w:right w:val="none" w:sz="0" w:space="0" w:color="auto"/>
                  </w:divBdr>
                  <w:divsChild>
                    <w:div w:id="563182159">
                      <w:marLeft w:val="0"/>
                      <w:marRight w:val="0"/>
                      <w:marTop w:val="0"/>
                      <w:marBottom w:val="0"/>
                      <w:divBdr>
                        <w:top w:val="none" w:sz="0" w:space="0" w:color="auto"/>
                        <w:left w:val="none" w:sz="0" w:space="0" w:color="auto"/>
                        <w:bottom w:val="none" w:sz="0" w:space="0" w:color="auto"/>
                        <w:right w:val="none" w:sz="0" w:space="0" w:color="auto"/>
                      </w:divBdr>
                    </w:div>
                  </w:divsChild>
                </w:div>
                <w:div w:id="1137645354">
                  <w:marLeft w:val="0"/>
                  <w:marRight w:val="0"/>
                  <w:marTop w:val="0"/>
                  <w:marBottom w:val="0"/>
                  <w:divBdr>
                    <w:top w:val="none" w:sz="0" w:space="0" w:color="auto"/>
                    <w:left w:val="none" w:sz="0" w:space="0" w:color="auto"/>
                    <w:bottom w:val="none" w:sz="0" w:space="0" w:color="auto"/>
                    <w:right w:val="none" w:sz="0" w:space="0" w:color="auto"/>
                  </w:divBdr>
                  <w:divsChild>
                    <w:div w:id="595868021">
                      <w:marLeft w:val="0"/>
                      <w:marRight w:val="0"/>
                      <w:marTop w:val="0"/>
                      <w:marBottom w:val="0"/>
                      <w:divBdr>
                        <w:top w:val="none" w:sz="0" w:space="0" w:color="auto"/>
                        <w:left w:val="none" w:sz="0" w:space="0" w:color="auto"/>
                        <w:bottom w:val="none" w:sz="0" w:space="0" w:color="auto"/>
                        <w:right w:val="none" w:sz="0" w:space="0" w:color="auto"/>
                      </w:divBdr>
                    </w:div>
                  </w:divsChild>
                </w:div>
                <w:div w:id="1204908085">
                  <w:marLeft w:val="0"/>
                  <w:marRight w:val="0"/>
                  <w:marTop w:val="0"/>
                  <w:marBottom w:val="0"/>
                  <w:divBdr>
                    <w:top w:val="none" w:sz="0" w:space="0" w:color="auto"/>
                    <w:left w:val="none" w:sz="0" w:space="0" w:color="auto"/>
                    <w:bottom w:val="none" w:sz="0" w:space="0" w:color="auto"/>
                    <w:right w:val="none" w:sz="0" w:space="0" w:color="auto"/>
                  </w:divBdr>
                  <w:divsChild>
                    <w:div w:id="814565496">
                      <w:marLeft w:val="0"/>
                      <w:marRight w:val="0"/>
                      <w:marTop w:val="0"/>
                      <w:marBottom w:val="0"/>
                      <w:divBdr>
                        <w:top w:val="none" w:sz="0" w:space="0" w:color="auto"/>
                        <w:left w:val="none" w:sz="0" w:space="0" w:color="auto"/>
                        <w:bottom w:val="none" w:sz="0" w:space="0" w:color="auto"/>
                        <w:right w:val="none" w:sz="0" w:space="0" w:color="auto"/>
                      </w:divBdr>
                    </w:div>
                  </w:divsChild>
                </w:div>
                <w:div w:id="1803228512">
                  <w:marLeft w:val="0"/>
                  <w:marRight w:val="0"/>
                  <w:marTop w:val="0"/>
                  <w:marBottom w:val="0"/>
                  <w:divBdr>
                    <w:top w:val="none" w:sz="0" w:space="0" w:color="auto"/>
                    <w:left w:val="none" w:sz="0" w:space="0" w:color="auto"/>
                    <w:bottom w:val="none" w:sz="0" w:space="0" w:color="auto"/>
                    <w:right w:val="none" w:sz="0" w:space="0" w:color="auto"/>
                  </w:divBdr>
                  <w:divsChild>
                    <w:div w:id="1379163395">
                      <w:marLeft w:val="0"/>
                      <w:marRight w:val="0"/>
                      <w:marTop w:val="0"/>
                      <w:marBottom w:val="0"/>
                      <w:divBdr>
                        <w:top w:val="none" w:sz="0" w:space="0" w:color="auto"/>
                        <w:left w:val="none" w:sz="0" w:space="0" w:color="auto"/>
                        <w:bottom w:val="none" w:sz="0" w:space="0" w:color="auto"/>
                        <w:right w:val="none" w:sz="0" w:space="0" w:color="auto"/>
                      </w:divBdr>
                    </w:div>
                  </w:divsChild>
                </w:div>
                <w:div w:id="1409842108">
                  <w:marLeft w:val="0"/>
                  <w:marRight w:val="0"/>
                  <w:marTop w:val="0"/>
                  <w:marBottom w:val="0"/>
                  <w:divBdr>
                    <w:top w:val="none" w:sz="0" w:space="0" w:color="auto"/>
                    <w:left w:val="none" w:sz="0" w:space="0" w:color="auto"/>
                    <w:bottom w:val="none" w:sz="0" w:space="0" w:color="auto"/>
                    <w:right w:val="none" w:sz="0" w:space="0" w:color="auto"/>
                  </w:divBdr>
                  <w:divsChild>
                    <w:div w:id="500702926">
                      <w:marLeft w:val="0"/>
                      <w:marRight w:val="0"/>
                      <w:marTop w:val="0"/>
                      <w:marBottom w:val="0"/>
                      <w:divBdr>
                        <w:top w:val="none" w:sz="0" w:space="0" w:color="auto"/>
                        <w:left w:val="none" w:sz="0" w:space="0" w:color="auto"/>
                        <w:bottom w:val="none" w:sz="0" w:space="0" w:color="auto"/>
                        <w:right w:val="none" w:sz="0" w:space="0" w:color="auto"/>
                      </w:divBdr>
                    </w:div>
                  </w:divsChild>
                </w:div>
                <w:div w:id="568275102">
                  <w:marLeft w:val="0"/>
                  <w:marRight w:val="0"/>
                  <w:marTop w:val="0"/>
                  <w:marBottom w:val="0"/>
                  <w:divBdr>
                    <w:top w:val="none" w:sz="0" w:space="0" w:color="auto"/>
                    <w:left w:val="none" w:sz="0" w:space="0" w:color="auto"/>
                    <w:bottom w:val="none" w:sz="0" w:space="0" w:color="auto"/>
                    <w:right w:val="none" w:sz="0" w:space="0" w:color="auto"/>
                  </w:divBdr>
                  <w:divsChild>
                    <w:div w:id="2068529321">
                      <w:marLeft w:val="0"/>
                      <w:marRight w:val="0"/>
                      <w:marTop w:val="0"/>
                      <w:marBottom w:val="0"/>
                      <w:divBdr>
                        <w:top w:val="none" w:sz="0" w:space="0" w:color="auto"/>
                        <w:left w:val="none" w:sz="0" w:space="0" w:color="auto"/>
                        <w:bottom w:val="none" w:sz="0" w:space="0" w:color="auto"/>
                        <w:right w:val="none" w:sz="0" w:space="0" w:color="auto"/>
                      </w:divBdr>
                    </w:div>
                  </w:divsChild>
                </w:div>
                <w:div w:id="235480527">
                  <w:marLeft w:val="0"/>
                  <w:marRight w:val="0"/>
                  <w:marTop w:val="0"/>
                  <w:marBottom w:val="0"/>
                  <w:divBdr>
                    <w:top w:val="none" w:sz="0" w:space="0" w:color="auto"/>
                    <w:left w:val="none" w:sz="0" w:space="0" w:color="auto"/>
                    <w:bottom w:val="none" w:sz="0" w:space="0" w:color="auto"/>
                    <w:right w:val="none" w:sz="0" w:space="0" w:color="auto"/>
                  </w:divBdr>
                  <w:divsChild>
                    <w:div w:id="1135100573">
                      <w:marLeft w:val="0"/>
                      <w:marRight w:val="0"/>
                      <w:marTop w:val="0"/>
                      <w:marBottom w:val="0"/>
                      <w:divBdr>
                        <w:top w:val="none" w:sz="0" w:space="0" w:color="auto"/>
                        <w:left w:val="none" w:sz="0" w:space="0" w:color="auto"/>
                        <w:bottom w:val="none" w:sz="0" w:space="0" w:color="auto"/>
                        <w:right w:val="none" w:sz="0" w:space="0" w:color="auto"/>
                      </w:divBdr>
                    </w:div>
                  </w:divsChild>
                </w:div>
                <w:div w:id="1509949788">
                  <w:marLeft w:val="0"/>
                  <w:marRight w:val="0"/>
                  <w:marTop w:val="0"/>
                  <w:marBottom w:val="0"/>
                  <w:divBdr>
                    <w:top w:val="none" w:sz="0" w:space="0" w:color="auto"/>
                    <w:left w:val="none" w:sz="0" w:space="0" w:color="auto"/>
                    <w:bottom w:val="none" w:sz="0" w:space="0" w:color="auto"/>
                    <w:right w:val="none" w:sz="0" w:space="0" w:color="auto"/>
                  </w:divBdr>
                  <w:divsChild>
                    <w:div w:id="309557255">
                      <w:marLeft w:val="0"/>
                      <w:marRight w:val="0"/>
                      <w:marTop w:val="0"/>
                      <w:marBottom w:val="0"/>
                      <w:divBdr>
                        <w:top w:val="none" w:sz="0" w:space="0" w:color="auto"/>
                        <w:left w:val="none" w:sz="0" w:space="0" w:color="auto"/>
                        <w:bottom w:val="none" w:sz="0" w:space="0" w:color="auto"/>
                        <w:right w:val="none" w:sz="0" w:space="0" w:color="auto"/>
                      </w:divBdr>
                    </w:div>
                  </w:divsChild>
                </w:div>
                <w:div w:id="490949466">
                  <w:marLeft w:val="0"/>
                  <w:marRight w:val="0"/>
                  <w:marTop w:val="0"/>
                  <w:marBottom w:val="0"/>
                  <w:divBdr>
                    <w:top w:val="none" w:sz="0" w:space="0" w:color="auto"/>
                    <w:left w:val="none" w:sz="0" w:space="0" w:color="auto"/>
                    <w:bottom w:val="none" w:sz="0" w:space="0" w:color="auto"/>
                    <w:right w:val="none" w:sz="0" w:space="0" w:color="auto"/>
                  </w:divBdr>
                  <w:divsChild>
                    <w:div w:id="636027441">
                      <w:marLeft w:val="0"/>
                      <w:marRight w:val="0"/>
                      <w:marTop w:val="0"/>
                      <w:marBottom w:val="0"/>
                      <w:divBdr>
                        <w:top w:val="none" w:sz="0" w:space="0" w:color="auto"/>
                        <w:left w:val="none" w:sz="0" w:space="0" w:color="auto"/>
                        <w:bottom w:val="none" w:sz="0" w:space="0" w:color="auto"/>
                        <w:right w:val="none" w:sz="0" w:space="0" w:color="auto"/>
                      </w:divBdr>
                    </w:div>
                  </w:divsChild>
                </w:div>
                <w:div w:id="472722342">
                  <w:marLeft w:val="0"/>
                  <w:marRight w:val="0"/>
                  <w:marTop w:val="0"/>
                  <w:marBottom w:val="0"/>
                  <w:divBdr>
                    <w:top w:val="none" w:sz="0" w:space="0" w:color="auto"/>
                    <w:left w:val="none" w:sz="0" w:space="0" w:color="auto"/>
                    <w:bottom w:val="none" w:sz="0" w:space="0" w:color="auto"/>
                    <w:right w:val="none" w:sz="0" w:space="0" w:color="auto"/>
                  </w:divBdr>
                  <w:divsChild>
                    <w:div w:id="1258833662">
                      <w:marLeft w:val="0"/>
                      <w:marRight w:val="0"/>
                      <w:marTop w:val="0"/>
                      <w:marBottom w:val="0"/>
                      <w:divBdr>
                        <w:top w:val="none" w:sz="0" w:space="0" w:color="auto"/>
                        <w:left w:val="none" w:sz="0" w:space="0" w:color="auto"/>
                        <w:bottom w:val="none" w:sz="0" w:space="0" w:color="auto"/>
                        <w:right w:val="none" w:sz="0" w:space="0" w:color="auto"/>
                      </w:divBdr>
                    </w:div>
                  </w:divsChild>
                </w:div>
                <w:div w:id="1702052573">
                  <w:marLeft w:val="0"/>
                  <w:marRight w:val="0"/>
                  <w:marTop w:val="0"/>
                  <w:marBottom w:val="0"/>
                  <w:divBdr>
                    <w:top w:val="none" w:sz="0" w:space="0" w:color="auto"/>
                    <w:left w:val="none" w:sz="0" w:space="0" w:color="auto"/>
                    <w:bottom w:val="none" w:sz="0" w:space="0" w:color="auto"/>
                    <w:right w:val="none" w:sz="0" w:space="0" w:color="auto"/>
                  </w:divBdr>
                  <w:divsChild>
                    <w:div w:id="226843166">
                      <w:marLeft w:val="0"/>
                      <w:marRight w:val="0"/>
                      <w:marTop w:val="0"/>
                      <w:marBottom w:val="0"/>
                      <w:divBdr>
                        <w:top w:val="none" w:sz="0" w:space="0" w:color="auto"/>
                        <w:left w:val="none" w:sz="0" w:space="0" w:color="auto"/>
                        <w:bottom w:val="none" w:sz="0" w:space="0" w:color="auto"/>
                        <w:right w:val="none" w:sz="0" w:space="0" w:color="auto"/>
                      </w:divBdr>
                    </w:div>
                  </w:divsChild>
                </w:div>
                <w:div w:id="836534121">
                  <w:marLeft w:val="0"/>
                  <w:marRight w:val="0"/>
                  <w:marTop w:val="0"/>
                  <w:marBottom w:val="0"/>
                  <w:divBdr>
                    <w:top w:val="none" w:sz="0" w:space="0" w:color="auto"/>
                    <w:left w:val="none" w:sz="0" w:space="0" w:color="auto"/>
                    <w:bottom w:val="none" w:sz="0" w:space="0" w:color="auto"/>
                    <w:right w:val="none" w:sz="0" w:space="0" w:color="auto"/>
                  </w:divBdr>
                  <w:divsChild>
                    <w:div w:id="802963442">
                      <w:marLeft w:val="0"/>
                      <w:marRight w:val="0"/>
                      <w:marTop w:val="0"/>
                      <w:marBottom w:val="0"/>
                      <w:divBdr>
                        <w:top w:val="none" w:sz="0" w:space="0" w:color="auto"/>
                        <w:left w:val="none" w:sz="0" w:space="0" w:color="auto"/>
                        <w:bottom w:val="none" w:sz="0" w:space="0" w:color="auto"/>
                        <w:right w:val="none" w:sz="0" w:space="0" w:color="auto"/>
                      </w:divBdr>
                    </w:div>
                  </w:divsChild>
                </w:div>
                <w:div w:id="159396365">
                  <w:marLeft w:val="0"/>
                  <w:marRight w:val="0"/>
                  <w:marTop w:val="0"/>
                  <w:marBottom w:val="0"/>
                  <w:divBdr>
                    <w:top w:val="none" w:sz="0" w:space="0" w:color="auto"/>
                    <w:left w:val="none" w:sz="0" w:space="0" w:color="auto"/>
                    <w:bottom w:val="none" w:sz="0" w:space="0" w:color="auto"/>
                    <w:right w:val="none" w:sz="0" w:space="0" w:color="auto"/>
                  </w:divBdr>
                  <w:divsChild>
                    <w:div w:id="48772984">
                      <w:marLeft w:val="0"/>
                      <w:marRight w:val="0"/>
                      <w:marTop w:val="0"/>
                      <w:marBottom w:val="0"/>
                      <w:divBdr>
                        <w:top w:val="none" w:sz="0" w:space="0" w:color="auto"/>
                        <w:left w:val="none" w:sz="0" w:space="0" w:color="auto"/>
                        <w:bottom w:val="none" w:sz="0" w:space="0" w:color="auto"/>
                        <w:right w:val="none" w:sz="0" w:space="0" w:color="auto"/>
                      </w:divBdr>
                    </w:div>
                  </w:divsChild>
                </w:div>
                <w:div w:id="1866865830">
                  <w:marLeft w:val="0"/>
                  <w:marRight w:val="0"/>
                  <w:marTop w:val="0"/>
                  <w:marBottom w:val="0"/>
                  <w:divBdr>
                    <w:top w:val="none" w:sz="0" w:space="0" w:color="auto"/>
                    <w:left w:val="none" w:sz="0" w:space="0" w:color="auto"/>
                    <w:bottom w:val="none" w:sz="0" w:space="0" w:color="auto"/>
                    <w:right w:val="none" w:sz="0" w:space="0" w:color="auto"/>
                  </w:divBdr>
                  <w:divsChild>
                    <w:div w:id="569391715">
                      <w:marLeft w:val="0"/>
                      <w:marRight w:val="0"/>
                      <w:marTop w:val="0"/>
                      <w:marBottom w:val="0"/>
                      <w:divBdr>
                        <w:top w:val="none" w:sz="0" w:space="0" w:color="auto"/>
                        <w:left w:val="none" w:sz="0" w:space="0" w:color="auto"/>
                        <w:bottom w:val="none" w:sz="0" w:space="0" w:color="auto"/>
                        <w:right w:val="none" w:sz="0" w:space="0" w:color="auto"/>
                      </w:divBdr>
                    </w:div>
                  </w:divsChild>
                </w:div>
                <w:div w:id="1621378117">
                  <w:marLeft w:val="0"/>
                  <w:marRight w:val="0"/>
                  <w:marTop w:val="0"/>
                  <w:marBottom w:val="0"/>
                  <w:divBdr>
                    <w:top w:val="none" w:sz="0" w:space="0" w:color="auto"/>
                    <w:left w:val="none" w:sz="0" w:space="0" w:color="auto"/>
                    <w:bottom w:val="none" w:sz="0" w:space="0" w:color="auto"/>
                    <w:right w:val="none" w:sz="0" w:space="0" w:color="auto"/>
                  </w:divBdr>
                  <w:divsChild>
                    <w:div w:id="551577183">
                      <w:marLeft w:val="0"/>
                      <w:marRight w:val="0"/>
                      <w:marTop w:val="0"/>
                      <w:marBottom w:val="0"/>
                      <w:divBdr>
                        <w:top w:val="none" w:sz="0" w:space="0" w:color="auto"/>
                        <w:left w:val="none" w:sz="0" w:space="0" w:color="auto"/>
                        <w:bottom w:val="none" w:sz="0" w:space="0" w:color="auto"/>
                        <w:right w:val="none" w:sz="0" w:space="0" w:color="auto"/>
                      </w:divBdr>
                    </w:div>
                  </w:divsChild>
                </w:div>
                <w:div w:id="1330326342">
                  <w:marLeft w:val="0"/>
                  <w:marRight w:val="0"/>
                  <w:marTop w:val="0"/>
                  <w:marBottom w:val="0"/>
                  <w:divBdr>
                    <w:top w:val="none" w:sz="0" w:space="0" w:color="auto"/>
                    <w:left w:val="none" w:sz="0" w:space="0" w:color="auto"/>
                    <w:bottom w:val="none" w:sz="0" w:space="0" w:color="auto"/>
                    <w:right w:val="none" w:sz="0" w:space="0" w:color="auto"/>
                  </w:divBdr>
                  <w:divsChild>
                    <w:div w:id="448747481">
                      <w:marLeft w:val="0"/>
                      <w:marRight w:val="0"/>
                      <w:marTop w:val="0"/>
                      <w:marBottom w:val="0"/>
                      <w:divBdr>
                        <w:top w:val="none" w:sz="0" w:space="0" w:color="auto"/>
                        <w:left w:val="none" w:sz="0" w:space="0" w:color="auto"/>
                        <w:bottom w:val="none" w:sz="0" w:space="0" w:color="auto"/>
                        <w:right w:val="none" w:sz="0" w:space="0" w:color="auto"/>
                      </w:divBdr>
                    </w:div>
                  </w:divsChild>
                </w:div>
                <w:div w:id="1646617354">
                  <w:marLeft w:val="0"/>
                  <w:marRight w:val="0"/>
                  <w:marTop w:val="0"/>
                  <w:marBottom w:val="0"/>
                  <w:divBdr>
                    <w:top w:val="none" w:sz="0" w:space="0" w:color="auto"/>
                    <w:left w:val="none" w:sz="0" w:space="0" w:color="auto"/>
                    <w:bottom w:val="none" w:sz="0" w:space="0" w:color="auto"/>
                    <w:right w:val="none" w:sz="0" w:space="0" w:color="auto"/>
                  </w:divBdr>
                  <w:divsChild>
                    <w:div w:id="994264839">
                      <w:marLeft w:val="0"/>
                      <w:marRight w:val="0"/>
                      <w:marTop w:val="0"/>
                      <w:marBottom w:val="0"/>
                      <w:divBdr>
                        <w:top w:val="none" w:sz="0" w:space="0" w:color="auto"/>
                        <w:left w:val="none" w:sz="0" w:space="0" w:color="auto"/>
                        <w:bottom w:val="none" w:sz="0" w:space="0" w:color="auto"/>
                        <w:right w:val="none" w:sz="0" w:space="0" w:color="auto"/>
                      </w:divBdr>
                    </w:div>
                  </w:divsChild>
                </w:div>
                <w:div w:id="214584808">
                  <w:marLeft w:val="0"/>
                  <w:marRight w:val="0"/>
                  <w:marTop w:val="0"/>
                  <w:marBottom w:val="0"/>
                  <w:divBdr>
                    <w:top w:val="none" w:sz="0" w:space="0" w:color="auto"/>
                    <w:left w:val="none" w:sz="0" w:space="0" w:color="auto"/>
                    <w:bottom w:val="none" w:sz="0" w:space="0" w:color="auto"/>
                    <w:right w:val="none" w:sz="0" w:space="0" w:color="auto"/>
                  </w:divBdr>
                  <w:divsChild>
                    <w:div w:id="280496769">
                      <w:marLeft w:val="0"/>
                      <w:marRight w:val="0"/>
                      <w:marTop w:val="0"/>
                      <w:marBottom w:val="0"/>
                      <w:divBdr>
                        <w:top w:val="none" w:sz="0" w:space="0" w:color="auto"/>
                        <w:left w:val="none" w:sz="0" w:space="0" w:color="auto"/>
                        <w:bottom w:val="none" w:sz="0" w:space="0" w:color="auto"/>
                        <w:right w:val="none" w:sz="0" w:space="0" w:color="auto"/>
                      </w:divBdr>
                    </w:div>
                  </w:divsChild>
                </w:div>
                <w:div w:id="1406563067">
                  <w:marLeft w:val="0"/>
                  <w:marRight w:val="0"/>
                  <w:marTop w:val="0"/>
                  <w:marBottom w:val="0"/>
                  <w:divBdr>
                    <w:top w:val="none" w:sz="0" w:space="0" w:color="auto"/>
                    <w:left w:val="none" w:sz="0" w:space="0" w:color="auto"/>
                    <w:bottom w:val="none" w:sz="0" w:space="0" w:color="auto"/>
                    <w:right w:val="none" w:sz="0" w:space="0" w:color="auto"/>
                  </w:divBdr>
                  <w:divsChild>
                    <w:div w:id="1856841806">
                      <w:marLeft w:val="0"/>
                      <w:marRight w:val="0"/>
                      <w:marTop w:val="0"/>
                      <w:marBottom w:val="0"/>
                      <w:divBdr>
                        <w:top w:val="none" w:sz="0" w:space="0" w:color="auto"/>
                        <w:left w:val="none" w:sz="0" w:space="0" w:color="auto"/>
                        <w:bottom w:val="none" w:sz="0" w:space="0" w:color="auto"/>
                        <w:right w:val="none" w:sz="0" w:space="0" w:color="auto"/>
                      </w:divBdr>
                    </w:div>
                  </w:divsChild>
                </w:div>
                <w:div w:id="2089882901">
                  <w:marLeft w:val="0"/>
                  <w:marRight w:val="0"/>
                  <w:marTop w:val="0"/>
                  <w:marBottom w:val="0"/>
                  <w:divBdr>
                    <w:top w:val="none" w:sz="0" w:space="0" w:color="auto"/>
                    <w:left w:val="none" w:sz="0" w:space="0" w:color="auto"/>
                    <w:bottom w:val="none" w:sz="0" w:space="0" w:color="auto"/>
                    <w:right w:val="none" w:sz="0" w:space="0" w:color="auto"/>
                  </w:divBdr>
                  <w:divsChild>
                    <w:div w:id="716052238">
                      <w:marLeft w:val="0"/>
                      <w:marRight w:val="0"/>
                      <w:marTop w:val="0"/>
                      <w:marBottom w:val="0"/>
                      <w:divBdr>
                        <w:top w:val="none" w:sz="0" w:space="0" w:color="auto"/>
                        <w:left w:val="none" w:sz="0" w:space="0" w:color="auto"/>
                        <w:bottom w:val="none" w:sz="0" w:space="0" w:color="auto"/>
                        <w:right w:val="none" w:sz="0" w:space="0" w:color="auto"/>
                      </w:divBdr>
                    </w:div>
                  </w:divsChild>
                </w:div>
                <w:div w:id="1050306315">
                  <w:marLeft w:val="0"/>
                  <w:marRight w:val="0"/>
                  <w:marTop w:val="0"/>
                  <w:marBottom w:val="0"/>
                  <w:divBdr>
                    <w:top w:val="none" w:sz="0" w:space="0" w:color="auto"/>
                    <w:left w:val="none" w:sz="0" w:space="0" w:color="auto"/>
                    <w:bottom w:val="none" w:sz="0" w:space="0" w:color="auto"/>
                    <w:right w:val="none" w:sz="0" w:space="0" w:color="auto"/>
                  </w:divBdr>
                  <w:divsChild>
                    <w:div w:id="1676764012">
                      <w:marLeft w:val="0"/>
                      <w:marRight w:val="0"/>
                      <w:marTop w:val="0"/>
                      <w:marBottom w:val="0"/>
                      <w:divBdr>
                        <w:top w:val="none" w:sz="0" w:space="0" w:color="auto"/>
                        <w:left w:val="none" w:sz="0" w:space="0" w:color="auto"/>
                        <w:bottom w:val="none" w:sz="0" w:space="0" w:color="auto"/>
                        <w:right w:val="none" w:sz="0" w:space="0" w:color="auto"/>
                      </w:divBdr>
                    </w:div>
                  </w:divsChild>
                </w:div>
                <w:div w:id="1792555582">
                  <w:marLeft w:val="0"/>
                  <w:marRight w:val="0"/>
                  <w:marTop w:val="0"/>
                  <w:marBottom w:val="0"/>
                  <w:divBdr>
                    <w:top w:val="none" w:sz="0" w:space="0" w:color="auto"/>
                    <w:left w:val="none" w:sz="0" w:space="0" w:color="auto"/>
                    <w:bottom w:val="none" w:sz="0" w:space="0" w:color="auto"/>
                    <w:right w:val="none" w:sz="0" w:space="0" w:color="auto"/>
                  </w:divBdr>
                  <w:divsChild>
                    <w:div w:id="655303338">
                      <w:marLeft w:val="0"/>
                      <w:marRight w:val="0"/>
                      <w:marTop w:val="0"/>
                      <w:marBottom w:val="0"/>
                      <w:divBdr>
                        <w:top w:val="none" w:sz="0" w:space="0" w:color="auto"/>
                        <w:left w:val="none" w:sz="0" w:space="0" w:color="auto"/>
                        <w:bottom w:val="none" w:sz="0" w:space="0" w:color="auto"/>
                        <w:right w:val="none" w:sz="0" w:space="0" w:color="auto"/>
                      </w:divBdr>
                    </w:div>
                  </w:divsChild>
                </w:div>
                <w:div w:id="1186334525">
                  <w:marLeft w:val="0"/>
                  <w:marRight w:val="0"/>
                  <w:marTop w:val="0"/>
                  <w:marBottom w:val="0"/>
                  <w:divBdr>
                    <w:top w:val="none" w:sz="0" w:space="0" w:color="auto"/>
                    <w:left w:val="none" w:sz="0" w:space="0" w:color="auto"/>
                    <w:bottom w:val="none" w:sz="0" w:space="0" w:color="auto"/>
                    <w:right w:val="none" w:sz="0" w:space="0" w:color="auto"/>
                  </w:divBdr>
                  <w:divsChild>
                    <w:div w:id="1958560744">
                      <w:marLeft w:val="0"/>
                      <w:marRight w:val="0"/>
                      <w:marTop w:val="0"/>
                      <w:marBottom w:val="0"/>
                      <w:divBdr>
                        <w:top w:val="none" w:sz="0" w:space="0" w:color="auto"/>
                        <w:left w:val="none" w:sz="0" w:space="0" w:color="auto"/>
                        <w:bottom w:val="none" w:sz="0" w:space="0" w:color="auto"/>
                        <w:right w:val="none" w:sz="0" w:space="0" w:color="auto"/>
                      </w:divBdr>
                    </w:div>
                  </w:divsChild>
                </w:div>
                <w:div w:id="2041272972">
                  <w:marLeft w:val="0"/>
                  <w:marRight w:val="0"/>
                  <w:marTop w:val="0"/>
                  <w:marBottom w:val="0"/>
                  <w:divBdr>
                    <w:top w:val="none" w:sz="0" w:space="0" w:color="auto"/>
                    <w:left w:val="none" w:sz="0" w:space="0" w:color="auto"/>
                    <w:bottom w:val="none" w:sz="0" w:space="0" w:color="auto"/>
                    <w:right w:val="none" w:sz="0" w:space="0" w:color="auto"/>
                  </w:divBdr>
                  <w:divsChild>
                    <w:div w:id="918054375">
                      <w:marLeft w:val="0"/>
                      <w:marRight w:val="0"/>
                      <w:marTop w:val="0"/>
                      <w:marBottom w:val="0"/>
                      <w:divBdr>
                        <w:top w:val="none" w:sz="0" w:space="0" w:color="auto"/>
                        <w:left w:val="none" w:sz="0" w:space="0" w:color="auto"/>
                        <w:bottom w:val="none" w:sz="0" w:space="0" w:color="auto"/>
                        <w:right w:val="none" w:sz="0" w:space="0" w:color="auto"/>
                      </w:divBdr>
                    </w:div>
                  </w:divsChild>
                </w:div>
                <w:div w:id="673413753">
                  <w:marLeft w:val="0"/>
                  <w:marRight w:val="0"/>
                  <w:marTop w:val="0"/>
                  <w:marBottom w:val="0"/>
                  <w:divBdr>
                    <w:top w:val="none" w:sz="0" w:space="0" w:color="auto"/>
                    <w:left w:val="none" w:sz="0" w:space="0" w:color="auto"/>
                    <w:bottom w:val="none" w:sz="0" w:space="0" w:color="auto"/>
                    <w:right w:val="none" w:sz="0" w:space="0" w:color="auto"/>
                  </w:divBdr>
                  <w:divsChild>
                    <w:div w:id="1162158150">
                      <w:marLeft w:val="0"/>
                      <w:marRight w:val="0"/>
                      <w:marTop w:val="0"/>
                      <w:marBottom w:val="0"/>
                      <w:divBdr>
                        <w:top w:val="none" w:sz="0" w:space="0" w:color="auto"/>
                        <w:left w:val="none" w:sz="0" w:space="0" w:color="auto"/>
                        <w:bottom w:val="none" w:sz="0" w:space="0" w:color="auto"/>
                        <w:right w:val="none" w:sz="0" w:space="0" w:color="auto"/>
                      </w:divBdr>
                    </w:div>
                  </w:divsChild>
                </w:div>
                <w:div w:id="937760423">
                  <w:marLeft w:val="0"/>
                  <w:marRight w:val="0"/>
                  <w:marTop w:val="0"/>
                  <w:marBottom w:val="0"/>
                  <w:divBdr>
                    <w:top w:val="none" w:sz="0" w:space="0" w:color="auto"/>
                    <w:left w:val="none" w:sz="0" w:space="0" w:color="auto"/>
                    <w:bottom w:val="none" w:sz="0" w:space="0" w:color="auto"/>
                    <w:right w:val="none" w:sz="0" w:space="0" w:color="auto"/>
                  </w:divBdr>
                  <w:divsChild>
                    <w:div w:id="454912466">
                      <w:marLeft w:val="0"/>
                      <w:marRight w:val="0"/>
                      <w:marTop w:val="0"/>
                      <w:marBottom w:val="0"/>
                      <w:divBdr>
                        <w:top w:val="none" w:sz="0" w:space="0" w:color="auto"/>
                        <w:left w:val="none" w:sz="0" w:space="0" w:color="auto"/>
                        <w:bottom w:val="none" w:sz="0" w:space="0" w:color="auto"/>
                        <w:right w:val="none" w:sz="0" w:space="0" w:color="auto"/>
                      </w:divBdr>
                    </w:div>
                  </w:divsChild>
                </w:div>
                <w:div w:id="1026755803">
                  <w:marLeft w:val="0"/>
                  <w:marRight w:val="0"/>
                  <w:marTop w:val="0"/>
                  <w:marBottom w:val="0"/>
                  <w:divBdr>
                    <w:top w:val="none" w:sz="0" w:space="0" w:color="auto"/>
                    <w:left w:val="none" w:sz="0" w:space="0" w:color="auto"/>
                    <w:bottom w:val="none" w:sz="0" w:space="0" w:color="auto"/>
                    <w:right w:val="none" w:sz="0" w:space="0" w:color="auto"/>
                  </w:divBdr>
                  <w:divsChild>
                    <w:div w:id="125662841">
                      <w:marLeft w:val="0"/>
                      <w:marRight w:val="0"/>
                      <w:marTop w:val="0"/>
                      <w:marBottom w:val="0"/>
                      <w:divBdr>
                        <w:top w:val="none" w:sz="0" w:space="0" w:color="auto"/>
                        <w:left w:val="none" w:sz="0" w:space="0" w:color="auto"/>
                        <w:bottom w:val="none" w:sz="0" w:space="0" w:color="auto"/>
                        <w:right w:val="none" w:sz="0" w:space="0" w:color="auto"/>
                      </w:divBdr>
                    </w:div>
                  </w:divsChild>
                </w:div>
                <w:div w:id="825127201">
                  <w:marLeft w:val="0"/>
                  <w:marRight w:val="0"/>
                  <w:marTop w:val="0"/>
                  <w:marBottom w:val="0"/>
                  <w:divBdr>
                    <w:top w:val="none" w:sz="0" w:space="0" w:color="auto"/>
                    <w:left w:val="none" w:sz="0" w:space="0" w:color="auto"/>
                    <w:bottom w:val="none" w:sz="0" w:space="0" w:color="auto"/>
                    <w:right w:val="none" w:sz="0" w:space="0" w:color="auto"/>
                  </w:divBdr>
                  <w:divsChild>
                    <w:div w:id="1198391941">
                      <w:marLeft w:val="0"/>
                      <w:marRight w:val="0"/>
                      <w:marTop w:val="0"/>
                      <w:marBottom w:val="0"/>
                      <w:divBdr>
                        <w:top w:val="none" w:sz="0" w:space="0" w:color="auto"/>
                        <w:left w:val="none" w:sz="0" w:space="0" w:color="auto"/>
                        <w:bottom w:val="none" w:sz="0" w:space="0" w:color="auto"/>
                        <w:right w:val="none" w:sz="0" w:space="0" w:color="auto"/>
                      </w:divBdr>
                    </w:div>
                  </w:divsChild>
                </w:div>
                <w:div w:id="543520087">
                  <w:marLeft w:val="0"/>
                  <w:marRight w:val="0"/>
                  <w:marTop w:val="0"/>
                  <w:marBottom w:val="0"/>
                  <w:divBdr>
                    <w:top w:val="none" w:sz="0" w:space="0" w:color="auto"/>
                    <w:left w:val="none" w:sz="0" w:space="0" w:color="auto"/>
                    <w:bottom w:val="none" w:sz="0" w:space="0" w:color="auto"/>
                    <w:right w:val="none" w:sz="0" w:space="0" w:color="auto"/>
                  </w:divBdr>
                  <w:divsChild>
                    <w:div w:id="492139923">
                      <w:marLeft w:val="0"/>
                      <w:marRight w:val="0"/>
                      <w:marTop w:val="0"/>
                      <w:marBottom w:val="0"/>
                      <w:divBdr>
                        <w:top w:val="none" w:sz="0" w:space="0" w:color="auto"/>
                        <w:left w:val="none" w:sz="0" w:space="0" w:color="auto"/>
                        <w:bottom w:val="none" w:sz="0" w:space="0" w:color="auto"/>
                        <w:right w:val="none" w:sz="0" w:space="0" w:color="auto"/>
                      </w:divBdr>
                    </w:div>
                  </w:divsChild>
                </w:div>
                <w:div w:id="222063594">
                  <w:marLeft w:val="0"/>
                  <w:marRight w:val="0"/>
                  <w:marTop w:val="0"/>
                  <w:marBottom w:val="0"/>
                  <w:divBdr>
                    <w:top w:val="none" w:sz="0" w:space="0" w:color="auto"/>
                    <w:left w:val="none" w:sz="0" w:space="0" w:color="auto"/>
                    <w:bottom w:val="none" w:sz="0" w:space="0" w:color="auto"/>
                    <w:right w:val="none" w:sz="0" w:space="0" w:color="auto"/>
                  </w:divBdr>
                  <w:divsChild>
                    <w:div w:id="876622301">
                      <w:marLeft w:val="0"/>
                      <w:marRight w:val="0"/>
                      <w:marTop w:val="0"/>
                      <w:marBottom w:val="0"/>
                      <w:divBdr>
                        <w:top w:val="none" w:sz="0" w:space="0" w:color="auto"/>
                        <w:left w:val="none" w:sz="0" w:space="0" w:color="auto"/>
                        <w:bottom w:val="none" w:sz="0" w:space="0" w:color="auto"/>
                        <w:right w:val="none" w:sz="0" w:space="0" w:color="auto"/>
                      </w:divBdr>
                    </w:div>
                  </w:divsChild>
                </w:div>
                <w:div w:id="1594432364">
                  <w:marLeft w:val="0"/>
                  <w:marRight w:val="0"/>
                  <w:marTop w:val="0"/>
                  <w:marBottom w:val="0"/>
                  <w:divBdr>
                    <w:top w:val="none" w:sz="0" w:space="0" w:color="auto"/>
                    <w:left w:val="none" w:sz="0" w:space="0" w:color="auto"/>
                    <w:bottom w:val="none" w:sz="0" w:space="0" w:color="auto"/>
                    <w:right w:val="none" w:sz="0" w:space="0" w:color="auto"/>
                  </w:divBdr>
                  <w:divsChild>
                    <w:div w:id="158085286">
                      <w:marLeft w:val="0"/>
                      <w:marRight w:val="0"/>
                      <w:marTop w:val="0"/>
                      <w:marBottom w:val="0"/>
                      <w:divBdr>
                        <w:top w:val="none" w:sz="0" w:space="0" w:color="auto"/>
                        <w:left w:val="none" w:sz="0" w:space="0" w:color="auto"/>
                        <w:bottom w:val="none" w:sz="0" w:space="0" w:color="auto"/>
                        <w:right w:val="none" w:sz="0" w:space="0" w:color="auto"/>
                      </w:divBdr>
                    </w:div>
                  </w:divsChild>
                </w:div>
                <w:div w:id="1030571135">
                  <w:marLeft w:val="0"/>
                  <w:marRight w:val="0"/>
                  <w:marTop w:val="0"/>
                  <w:marBottom w:val="0"/>
                  <w:divBdr>
                    <w:top w:val="none" w:sz="0" w:space="0" w:color="auto"/>
                    <w:left w:val="none" w:sz="0" w:space="0" w:color="auto"/>
                    <w:bottom w:val="none" w:sz="0" w:space="0" w:color="auto"/>
                    <w:right w:val="none" w:sz="0" w:space="0" w:color="auto"/>
                  </w:divBdr>
                  <w:divsChild>
                    <w:div w:id="361707685">
                      <w:marLeft w:val="0"/>
                      <w:marRight w:val="0"/>
                      <w:marTop w:val="0"/>
                      <w:marBottom w:val="0"/>
                      <w:divBdr>
                        <w:top w:val="none" w:sz="0" w:space="0" w:color="auto"/>
                        <w:left w:val="none" w:sz="0" w:space="0" w:color="auto"/>
                        <w:bottom w:val="none" w:sz="0" w:space="0" w:color="auto"/>
                        <w:right w:val="none" w:sz="0" w:space="0" w:color="auto"/>
                      </w:divBdr>
                    </w:div>
                  </w:divsChild>
                </w:div>
                <w:div w:id="1398166972">
                  <w:marLeft w:val="0"/>
                  <w:marRight w:val="0"/>
                  <w:marTop w:val="0"/>
                  <w:marBottom w:val="0"/>
                  <w:divBdr>
                    <w:top w:val="none" w:sz="0" w:space="0" w:color="auto"/>
                    <w:left w:val="none" w:sz="0" w:space="0" w:color="auto"/>
                    <w:bottom w:val="none" w:sz="0" w:space="0" w:color="auto"/>
                    <w:right w:val="none" w:sz="0" w:space="0" w:color="auto"/>
                  </w:divBdr>
                  <w:divsChild>
                    <w:div w:id="1493520385">
                      <w:marLeft w:val="0"/>
                      <w:marRight w:val="0"/>
                      <w:marTop w:val="0"/>
                      <w:marBottom w:val="0"/>
                      <w:divBdr>
                        <w:top w:val="none" w:sz="0" w:space="0" w:color="auto"/>
                        <w:left w:val="none" w:sz="0" w:space="0" w:color="auto"/>
                        <w:bottom w:val="none" w:sz="0" w:space="0" w:color="auto"/>
                        <w:right w:val="none" w:sz="0" w:space="0" w:color="auto"/>
                      </w:divBdr>
                    </w:div>
                  </w:divsChild>
                </w:div>
                <w:div w:id="236671707">
                  <w:marLeft w:val="0"/>
                  <w:marRight w:val="0"/>
                  <w:marTop w:val="0"/>
                  <w:marBottom w:val="0"/>
                  <w:divBdr>
                    <w:top w:val="none" w:sz="0" w:space="0" w:color="auto"/>
                    <w:left w:val="none" w:sz="0" w:space="0" w:color="auto"/>
                    <w:bottom w:val="none" w:sz="0" w:space="0" w:color="auto"/>
                    <w:right w:val="none" w:sz="0" w:space="0" w:color="auto"/>
                  </w:divBdr>
                  <w:divsChild>
                    <w:div w:id="914170089">
                      <w:marLeft w:val="0"/>
                      <w:marRight w:val="0"/>
                      <w:marTop w:val="0"/>
                      <w:marBottom w:val="0"/>
                      <w:divBdr>
                        <w:top w:val="none" w:sz="0" w:space="0" w:color="auto"/>
                        <w:left w:val="none" w:sz="0" w:space="0" w:color="auto"/>
                        <w:bottom w:val="none" w:sz="0" w:space="0" w:color="auto"/>
                        <w:right w:val="none" w:sz="0" w:space="0" w:color="auto"/>
                      </w:divBdr>
                    </w:div>
                  </w:divsChild>
                </w:div>
                <w:div w:id="1013648103">
                  <w:marLeft w:val="0"/>
                  <w:marRight w:val="0"/>
                  <w:marTop w:val="0"/>
                  <w:marBottom w:val="0"/>
                  <w:divBdr>
                    <w:top w:val="none" w:sz="0" w:space="0" w:color="auto"/>
                    <w:left w:val="none" w:sz="0" w:space="0" w:color="auto"/>
                    <w:bottom w:val="none" w:sz="0" w:space="0" w:color="auto"/>
                    <w:right w:val="none" w:sz="0" w:space="0" w:color="auto"/>
                  </w:divBdr>
                  <w:divsChild>
                    <w:div w:id="1259756105">
                      <w:marLeft w:val="0"/>
                      <w:marRight w:val="0"/>
                      <w:marTop w:val="0"/>
                      <w:marBottom w:val="0"/>
                      <w:divBdr>
                        <w:top w:val="none" w:sz="0" w:space="0" w:color="auto"/>
                        <w:left w:val="none" w:sz="0" w:space="0" w:color="auto"/>
                        <w:bottom w:val="none" w:sz="0" w:space="0" w:color="auto"/>
                        <w:right w:val="none" w:sz="0" w:space="0" w:color="auto"/>
                      </w:divBdr>
                    </w:div>
                  </w:divsChild>
                </w:div>
                <w:div w:id="287665864">
                  <w:marLeft w:val="0"/>
                  <w:marRight w:val="0"/>
                  <w:marTop w:val="0"/>
                  <w:marBottom w:val="0"/>
                  <w:divBdr>
                    <w:top w:val="none" w:sz="0" w:space="0" w:color="auto"/>
                    <w:left w:val="none" w:sz="0" w:space="0" w:color="auto"/>
                    <w:bottom w:val="none" w:sz="0" w:space="0" w:color="auto"/>
                    <w:right w:val="none" w:sz="0" w:space="0" w:color="auto"/>
                  </w:divBdr>
                  <w:divsChild>
                    <w:div w:id="1328361626">
                      <w:marLeft w:val="0"/>
                      <w:marRight w:val="0"/>
                      <w:marTop w:val="0"/>
                      <w:marBottom w:val="0"/>
                      <w:divBdr>
                        <w:top w:val="none" w:sz="0" w:space="0" w:color="auto"/>
                        <w:left w:val="none" w:sz="0" w:space="0" w:color="auto"/>
                        <w:bottom w:val="none" w:sz="0" w:space="0" w:color="auto"/>
                        <w:right w:val="none" w:sz="0" w:space="0" w:color="auto"/>
                      </w:divBdr>
                    </w:div>
                  </w:divsChild>
                </w:div>
                <w:div w:id="283776078">
                  <w:marLeft w:val="0"/>
                  <w:marRight w:val="0"/>
                  <w:marTop w:val="0"/>
                  <w:marBottom w:val="0"/>
                  <w:divBdr>
                    <w:top w:val="none" w:sz="0" w:space="0" w:color="auto"/>
                    <w:left w:val="none" w:sz="0" w:space="0" w:color="auto"/>
                    <w:bottom w:val="none" w:sz="0" w:space="0" w:color="auto"/>
                    <w:right w:val="none" w:sz="0" w:space="0" w:color="auto"/>
                  </w:divBdr>
                  <w:divsChild>
                    <w:div w:id="413478665">
                      <w:marLeft w:val="0"/>
                      <w:marRight w:val="0"/>
                      <w:marTop w:val="0"/>
                      <w:marBottom w:val="0"/>
                      <w:divBdr>
                        <w:top w:val="none" w:sz="0" w:space="0" w:color="auto"/>
                        <w:left w:val="none" w:sz="0" w:space="0" w:color="auto"/>
                        <w:bottom w:val="none" w:sz="0" w:space="0" w:color="auto"/>
                        <w:right w:val="none" w:sz="0" w:space="0" w:color="auto"/>
                      </w:divBdr>
                    </w:div>
                  </w:divsChild>
                </w:div>
                <w:div w:id="1995914454">
                  <w:marLeft w:val="0"/>
                  <w:marRight w:val="0"/>
                  <w:marTop w:val="0"/>
                  <w:marBottom w:val="0"/>
                  <w:divBdr>
                    <w:top w:val="none" w:sz="0" w:space="0" w:color="auto"/>
                    <w:left w:val="none" w:sz="0" w:space="0" w:color="auto"/>
                    <w:bottom w:val="none" w:sz="0" w:space="0" w:color="auto"/>
                    <w:right w:val="none" w:sz="0" w:space="0" w:color="auto"/>
                  </w:divBdr>
                  <w:divsChild>
                    <w:div w:id="2362235">
                      <w:marLeft w:val="0"/>
                      <w:marRight w:val="0"/>
                      <w:marTop w:val="0"/>
                      <w:marBottom w:val="0"/>
                      <w:divBdr>
                        <w:top w:val="none" w:sz="0" w:space="0" w:color="auto"/>
                        <w:left w:val="none" w:sz="0" w:space="0" w:color="auto"/>
                        <w:bottom w:val="none" w:sz="0" w:space="0" w:color="auto"/>
                        <w:right w:val="none" w:sz="0" w:space="0" w:color="auto"/>
                      </w:divBdr>
                    </w:div>
                  </w:divsChild>
                </w:div>
                <w:div w:id="53089769">
                  <w:marLeft w:val="0"/>
                  <w:marRight w:val="0"/>
                  <w:marTop w:val="0"/>
                  <w:marBottom w:val="0"/>
                  <w:divBdr>
                    <w:top w:val="none" w:sz="0" w:space="0" w:color="auto"/>
                    <w:left w:val="none" w:sz="0" w:space="0" w:color="auto"/>
                    <w:bottom w:val="none" w:sz="0" w:space="0" w:color="auto"/>
                    <w:right w:val="none" w:sz="0" w:space="0" w:color="auto"/>
                  </w:divBdr>
                  <w:divsChild>
                    <w:div w:id="2003923679">
                      <w:marLeft w:val="0"/>
                      <w:marRight w:val="0"/>
                      <w:marTop w:val="0"/>
                      <w:marBottom w:val="0"/>
                      <w:divBdr>
                        <w:top w:val="none" w:sz="0" w:space="0" w:color="auto"/>
                        <w:left w:val="none" w:sz="0" w:space="0" w:color="auto"/>
                        <w:bottom w:val="none" w:sz="0" w:space="0" w:color="auto"/>
                        <w:right w:val="none" w:sz="0" w:space="0" w:color="auto"/>
                      </w:divBdr>
                    </w:div>
                  </w:divsChild>
                </w:div>
                <w:div w:id="615719100">
                  <w:marLeft w:val="0"/>
                  <w:marRight w:val="0"/>
                  <w:marTop w:val="0"/>
                  <w:marBottom w:val="0"/>
                  <w:divBdr>
                    <w:top w:val="none" w:sz="0" w:space="0" w:color="auto"/>
                    <w:left w:val="none" w:sz="0" w:space="0" w:color="auto"/>
                    <w:bottom w:val="none" w:sz="0" w:space="0" w:color="auto"/>
                    <w:right w:val="none" w:sz="0" w:space="0" w:color="auto"/>
                  </w:divBdr>
                  <w:divsChild>
                    <w:div w:id="577903896">
                      <w:marLeft w:val="0"/>
                      <w:marRight w:val="0"/>
                      <w:marTop w:val="0"/>
                      <w:marBottom w:val="0"/>
                      <w:divBdr>
                        <w:top w:val="none" w:sz="0" w:space="0" w:color="auto"/>
                        <w:left w:val="none" w:sz="0" w:space="0" w:color="auto"/>
                        <w:bottom w:val="none" w:sz="0" w:space="0" w:color="auto"/>
                        <w:right w:val="none" w:sz="0" w:space="0" w:color="auto"/>
                      </w:divBdr>
                    </w:div>
                  </w:divsChild>
                </w:div>
                <w:div w:id="1645156934">
                  <w:marLeft w:val="0"/>
                  <w:marRight w:val="0"/>
                  <w:marTop w:val="0"/>
                  <w:marBottom w:val="0"/>
                  <w:divBdr>
                    <w:top w:val="none" w:sz="0" w:space="0" w:color="auto"/>
                    <w:left w:val="none" w:sz="0" w:space="0" w:color="auto"/>
                    <w:bottom w:val="none" w:sz="0" w:space="0" w:color="auto"/>
                    <w:right w:val="none" w:sz="0" w:space="0" w:color="auto"/>
                  </w:divBdr>
                  <w:divsChild>
                    <w:div w:id="1294140635">
                      <w:marLeft w:val="0"/>
                      <w:marRight w:val="0"/>
                      <w:marTop w:val="0"/>
                      <w:marBottom w:val="0"/>
                      <w:divBdr>
                        <w:top w:val="none" w:sz="0" w:space="0" w:color="auto"/>
                        <w:left w:val="none" w:sz="0" w:space="0" w:color="auto"/>
                        <w:bottom w:val="none" w:sz="0" w:space="0" w:color="auto"/>
                        <w:right w:val="none" w:sz="0" w:space="0" w:color="auto"/>
                      </w:divBdr>
                    </w:div>
                  </w:divsChild>
                </w:div>
                <w:div w:id="433788150">
                  <w:marLeft w:val="0"/>
                  <w:marRight w:val="0"/>
                  <w:marTop w:val="0"/>
                  <w:marBottom w:val="0"/>
                  <w:divBdr>
                    <w:top w:val="none" w:sz="0" w:space="0" w:color="auto"/>
                    <w:left w:val="none" w:sz="0" w:space="0" w:color="auto"/>
                    <w:bottom w:val="none" w:sz="0" w:space="0" w:color="auto"/>
                    <w:right w:val="none" w:sz="0" w:space="0" w:color="auto"/>
                  </w:divBdr>
                  <w:divsChild>
                    <w:div w:id="2045982711">
                      <w:marLeft w:val="0"/>
                      <w:marRight w:val="0"/>
                      <w:marTop w:val="0"/>
                      <w:marBottom w:val="0"/>
                      <w:divBdr>
                        <w:top w:val="none" w:sz="0" w:space="0" w:color="auto"/>
                        <w:left w:val="none" w:sz="0" w:space="0" w:color="auto"/>
                        <w:bottom w:val="none" w:sz="0" w:space="0" w:color="auto"/>
                        <w:right w:val="none" w:sz="0" w:space="0" w:color="auto"/>
                      </w:divBdr>
                    </w:div>
                  </w:divsChild>
                </w:div>
                <w:div w:id="2007780690">
                  <w:marLeft w:val="0"/>
                  <w:marRight w:val="0"/>
                  <w:marTop w:val="0"/>
                  <w:marBottom w:val="0"/>
                  <w:divBdr>
                    <w:top w:val="none" w:sz="0" w:space="0" w:color="auto"/>
                    <w:left w:val="none" w:sz="0" w:space="0" w:color="auto"/>
                    <w:bottom w:val="none" w:sz="0" w:space="0" w:color="auto"/>
                    <w:right w:val="none" w:sz="0" w:space="0" w:color="auto"/>
                  </w:divBdr>
                  <w:divsChild>
                    <w:div w:id="658583095">
                      <w:marLeft w:val="0"/>
                      <w:marRight w:val="0"/>
                      <w:marTop w:val="0"/>
                      <w:marBottom w:val="0"/>
                      <w:divBdr>
                        <w:top w:val="none" w:sz="0" w:space="0" w:color="auto"/>
                        <w:left w:val="none" w:sz="0" w:space="0" w:color="auto"/>
                        <w:bottom w:val="none" w:sz="0" w:space="0" w:color="auto"/>
                        <w:right w:val="none" w:sz="0" w:space="0" w:color="auto"/>
                      </w:divBdr>
                    </w:div>
                  </w:divsChild>
                </w:div>
                <w:div w:id="882256294">
                  <w:marLeft w:val="0"/>
                  <w:marRight w:val="0"/>
                  <w:marTop w:val="0"/>
                  <w:marBottom w:val="0"/>
                  <w:divBdr>
                    <w:top w:val="none" w:sz="0" w:space="0" w:color="auto"/>
                    <w:left w:val="none" w:sz="0" w:space="0" w:color="auto"/>
                    <w:bottom w:val="none" w:sz="0" w:space="0" w:color="auto"/>
                    <w:right w:val="none" w:sz="0" w:space="0" w:color="auto"/>
                  </w:divBdr>
                  <w:divsChild>
                    <w:div w:id="1490637237">
                      <w:marLeft w:val="0"/>
                      <w:marRight w:val="0"/>
                      <w:marTop w:val="0"/>
                      <w:marBottom w:val="0"/>
                      <w:divBdr>
                        <w:top w:val="none" w:sz="0" w:space="0" w:color="auto"/>
                        <w:left w:val="none" w:sz="0" w:space="0" w:color="auto"/>
                        <w:bottom w:val="none" w:sz="0" w:space="0" w:color="auto"/>
                        <w:right w:val="none" w:sz="0" w:space="0" w:color="auto"/>
                      </w:divBdr>
                    </w:div>
                  </w:divsChild>
                </w:div>
                <w:div w:id="763456758">
                  <w:marLeft w:val="0"/>
                  <w:marRight w:val="0"/>
                  <w:marTop w:val="0"/>
                  <w:marBottom w:val="0"/>
                  <w:divBdr>
                    <w:top w:val="none" w:sz="0" w:space="0" w:color="auto"/>
                    <w:left w:val="none" w:sz="0" w:space="0" w:color="auto"/>
                    <w:bottom w:val="none" w:sz="0" w:space="0" w:color="auto"/>
                    <w:right w:val="none" w:sz="0" w:space="0" w:color="auto"/>
                  </w:divBdr>
                  <w:divsChild>
                    <w:div w:id="1772165046">
                      <w:marLeft w:val="0"/>
                      <w:marRight w:val="0"/>
                      <w:marTop w:val="0"/>
                      <w:marBottom w:val="0"/>
                      <w:divBdr>
                        <w:top w:val="none" w:sz="0" w:space="0" w:color="auto"/>
                        <w:left w:val="none" w:sz="0" w:space="0" w:color="auto"/>
                        <w:bottom w:val="none" w:sz="0" w:space="0" w:color="auto"/>
                        <w:right w:val="none" w:sz="0" w:space="0" w:color="auto"/>
                      </w:divBdr>
                    </w:div>
                  </w:divsChild>
                </w:div>
                <w:div w:id="1013145490">
                  <w:marLeft w:val="0"/>
                  <w:marRight w:val="0"/>
                  <w:marTop w:val="0"/>
                  <w:marBottom w:val="0"/>
                  <w:divBdr>
                    <w:top w:val="none" w:sz="0" w:space="0" w:color="auto"/>
                    <w:left w:val="none" w:sz="0" w:space="0" w:color="auto"/>
                    <w:bottom w:val="none" w:sz="0" w:space="0" w:color="auto"/>
                    <w:right w:val="none" w:sz="0" w:space="0" w:color="auto"/>
                  </w:divBdr>
                  <w:divsChild>
                    <w:div w:id="961425820">
                      <w:marLeft w:val="0"/>
                      <w:marRight w:val="0"/>
                      <w:marTop w:val="0"/>
                      <w:marBottom w:val="0"/>
                      <w:divBdr>
                        <w:top w:val="none" w:sz="0" w:space="0" w:color="auto"/>
                        <w:left w:val="none" w:sz="0" w:space="0" w:color="auto"/>
                        <w:bottom w:val="none" w:sz="0" w:space="0" w:color="auto"/>
                        <w:right w:val="none" w:sz="0" w:space="0" w:color="auto"/>
                      </w:divBdr>
                    </w:div>
                  </w:divsChild>
                </w:div>
                <w:div w:id="1615745637">
                  <w:marLeft w:val="0"/>
                  <w:marRight w:val="0"/>
                  <w:marTop w:val="0"/>
                  <w:marBottom w:val="0"/>
                  <w:divBdr>
                    <w:top w:val="none" w:sz="0" w:space="0" w:color="auto"/>
                    <w:left w:val="none" w:sz="0" w:space="0" w:color="auto"/>
                    <w:bottom w:val="none" w:sz="0" w:space="0" w:color="auto"/>
                    <w:right w:val="none" w:sz="0" w:space="0" w:color="auto"/>
                  </w:divBdr>
                  <w:divsChild>
                    <w:div w:id="226960519">
                      <w:marLeft w:val="0"/>
                      <w:marRight w:val="0"/>
                      <w:marTop w:val="0"/>
                      <w:marBottom w:val="0"/>
                      <w:divBdr>
                        <w:top w:val="none" w:sz="0" w:space="0" w:color="auto"/>
                        <w:left w:val="none" w:sz="0" w:space="0" w:color="auto"/>
                        <w:bottom w:val="none" w:sz="0" w:space="0" w:color="auto"/>
                        <w:right w:val="none" w:sz="0" w:space="0" w:color="auto"/>
                      </w:divBdr>
                    </w:div>
                  </w:divsChild>
                </w:div>
                <w:div w:id="708652205">
                  <w:marLeft w:val="0"/>
                  <w:marRight w:val="0"/>
                  <w:marTop w:val="0"/>
                  <w:marBottom w:val="0"/>
                  <w:divBdr>
                    <w:top w:val="none" w:sz="0" w:space="0" w:color="auto"/>
                    <w:left w:val="none" w:sz="0" w:space="0" w:color="auto"/>
                    <w:bottom w:val="none" w:sz="0" w:space="0" w:color="auto"/>
                    <w:right w:val="none" w:sz="0" w:space="0" w:color="auto"/>
                  </w:divBdr>
                  <w:divsChild>
                    <w:div w:id="340396407">
                      <w:marLeft w:val="0"/>
                      <w:marRight w:val="0"/>
                      <w:marTop w:val="0"/>
                      <w:marBottom w:val="0"/>
                      <w:divBdr>
                        <w:top w:val="none" w:sz="0" w:space="0" w:color="auto"/>
                        <w:left w:val="none" w:sz="0" w:space="0" w:color="auto"/>
                        <w:bottom w:val="none" w:sz="0" w:space="0" w:color="auto"/>
                        <w:right w:val="none" w:sz="0" w:space="0" w:color="auto"/>
                      </w:divBdr>
                    </w:div>
                  </w:divsChild>
                </w:div>
                <w:div w:id="1779791125">
                  <w:marLeft w:val="0"/>
                  <w:marRight w:val="0"/>
                  <w:marTop w:val="0"/>
                  <w:marBottom w:val="0"/>
                  <w:divBdr>
                    <w:top w:val="none" w:sz="0" w:space="0" w:color="auto"/>
                    <w:left w:val="none" w:sz="0" w:space="0" w:color="auto"/>
                    <w:bottom w:val="none" w:sz="0" w:space="0" w:color="auto"/>
                    <w:right w:val="none" w:sz="0" w:space="0" w:color="auto"/>
                  </w:divBdr>
                  <w:divsChild>
                    <w:div w:id="2001157671">
                      <w:marLeft w:val="0"/>
                      <w:marRight w:val="0"/>
                      <w:marTop w:val="0"/>
                      <w:marBottom w:val="0"/>
                      <w:divBdr>
                        <w:top w:val="none" w:sz="0" w:space="0" w:color="auto"/>
                        <w:left w:val="none" w:sz="0" w:space="0" w:color="auto"/>
                        <w:bottom w:val="none" w:sz="0" w:space="0" w:color="auto"/>
                        <w:right w:val="none" w:sz="0" w:space="0" w:color="auto"/>
                      </w:divBdr>
                    </w:div>
                  </w:divsChild>
                </w:div>
                <w:div w:id="190925776">
                  <w:marLeft w:val="0"/>
                  <w:marRight w:val="0"/>
                  <w:marTop w:val="0"/>
                  <w:marBottom w:val="0"/>
                  <w:divBdr>
                    <w:top w:val="none" w:sz="0" w:space="0" w:color="auto"/>
                    <w:left w:val="none" w:sz="0" w:space="0" w:color="auto"/>
                    <w:bottom w:val="none" w:sz="0" w:space="0" w:color="auto"/>
                    <w:right w:val="none" w:sz="0" w:space="0" w:color="auto"/>
                  </w:divBdr>
                  <w:divsChild>
                    <w:div w:id="1473281383">
                      <w:marLeft w:val="0"/>
                      <w:marRight w:val="0"/>
                      <w:marTop w:val="0"/>
                      <w:marBottom w:val="0"/>
                      <w:divBdr>
                        <w:top w:val="none" w:sz="0" w:space="0" w:color="auto"/>
                        <w:left w:val="none" w:sz="0" w:space="0" w:color="auto"/>
                        <w:bottom w:val="none" w:sz="0" w:space="0" w:color="auto"/>
                        <w:right w:val="none" w:sz="0" w:space="0" w:color="auto"/>
                      </w:divBdr>
                    </w:div>
                  </w:divsChild>
                </w:div>
                <w:div w:id="1529297294">
                  <w:marLeft w:val="0"/>
                  <w:marRight w:val="0"/>
                  <w:marTop w:val="0"/>
                  <w:marBottom w:val="0"/>
                  <w:divBdr>
                    <w:top w:val="none" w:sz="0" w:space="0" w:color="auto"/>
                    <w:left w:val="none" w:sz="0" w:space="0" w:color="auto"/>
                    <w:bottom w:val="none" w:sz="0" w:space="0" w:color="auto"/>
                    <w:right w:val="none" w:sz="0" w:space="0" w:color="auto"/>
                  </w:divBdr>
                  <w:divsChild>
                    <w:div w:id="2143379432">
                      <w:marLeft w:val="0"/>
                      <w:marRight w:val="0"/>
                      <w:marTop w:val="0"/>
                      <w:marBottom w:val="0"/>
                      <w:divBdr>
                        <w:top w:val="none" w:sz="0" w:space="0" w:color="auto"/>
                        <w:left w:val="none" w:sz="0" w:space="0" w:color="auto"/>
                        <w:bottom w:val="none" w:sz="0" w:space="0" w:color="auto"/>
                        <w:right w:val="none" w:sz="0" w:space="0" w:color="auto"/>
                      </w:divBdr>
                    </w:div>
                  </w:divsChild>
                </w:div>
                <w:div w:id="1969816960">
                  <w:marLeft w:val="0"/>
                  <w:marRight w:val="0"/>
                  <w:marTop w:val="0"/>
                  <w:marBottom w:val="0"/>
                  <w:divBdr>
                    <w:top w:val="none" w:sz="0" w:space="0" w:color="auto"/>
                    <w:left w:val="none" w:sz="0" w:space="0" w:color="auto"/>
                    <w:bottom w:val="none" w:sz="0" w:space="0" w:color="auto"/>
                    <w:right w:val="none" w:sz="0" w:space="0" w:color="auto"/>
                  </w:divBdr>
                  <w:divsChild>
                    <w:div w:id="237401266">
                      <w:marLeft w:val="0"/>
                      <w:marRight w:val="0"/>
                      <w:marTop w:val="0"/>
                      <w:marBottom w:val="0"/>
                      <w:divBdr>
                        <w:top w:val="none" w:sz="0" w:space="0" w:color="auto"/>
                        <w:left w:val="none" w:sz="0" w:space="0" w:color="auto"/>
                        <w:bottom w:val="none" w:sz="0" w:space="0" w:color="auto"/>
                        <w:right w:val="none" w:sz="0" w:space="0" w:color="auto"/>
                      </w:divBdr>
                    </w:div>
                  </w:divsChild>
                </w:div>
                <w:div w:id="301352433">
                  <w:marLeft w:val="0"/>
                  <w:marRight w:val="0"/>
                  <w:marTop w:val="0"/>
                  <w:marBottom w:val="0"/>
                  <w:divBdr>
                    <w:top w:val="none" w:sz="0" w:space="0" w:color="auto"/>
                    <w:left w:val="none" w:sz="0" w:space="0" w:color="auto"/>
                    <w:bottom w:val="none" w:sz="0" w:space="0" w:color="auto"/>
                    <w:right w:val="none" w:sz="0" w:space="0" w:color="auto"/>
                  </w:divBdr>
                  <w:divsChild>
                    <w:div w:id="62222434">
                      <w:marLeft w:val="0"/>
                      <w:marRight w:val="0"/>
                      <w:marTop w:val="0"/>
                      <w:marBottom w:val="0"/>
                      <w:divBdr>
                        <w:top w:val="none" w:sz="0" w:space="0" w:color="auto"/>
                        <w:left w:val="none" w:sz="0" w:space="0" w:color="auto"/>
                        <w:bottom w:val="none" w:sz="0" w:space="0" w:color="auto"/>
                        <w:right w:val="none" w:sz="0" w:space="0" w:color="auto"/>
                      </w:divBdr>
                    </w:div>
                  </w:divsChild>
                </w:div>
                <w:div w:id="373580909">
                  <w:marLeft w:val="0"/>
                  <w:marRight w:val="0"/>
                  <w:marTop w:val="0"/>
                  <w:marBottom w:val="0"/>
                  <w:divBdr>
                    <w:top w:val="none" w:sz="0" w:space="0" w:color="auto"/>
                    <w:left w:val="none" w:sz="0" w:space="0" w:color="auto"/>
                    <w:bottom w:val="none" w:sz="0" w:space="0" w:color="auto"/>
                    <w:right w:val="none" w:sz="0" w:space="0" w:color="auto"/>
                  </w:divBdr>
                  <w:divsChild>
                    <w:div w:id="1000499221">
                      <w:marLeft w:val="0"/>
                      <w:marRight w:val="0"/>
                      <w:marTop w:val="0"/>
                      <w:marBottom w:val="0"/>
                      <w:divBdr>
                        <w:top w:val="none" w:sz="0" w:space="0" w:color="auto"/>
                        <w:left w:val="none" w:sz="0" w:space="0" w:color="auto"/>
                        <w:bottom w:val="none" w:sz="0" w:space="0" w:color="auto"/>
                        <w:right w:val="none" w:sz="0" w:space="0" w:color="auto"/>
                      </w:divBdr>
                    </w:div>
                  </w:divsChild>
                </w:div>
                <w:div w:id="393041047">
                  <w:marLeft w:val="0"/>
                  <w:marRight w:val="0"/>
                  <w:marTop w:val="0"/>
                  <w:marBottom w:val="0"/>
                  <w:divBdr>
                    <w:top w:val="none" w:sz="0" w:space="0" w:color="auto"/>
                    <w:left w:val="none" w:sz="0" w:space="0" w:color="auto"/>
                    <w:bottom w:val="none" w:sz="0" w:space="0" w:color="auto"/>
                    <w:right w:val="none" w:sz="0" w:space="0" w:color="auto"/>
                  </w:divBdr>
                  <w:divsChild>
                    <w:div w:id="1651136489">
                      <w:marLeft w:val="0"/>
                      <w:marRight w:val="0"/>
                      <w:marTop w:val="0"/>
                      <w:marBottom w:val="0"/>
                      <w:divBdr>
                        <w:top w:val="none" w:sz="0" w:space="0" w:color="auto"/>
                        <w:left w:val="none" w:sz="0" w:space="0" w:color="auto"/>
                        <w:bottom w:val="none" w:sz="0" w:space="0" w:color="auto"/>
                        <w:right w:val="none" w:sz="0" w:space="0" w:color="auto"/>
                      </w:divBdr>
                    </w:div>
                  </w:divsChild>
                </w:div>
                <w:div w:id="1203323032">
                  <w:marLeft w:val="0"/>
                  <w:marRight w:val="0"/>
                  <w:marTop w:val="0"/>
                  <w:marBottom w:val="0"/>
                  <w:divBdr>
                    <w:top w:val="none" w:sz="0" w:space="0" w:color="auto"/>
                    <w:left w:val="none" w:sz="0" w:space="0" w:color="auto"/>
                    <w:bottom w:val="none" w:sz="0" w:space="0" w:color="auto"/>
                    <w:right w:val="none" w:sz="0" w:space="0" w:color="auto"/>
                  </w:divBdr>
                  <w:divsChild>
                    <w:div w:id="990061732">
                      <w:marLeft w:val="0"/>
                      <w:marRight w:val="0"/>
                      <w:marTop w:val="0"/>
                      <w:marBottom w:val="0"/>
                      <w:divBdr>
                        <w:top w:val="none" w:sz="0" w:space="0" w:color="auto"/>
                        <w:left w:val="none" w:sz="0" w:space="0" w:color="auto"/>
                        <w:bottom w:val="none" w:sz="0" w:space="0" w:color="auto"/>
                        <w:right w:val="none" w:sz="0" w:space="0" w:color="auto"/>
                      </w:divBdr>
                    </w:div>
                  </w:divsChild>
                </w:div>
                <w:div w:id="895356566">
                  <w:marLeft w:val="0"/>
                  <w:marRight w:val="0"/>
                  <w:marTop w:val="0"/>
                  <w:marBottom w:val="0"/>
                  <w:divBdr>
                    <w:top w:val="none" w:sz="0" w:space="0" w:color="auto"/>
                    <w:left w:val="none" w:sz="0" w:space="0" w:color="auto"/>
                    <w:bottom w:val="none" w:sz="0" w:space="0" w:color="auto"/>
                    <w:right w:val="none" w:sz="0" w:space="0" w:color="auto"/>
                  </w:divBdr>
                  <w:divsChild>
                    <w:div w:id="439882054">
                      <w:marLeft w:val="0"/>
                      <w:marRight w:val="0"/>
                      <w:marTop w:val="0"/>
                      <w:marBottom w:val="0"/>
                      <w:divBdr>
                        <w:top w:val="none" w:sz="0" w:space="0" w:color="auto"/>
                        <w:left w:val="none" w:sz="0" w:space="0" w:color="auto"/>
                        <w:bottom w:val="none" w:sz="0" w:space="0" w:color="auto"/>
                        <w:right w:val="none" w:sz="0" w:space="0" w:color="auto"/>
                      </w:divBdr>
                    </w:div>
                  </w:divsChild>
                </w:div>
                <w:div w:id="239605459">
                  <w:marLeft w:val="0"/>
                  <w:marRight w:val="0"/>
                  <w:marTop w:val="0"/>
                  <w:marBottom w:val="0"/>
                  <w:divBdr>
                    <w:top w:val="none" w:sz="0" w:space="0" w:color="auto"/>
                    <w:left w:val="none" w:sz="0" w:space="0" w:color="auto"/>
                    <w:bottom w:val="none" w:sz="0" w:space="0" w:color="auto"/>
                    <w:right w:val="none" w:sz="0" w:space="0" w:color="auto"/>
                  </w:divBdr>
                  <w:divsChild>
                    <w:div w:id="692805646">
                      <w:marLeft w:val="0"/>
                      <w:marRight w:val="0"/>
                      <w:marTop w:val="0"/>
                      <w:marBottom w:val="0"/>
                      <w:divBdr>
                        <w:top w:val="none" w:sz="0" w:space="0" w:color="auto"/>
                        <w:left w:val="none" w:sz="0" w:space="0" w:color="auto"/>
                        <w:bottom w:val="none" w:sz="0" w:space="0" w:color="auto"/>
                        <w:right w:val="none" w:sz="0" w:space="0" w:color="auto"/>
                      </w:divBdr>
                    </w:div>
                  </w:divsChild>
                </w:div>
                <w:div w:id="505024221">
                  <w:marLeft w:val="0"/>
                  <w:marRight w:val="0"/>
                  <w:marTop w:val="0"/>
                  <w:marBottom w:val="0"/>
                  <w:divBdr>
                    <w:top w:val="none" w:sz="0" w:space="0" w:color="auto"/>
                    <w:left w:val="none" w:sz="0" w:space="0" w:color="auto"/>
                    <w:bottom w:val="none" w:sz="0" w:space="0" w:color="auto"/>
                    <w:right w:val="none" w:sz="0" w:space="0" w:color="auto"/>
                  </w:divBdr>
                  <w:divsChild>
                    <w:div w:id="942423318">
                      <w:marLeft w:val="0"/>
                      <w:marRight w:val="0"/>
                      <w:marTop w:val="0"/>
                      <w:marBottom w:val="0"/>
                      <w:divBdr>
                        <w:top w:val="none" w:sz="0" w:space="0" w:color="auto"/>
                        <w:left w:val="none" w:sz="0" w:space="0" w:color="auto"/>
                        <w:bottom w:val="none" w:sz="0" w:space="0" w:color="auto"/>
                        <w:right w:val="none" w:sz="0" w:space="0" w:color="auto"/>
                      </w:divBdr>
                    </w:div>
                  </w:divsChild>
                </w:div>
                <w:div w:id="1986858069">
                  <w:marLeft w:val="0"/>
                  <w:marRight w:val="0"/>
                  <w:marTop w:val="0"/>
                  <w:marBottom w:val="0"/>
                  <w:divBdr>
                    <w:top w:val="none" w:sz="0" w:space="0" w:color="auto"/>
                    <w:left w:val="none" w:sz="0" w:space="0" w:color="auto"/>
                    <w:bottom w:val="none" w:sz="0" w:space="0" w:color="auto"/>
                    <w:right w:val="none" w:sz="0" w:space="0" w:color="auto"/>
                  </w:divBdr>
                  <w:divsChild>
                    <w:div w:id="1211654357">
                      <w:marLeft w:val="0"/>
                      <w:marRight w:val="0"/>
                      <w:marTop w:val="0"/>
                      <w:marBottom w:val="0"/>
                      <w:divBdr>
                        <w:top w:val="none" w:sz="0" w:space="0" w:color="auto"/>
                        <w:left w:val="none" w:sz="0" w:space="0" w:color="auto"/>
                        <w:bottom w:val="none" w:sz="0" w:space="0" w:color="auto"/>
                        <w:right w:val="none" w:sz="0" w:space="0" w:color="auto"/>
                      </w:divBdr>
                    </w:div>
                  </w:divsChild>
                </w:div>
                <w:div w:id="1816795970">
                  <w:marLeft w:val="0"/>
                  <w:marRight w:val="0"/>
                  <w:marTop w:val="0"/>
                  <w:marBottom w:val="0"/>
                  <w:divBdr>
                    <w:top w:val="none" w:sz="0" w:space="0" w:color="auto"/>
                    <w:left w:val="none" w:sz="0" w:space="0" w:color="auto"/>
                    <w:bottom w:val="none" w:sz="0" w:space="0" w:color="auto"/>
                    <w:right w:val="none" w:sz="0" w:space="0" w:color="auto"/>
                  </w:divBdr>
                  <w:divsChild>
                    <w:div w:id="396241645">
                      <w:marLeft w:val="0"/>
                      <w:marRight w:val="0"/>
                      <w:marTop w:val="0"/>
                      <w:marBottom w:val="0"/>
                      <w:divBdr>
                        <w:top w:val="none" w:sz="0" w:space="0" w:color="auto"/>
                        <w:left w:val="none" w:sz="0" w:space="0" w:color="auto"/>
                        <w:bottom w:val="none" w:sz="0" w:space="0" w:color="auto"/>
                        <w:right w:val="none" w:sz="0" w:space="0" w:color="auto"/>
                      </w:divBdr>
                    </w:div>
                  </w:divsChild>
                </w:div>
                <w:div w:id="223610043">
                  <w:marLeft w:val="0"/>
                  <w:marRight w:val="0"/>
                  <w:marTop w:val="0"/>
                  <w:marBottom w:val="0"/>
                  <w:divBdr>
                    <w:top w:val="none" w:sz="0" w:space="0" w:color="auto"/>
                    <w:left w:val="none" w:sz="0" w:space="0" w:color="auto"/>
                    <w:bottom w:val="none" w:sz="0" w:space="0" w:color="auto"/>
                    <w:right w:val="none" w:sz="0" w:space="0" w:color="auto"/>
                  </w:divBdr>
                  <w:divsChild>
                    <w:div w:id="11707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247">
          <w:marLeft w:val="0"/>
          <w:marRight w:val="0"/>
          <w:marTop w:val="0"/>
          <w:marBottom w:val="0"/>
          <w:divBdr>
            <w:top w:val="none" w:sz="0" w:space="0" w:color="auto"/>
            <w:left w:val="none" w:sz="0" w:space="0" w:color="auto"/>
            <w:bottom w:val="none" w:sz="0" w:space="0" w:color="auto"/>
            <w:right w:val="none" w:sz="0" w:space="0" w:color="auto"/>
          </w:divBdr>
        </w:div>
        <w:div w:id="65735491">
          <w:marLeft w:val="0"/>
          <w:marRight w:val="0"/>
          <w:marTop w:val="0"/>
          <w:marBottom w:val="0"/>
          <w:divBdr>
            <w:top w:val="none" w:sz="0" w:space="0" w:color="auto"/>
            <w:left w:val="none" w:sz="0" w:space="0" w:color="auto"/>
            <w:bottom w:val="none" w:sz="0" w:space="0" w:color="auto"/>
            <w:right w:val="none" w:sz="0" w:space="0" w:color="auto"/>
          </w:divBdr>
          <w:divsChild>
            <w:div w:id="1646624357">
              <w:marLeft w:val="-75"/>
              <w:marRight w:val="0"/>
              <w:marTop w:val="30"/>
              <w:marBottom w:val="30"/>
              <w:divBdr>
                <w:top w:val="none" w:sz="0" w:space="0" w:color="auto"/>
                <w:left w:val="none" w:sz="0" w:space="0" w:color="auto"/>
                <w:bottom w:val="none" w:sz="0" w:space="0" w:color="auto"/>
                <w:right w:val="none" w:sz="0" w:space="0" w:color="auto"/>
              </w:divBdr>
              <w:divsChild>
                <w:div w:id="802042280">
                  <w:marLeft w:val="0"/>
                  <w:marRight w:val="0"/>
                  <w:marTop w:val="0"/>
                  <w:marBottom w:val="0"/>
                  <w:divBdr>
                    <w:top w:val="none" w:sz="0" w:space="0" w:color="auto"/>
                    <w:left w:val="none" w:sz="0" w:space="0" w:color="auto"/>
                    <w:bottom w:val="none" w:sz="0" w:space="0" w:color="auto"/>
                    <w:right w:val="none" w:sz="0" w:space="0" w:color="auto"/>
                  </w:divBdr>
                  <w:divsChild>
                    <w:div w:id="1236665489">
                      <w:marLeft w:val="0"/>
                      <w:marRight w:val="0"/>
                      <w:marTop w:val="0"/>
                      <w:marBottom w:val="0"/>
                      <w:divBdr>
                        <w:top w:val="none" w:sz="0" w:space="0" w:color="auto"/>
                        <w:left w:val="none" w:sz="0" w:space="0" w:color="auto"/>
                        <w:bottom w:val="none" w:sz="0" w:space="0" w:color="auto"/>
                        <w:right w:val="none" w:sz="0" w:space="0" w:color="auto"/>
                      </w:divBdr>
                    </w:div>
                  </w:divsChild>
                </w:div>
                <w:div w:id="1163591752">
                  <w:marLeft w:val="0"/>
                  <w:marRight w:val="0"/>
                  <w:marTop w:val="0"/>
                  <w:marBottom w:val="0"/>
                  <w:divBdr>
                    <w:top w:val="none" w:sz="0" w:space="0" w:color="auto"/>
                    <w:left w:val="none" w:sz="0" w:space="0" w:color="auto"/>
                    <w:bottom w:val="none" w:sz="0" w:space="0" w:color="auto"/>
                    <w:right w:val="none" w:sz="0" w:space="0" w:color="auto"/>
                  </w:divBdr>
                  <w:divsChild>
                    <w:div w:id="137118296">
                      <w:marLeft w:val="0"/>
                      <w:marRight w:val="0"/>
                      <w:marTop w:val="0"/>
                      <w:marBottom w:val="0"/>
                      <w:divBdr>
                        <w:top w:val="none" w:sz="0" w:space="0" w:color="auto"/>
                        <w:left w:val="none" w:sz="0" w:space="0" w:color="auto"/>
                        <w:bottom w:val="none" w:sz="0" w:space="0" w:color="auto"/>
                        <w:right w:val="none" w:sz="0" w:space="0" w:color="auto"/>
                      </w:divBdr>
                    </w:div>
                  </w:divsChild>
                </w:div>
                <w:div w:id="41515195">
                  <w:marLeft w:val="0"/>
                  <w:marRight w:val="0"/>
                  <w:marTop w:val="0"/>
                  <w:marBottom w:val="0"/>
                  <w:divBdr>
                    <w:top w:val="none" w:sz="0" w:space="0" w:color="auto"/>
                    <w:left w:val="none" w:sz="0" w:space="0" w:color="auto"/>
                    <w:bottom w:val="none" w:sz="0" w:space="0" w:color="auto"/>
                    <w:right w:val="none" w:sz="0" w:space="0" w:color="auto"/>
                  </w:divBdr>
                  <w:divsChild>
                    <w:div w:id="1353647244">
                      <w:marLeft w:val="0"/>
                      <w:marRight w:val="0"/>
                      <w:marTop w:val="0"/>
                      <w:marBottom w:val="0"/>
                      <w:divBdr>
                        <w:top w:val="none" w:sz="0" w:space="0" w:color="auto"/>
                        <w:left w:val="none" w:sz="0" w:space="0" w:color="auto"/>
                        <w:bottom w:val="none" w:sz="0" w:space="0" w:color="auto"/>
                        <w:right w:val="none" w:sz="0" w:space="0" w:color="auto"/>
                      </w:divBdr>
                    </w:div>
                  </w:divsChild>
                </w:div>
                <w:div w:id="1026906282">
                  <w:marLeft w:val="0"/>
                  <w:marRight w:val="0"/>
                  <w:marTop w:val="0"/>
                  <w:marBottom w:val="0"/>
                  <w:divBdr>
                    <w:top w:val="none" w:sz="0" w:space="0" w:color="auto"/>
                    <w:left w:val="none" w:sz="0" w:space="0" w:color="auto"/>
                    <w:bottom w:val="none" w:sz="0" w:space="0" w:color="auto"/>
                    <w:right w:val="none" w:sz="0" w:space="0" w:color="auto"/>
                  </w:divBdr>
                  <w:divsChild>
                    <w:div w:id="14903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07425">
      <w:bodyDiv w:val="1"/>
      <w:marLeft w:val="0"/>
      <w:marRight w:val="0"/>
      <w:marTop w:val="0"/>
      <w:marBottom w:val="0"/>
      <w:divBdr>
        <w:top w:val="none" w:sz="0" w:space="0" w:color="auto"/>
        <w:left w:val="none" w:sz="0" w:space="0" w:color="auto"/>
        <w:bottom w:val="none" w:sz="0" w:space="0" w:color="auto"/>
        <w:right w:val="none" w:sz="0" w:space="0" w:color="auto"/>
      </w:divBdr>
      <w:divsChild>
        <w:div w:id="1855612799">
          <w:marLeft w:val="0"/>
          <w:marRight w:val="0"/>
          <w:marTop w:val="0"/>
          <w:marBottom w:val="0"/>
          <w:divBdr>
            <w:top w:val="none" w:sz="0" w:space="0" w:color="auto"/>
            <w:left w:val="none" w:sz="0" w:space="0" w:color="auto"/>
            <w:bottom w:val="none" w:sz="0" w:space="0" w:color="auto"/>
            <w:right w:val="none" w:sz="0" w:space="0" w:color="auto"/>
          </w:divBdr>
        </w:div>
        <w:div w:id="758210305">
          <w:marLeft w:val="0"/>
          <w:marRight w:val="0"/>
          <w:marTop w:val="0"/>
          <w:marBottom w:val="0"/>
          <w:divBdr>
            <w:top w:val="none" w:sz="0" w:space="0" w:color="auto"/>
            <w:left w:val="none" w:sz="0" w:space="0" w:color="auto"/>
            <w:bottom w:val="none" w:sz="0" w:space="0" w:color="auto"/>
            <w:right w:val="none" w:sz="0" w:space="0" w:color="auto"/>
          </w:divBdr>
        </w:div>
        <w:div w:id="1164707563">
          <w:marLeft w:val="0"/>
          <w:marRight w:val="0"/>
          <w:marTop w:val="0"/>
          <w:marBottom w:val="0"/>
          <w:divBdr>
            <w:top w:val="none" w:sz="0" w:space="0" w:color="auto"/>
            <w:left w:val="none" w:sz="0" w:space="0" w:color="auto"/>
            <w:bottom w:val="none" w:sz="0" w:space="0" w:color="auto"/>
            <w:right w:val="none" w:sz="0" w:space="0" w:color="auto"/>
          </w:divBdr>
        </w:div>
        <w:div w:id="1892577230">
          <w:marLeft w:val="0"/>
          <w:marRight w:val="0"/>
          <w:marTop w:val="0"/>
          <w:marBottom w:val="0"/>
          <w:divBdr>
            <w:top w:val="none" w:sz="0" w:space="0" w:color="auto"/>
            <w:left w:val="none" w:sz="0" w:space="0" w:color="auto"/>
            <w:bottom w:val="none" w:sz="0" w:space="0" w:color="auto"/>
            <w:right w:val="none" w:sz="0" w:space="0" w:color="auto"/>
          </w:divBdr>
        </w:div>
        <w:div w:id="1287656936">
          <w:marLeft w:val="0"/>
          <w:marRight w:val="0"/>
          <w:marTop w:val="0"/>
          <w:marBottom w:val="0"/>
          <w:divBdr>
            <w:top w:val="none" w:sz="0" w:space="0" w:color="auto"/>
            <w:left w:val="none" w:sz="0" w:space="0" w:color="auto"/>
            <w:bottom w:val="none" w:sz="0" w:space="0" w:color="auto"/>
            <w:right w:val="none" w:sz="0" w:space="0" w:color="auto"/>
          </w:divBdr>
        </w:div>
        <w:div w:id="1762682523">
          <w:marLeft w:val="0"/>
          <w:marRight w:val="0"/>
          <w:marTop w:val="0"/>
          <w:marBottom w:val="0"/>
          <w:divBdr>
            <w:top w:val="none" w:sz="0" w:space="0" w:color="auto"/>
            <w:left w:val="none" w:sz="0" w:space="0" w:color="auto"/>
            <w:bottom w:val="none" w:sz="0" w:space="0" w:color="auto"/>
            <w:right w:val="none" w:sz="0" w:space="0" w:color="auto"/>
          </w:divBdr>
        </w:div>
        <w:div w:id="1717854717">
          <w:marLeft w:val="0"/>
          <w:marRight w:val="0"/>
          <w:marTop w:val="0"/>
          <w:marBottom w:val="0"/>
          <w:divBdr>
            <w:top w:val="none" w:sz="0" w:space="0" w:color="auto"/>
            <w:left w:val="none" w:sz="0" w:space="0" w:color="auto"/>
            <w:bottom w:val="none" w:sz="0" w:space="0" w:color="auto"/>
            <w:right w:val="none" w:sz="0" w:space="0" w:color="auto"/>
          </w:divBdr>
        </w:div>
        <w:div w:id="1034961206">
          <w:marLeft w:val="0"/>
          <w:marRight w:val="0"/>
          <w:marTop w:val="0"/>
          <w:marBottom w:val="0"/>
          <w:divBdr>
            <w:top w:val="none" w:sz="0" w:space="0" w:color="auto"/>
            <w:left w:val="none" w:sz="0" w:space="0" w:color="auto"/>
            <w:bottom w:val="none" w:sz="0" w:space="0" w:color="auto"/>
            <w:right w:val="none" w:sz="0" w:space="0" w:color="auto"/>
          </w:divBdr>
        </w:div>
        <w:div w:id="1119033600">
          <w:marLeft w:val="0"/>
          <w:marRight w:val="0"/>
          <w:marTop w:val="0"/>
          <w:marBottom w:val="0"/>
          <w:divBdr>
            <w:top w:val="none" w:sz="0" w:space="0" w:color="auto"/>
            <w:left w:val="none" w:sz="0" w:space="0" w:color="auto"/>
            <w:bottom w:val="none" w:sz="0" w:space="0" w:color="auto"/>
            <w:right w:val="none" w:sz="0" w:space="0" w:color="auto"/>
          </w:divBdr>
        </w:div>
        <w:div w:id="543104030">
          <w:marLeft w:val="0"/>
          <w:marRight w:val="0"/>
          <w:marTop w:val="0"/>
          <w:marBottom w:val="0"/>
          <w:divBdr>
            <w:top w:val="none" w:sz="0" w:space="0" w:color="auto"/>
            <w:left w:val="none" w:sz="0" w:space="0" w:color="auto"/>
            <w:bottom w:val="none" w:sz="0" w:space="0" w:color="auto"/>
            <w:right w:val="none" w:sz="0" w:space="0" w:color="auto"/>
          </w:divBdr>
        </w:div>
      </w:divsChild>
    </w:div>
    <w:div w:id="1539852167">
      <w:bodyDiv w:val="1"/>
      <w:marLeft w:val="0"/>
      <w:marRight w:val="0"/>
      <w:marTop w:val="0"/>
      <w:marBottom w:val="0"/>
      <w:divBdr>
        <w:top w:val="none" w:sz="0" w:space="0" w:color="auto"/>
        <w:left w:val="none" w:sz="0" w:space="0" w:color="auto"/>
        <w:bottom w:val="none" w:sz="0" w:space="0" w:color="auto"/>
        <w:right w:val="none" w:sz="0" w:space="0" w:color="auto"/>
      </w:divBdr>
      <w:divsChild>
        <w:div w:id="1379621449">
          <w:marLeft w:val="0"/>
          <w:marRight w:val="0"/>
          <w:marTop w:val="0"/>
          <w:marBottom w:val="0"/>
          <w:divBdr>
            <w:top w:val="none" w:sz="0" w:space="0" w:color="auto"/>
            <w:left w:val="none" w:sz="0" w:space="0" w:color="auto"/>
            <w:bottom w:val="none" w:sz="0" w:space="0" w:color="auto"/>
            <w:right w:val="none" w:sz="0" w:space="0" w:color="auto"/>
          </w:divBdr>
        </w:div>
        <w:div w:id="1092899797">
          <w:marLeft w:val="0"/>
          <w:marRight w:val="0"/>
          <w:marTop w:val="0"/>
          <w:marBottom w:val="0"/>
          <w:divBdr>
            <w:top w:val="none" w:sz="0" w:space="0" w:color="auto"/>
            <w:left w:val="none" w:sz="0" w:space="0" w:color="auto"/>
            <w:bottom w:val="none" w:sz="0" w:space="0" w:color="auto"/>
            <w:right w:val="none" w:sz="0" w:space="0" w:color="auto"/>
          </w:divBdr>
        </w:div>
        <w:div w:id="47074209">
          <w:marLeft w:val="0"/>
          <w:marRight w:val="0"/>
          <w:marTop w:val="0"/>
          <w:marBottom w:val="0"/>
          <w:divBdr>
            <w:top w:val="none" w:sz="0" w:space="0" w:color="auto"/>
            <w:left w:val="none" w:sz="0" w:space="0" w:color="auto"/>
            <w:bottom w:val="none" w:sz="0" w:space="0" w:color="auto"/>
            <w:right w:val="none" w:sz="0" w:space="0" w:color="auto"/>
          </w:divBdr>
        </w:div>
        <w:div w:id="1183670300">
          <w:marLeft w:val="0"/>
          <w:marRight w:val="0"/>
          <w:marTop w:val="0"/>
          <w:marBottom w:val="0"/>
          <w:divBdr>
            <w:top w:val="none" w:sz="0" w:space="0" w:color="auto"/>
            <w:left w:val="none" w:sz="0" w:space="0" w:color="auto"/>
            <w:bottom w:val="none" w:sz="0" w:space="0" w:color="auto"/>
            <w:right w:val="none" w:sz="0" w:space="0" w:color="auto"/>
          </w:divBdr>
        </w:div>
        <w:div w:id="1617252396">
          <w:marLeft w:val="0"/>
          <w:marRight w:val="0"/>
          <w:marTop w:val="0"/>
          <w:marBottom w:val="0"/>
          <w:divBdr>
            <w:top w:val="none" w:sz="0" w:space="0" w:color="auto"/>
            <w:left w:val="none" w:sz="0" w:space="0" w:color="auto"/>
            <w:bottom w:val="none" w:sz="0" w:space="0" w:color="auto"/>
            <w:right w:val="none" w:sz="0" w:space="0" w:color="auto"/>
          </w:divBdr>
        </w:div>
        <w:div w:id="2033677311">
          <w:marLeft w:val="0"/>
          <w:marRight w:val="0"/>
          <w:marTop w:val="0"/>
          <w:marBottom w:val="0"/>
          <w:divBdr>
            <w:top w:val="none" w:sz="0" w:space="0" w:color="auto"/>
            <w:left w:val="none" w:sz="0" w:space="0" w:color="auto"/>
            <w:bottom w:val="none" w:sz="0" w:space="0" w:color="auto"/>
            <w:right w:val="none" w:sz="0" w:space="0" w:color="auto"/>
          </w:divBdr>
        </w:div>
        <w:div w:id="815953614">
          <w:marLeft w:val="0"/>
          <w:marRight w:val="0"/>
          <w:marTop w:val="0"/>
          <w:marBottom w:val="0"/>
          <w:divBdr>
            <w:top w:val="none" w:sz="0" w:space="0" w:color="auto"/>
            <w:left w:val="none" w:sz="0" w:space="0" w:color="auto"/>
            <w:bottom w:val="none" w:sz="0" w:space="0" w:color="auto"/>
            <w:right w:val="none" w:sz="0" w:space="0" w:color="auto"/>
          </w:divBdr>
        </w:div>
      </w:divsChild>
    </w:div>
    <w:div w:id="1713184847">
      <w:bodyDiv w:val="1"/>
      <w:marLeft w:val="0"/>
      <w:marRight w:val="0"/>
      <w:marTop w:val="0"/>
      <w:marBottom w:val="0"/>
      <w:divBdr>
        <w:top w:val="none" w:sz="0" w:space="0" w:color="auto"/>
        <w:left w:val="none" w:sz="0" w:space="0" w:color="auto"/>
        <w:bottom w:val="none" w:sz="0" w:space="0" w:color="auto"/>
        <w:right w:val="none" w:sz="0" w:space="0" w:color="auto"/>
      </w:divBdr>
      <w:divsChild>
        <w:div w:id="163281047">
          <w:marLeft w:val="0"/>
          <w:marRight w:val="0"/>
          <w:marTop w:val="0"/>
          <w:marBottom w:val="0"/>
          <w:divBdr>
            <w:top w:val="none" w:sz="0" w:space="0" w:color="auto"/>
            <w:left w:val="none" w:sz="0" w:space="0" w:color="auto"/>
            <w:bottom w:val="none" w:sz="0" w:space="0" w:color="auto"/>
            <w:right w:val="none" w:sz="0" w:space="0" w:color="auto"/>
          </w:divBdr>
        </w:div>
        <w:div w:id="1620725085">
          <w:marLeft w:val="0"/>
          <w:marRight w:val="0"/>
          <w:marTop w:val="0"/>
          <w:marBottom w:val="0"/>
          <w:divBdr>
            <w:top w:val="none" w:sz="0" w:space="0" w:color="auto"/>
            <w:left w:val="none" w:sz="0" w:space="0" w:color="auto"/>
            <w:bottom w:val="none" w:sz="0" w:space="0" w:color="auto"/>
            <w:right w:val="none" w:sz="0" w:space="0" w:color="auto"/>
          </w:divBdr>
        </w:div>
        <w:div w:id="352460738">
          <w:marLeft w:val="0"/>
          <w:marRight w:val="0"/>
          <w:marTop w:val="0"/>
          <w:marBottom w:val="0"/>
          <w:divBdr>
            <w:top w:val="none" w:sz="0" w:space="0" w:color="auto"/>
            <w:left w:val="none" w:sz="0" w:space="0" w:color="auto"/>
            <w:bottom w:val="none" w:sz="0" w:space="0" w:color="auto"/>
            <w:right w:val="none" w:sz="0" w:space="0" w:color="auto"/>
          </w:divBdr>
        </w:div>
      </w:divsChild>
    </w:div>
    <w:div w:id="1963267221">
      <w:bodyDiv w:val="1"/>
      <w:marLeft w:val="0"/>
      <w:marRight w:val="0"/>
      <w:marTop w:val="0"/>
      <w:marBottom w:val="0"/>
      <w:divBdr>
        <w:top w:val="none" w:sz="0" w:space="0" w:color="auto"/>
        <w:left w:val="none" w:sz="0" w:space="0" w:color="auto"/>
        <w:bottom w:val="none" w:sz="0" w:space="0" w:color="auto"/>
        <w:right w:val="none" w:sz="0" w:space="0" w:color="auto"/>
      </w:divBdr>
      <w:divsChild>
        <w:div w:id="899167080">
          <w:marLeft w:val="0"/>
          <w:marRight w:val="0"/>
          <w:marTop w:val="0"/>
          <w:marBottom w:val="0"/>
          <w:divBdr>
            <w:top w:val="none" w:sz="0" w:space="0" w:color="auto"/>
            <w:left w:val="none" w:sz="0" w:space="0" w:color="auto"/>
            <w:bottom w:val="none" w:sz="0" w:space="0" w:color="auto"/>
            <w:right w:val="none" w:sz="0" w:space="0" w:color="auto"/>
          </w:divBdr>
          <w:divsChild>
            <w:div w:id="720784120">
              <w:marLeft w:val="0"/>
              <w:marRight w:val="0"/>
              <w:marTop w:val="0"/>
              <w:marBottom w:val="0"/>
              <w:divBdr>
                <w:top w:val="none" w:sz="0" w:space="0" w:color="auto"/>
                <w:left w:val="none" w:sz="0" w:space="0" w:color="auto"/>
                <w:bottom w:val="none" w:sz="0" w:space="0" w:color="auto"/>
                <w:right w:val="none" w:sz="0" w:space="0" w:color="auto"/>
              </w:divBdr>
            </w:div>
          </w:divsChild>
        </w:div>
        <w:div w:id="354039892">
          <w:marLeft w:val="0"/>
          <w:marRight w:val="0"/>
          <w:marTop w:val="0"/>
          <w:marBottom w:val="0"/>
          <w:divBdr>
            <w:top w:val="none" w:sz="0" w:space="0" w:color="auto"/>
            <w:left w:val="none" w:sz="0" w:space="0" w:color="auto"/>
            <w:bottom w:val="none" w:sz="0" w:space="0" w:color="auto"/>
            <w:right w:val="none" w:sz="0" w:space="0" w:color="auto"/>
          </w:divBdr>
          <w:divsChild>
            <w:div w:id="650445691">
              <w:marLeft w:val="0"/>
              <w:marRight w:val="0"/>
              <w:marTop w:val="0"/>
              <w:marBottom w:val="0"/>
              <w:divBdr>
                <w:top w:val="none" w:sz="0" w:space="0" w:color="auto"/>
                <w:left w:val="none" w:sz="0" w:space="0" w:color="auto"/>
                <w:bottom w:val="none" w:sz="0" w:space="0" w:color="auto"/>
                <w:right w:val="none" w:sz="0" w:space="0" w:color="auto"/>
              </w:divBdr>
            </w:div>
          </w:divsChild>
        </w:div>
        <w:div w:id="72826437">
          <w:marLeft w:val="0"/>
          <w:marRight w:val="0"/>
          <w:marTop w:val="0"/>
          <w:marBottom w:val="0"/>
          <w:divBdr>
            <w:top w:val="none" w:sz="0" w:space="0" w:color="auto"/>
            <w:left w:val="none" w:sz="0" w:space="0" w:color="auto"/>
            <w:bottom w:val="none" w:sz="0" w:space="0" w:color="auto"/>
            <w:right w:val="none" w:sz="0" w:space="0" w:color="auto"/>
          </w:divBdr>
          <w:divsChild>
            <w:div w:id="305087629">
              <w:marLeft w:val="0"/>
              <w:marRight w:val="0"/>
              <w:marTop w:val="0"/>
              <w:marBottom w:val="0"/>
              <w:divBdr>
                <w:top w:val="none" w:sz="0" w:space="0" w:color="auto"/>
                <w:left w:val="none" w:sz="0" w:space="0" w:color="auto"/>
                <w:bottom w:val="none" w:sz="0" w:space="0" w:color="auto"/>
                <w:right w:val="none" w:sz="0" w:space="0" w:color="auto"/>
              </w:divBdr>
            </w:div>
          </w:divsChild>
        </w:div>
        <w:div w:id="285354901">
          <w:marLeft w:val="0"/>
          <w:marRight w:val="0"/>
          <w:marTop w:val="0"/>
          <w:marBottom w:val="0"/>
          <w:divBdr>
            <w:top w:val="none" w:sz="0" w:space="0" w:color="auto"/>
            <w:left w:val="none" w:sz="0" w:space="0" w:color="auto"/>
            <w:bottom w:val="none" w:sz="0" w:space="0" w:color="auto"/>
            <w:right w:val="none" w:sz="0" w:space="0" w:color="auto"/>
          </w:divBdr>
          <w:divsChild>
            <w:div w:id="1762750449">
              <w:marLeft w:val="0"/>
              <w:marRight w:val="0"/>
              <w:marTop w:val="0"/>
              <w:marBottom w:val="0"/>
              <w:divBdr>
                <w:top w:val="none" w:sz="0" w:space="0" w:color="auto"/>
                <w:left w:val="none" w:sz="0" w:space="0" w:color="auto"/>
                <w:bottom w:val="none" w:sz="0" w:space="0" w:color="auto"/>
                <w:right w:val="none" w:sz="0" w:space="0" w:color="auto"/>
              </w:divBdr>
            </w:div>
          </w:divsChild>
        </w:div>
        <w:div w:id="623197914">
          <w:marLeft w:val="0"/>
          <w:marRight w:val="0"/>
          <w:marTop w:val="0"/>
          <w:marBottom w:val="0"/>
          <w:divBdr>
            <w:top w:val="none" w:sz="0" w:space="0" w:color="auto"/>
            <w:left w:val="none" w:sz="0" w:space="0" w:color="auto"/>
            <w:bottom w:val="none" w:sz="0" w:space="0" w:color="auto"/>
            <w:right w:val="none" w:sz="0" w:space="0" w:color="auto"/>
          </w:divBdr>
          <w:divsChild>
            <w:div w:id="2021663697">
              <w:marLeft w:val="0"/>
              <w:marRight w:val="0"/>
              <w:marTop w:val="0"/>
              <w:marBottom w:val="0"/>
              <w:divBdr>
                <w:top w:val="none" w:sz="0" w:space="0" w:color="auto"/>
                <w:left w:val="none" w:sz="0" w:space="0" w:color="auto"/>
                <w:bottom w:val="none" w:sz="0" w:space="0" w:color="auto"/>
                <w:right w:val="none" w:sz="0" w:space="0" w:color="auto"/>
              </w:divBdr>
            </w:div>
          </w:divsChild>
        </w:div>
        <w:div w:id="1424452232">
          <w:marLeft w:val="0"/>
          <w:marRight w:val="0"/>
          <w:marTop w:val="0"/>
          <w:marBottom w:val="0"/>
          <w:divBdr>
            <w:top w:val="none" w:sz="0" w:space="0" w:color="auto"/>
            <w:left w:val="none" w:sz="0" w:space="0" w:color="auto"/>
            <w:bottom w:val="none" w:sz="0" w:space="0" w:color="auto"/>
            <w:right w:val="none" w:sz="0" w:space="0" w:color="auto"/>
          </w:divBdr>
          <w:divsChild>
            <w:div w:id="969938437">
              <w:marLeft w:val="0"/>
              <w:marRight w:val="0"/>
              <w:marTop w:val="0"/>
              <w:marBottom w:val="0"/>
              <w:divBdr>
                <w:top w:val="none" w:sz="0" w:space="0" w:color="auto"/>
                <w:left w:val="none" w:sz="0" w:space="0" w:color="auto"/>
                <w:bottom w:val="none" w:sz="0" w:space="0" w:color="auto"/>
                <w:right w:val="none" w:sz="0" w:space="0" w:color="auto"/>
              </w:divBdr>
            </w:div>
          </w:divsChild>
        </w:div>
        <w:div w:id="1441798331">
          <w:marLeft w:val="0"/>
          <w:marRight w:val="0"/>
          <w:marTop w:val="0"/>
          <w:marBottom w:val="0"/>
          <w:divBdr>
            <w:top w:val="none" w:sz="0" w:space="0" w:color="auto"/>
            <w:left w:val="none" w:sz="0" w:space="0" w:color="auto"/>
            <w:bottom w:val="none" w:sz="0" w:space="0" w:color="auto"/>
            <w:right w:val="none" w:sz="0" w:space="0" w:color="auto"/>
          </w:divBdr>
          <w:divsChild>
            <w:div w:id="423452340">
              <w:marLeft w:val="0"/>
              <w:marRight w:val="0"/>
              <w:marTop w:val="0"/>
              <w:marBottom w:val="0"/>
              <w:divBdr>
                <w:top w:val="none" w:sz="0" w:space="0" w:color="auto"/>
                <w:left w:val="none" w:sz="0" w:space="0" w:color="auto"/>
                <w:bottom w:val="none" w:sz="0" w:space="0" w:color="auto"/>
                <w:right w:val="none" w:sz="0" w:space="0" w:color="auto"/>
              </w:divBdr>
            </w:div>
          </w:divsChild>
        </w:div>
        <w:div w:id="1566405414">
          <w:marLeft w:val="0"/>
          <w:marRight w:val="0"/>
          <w:marTop w:val="0"/>
          <w:marBottom w:val="0"/>
          <w:divBdr>
            <w:top w:val="none" w:sz="0" w:space="0" w:color="auto"/>
            <w:left w:val="none" w:sz="0" w:space="0" w:color="auto"/>
            <w:bottom w:val="none" w:sz="0" w:space="0" w:color="auto"/>
            <w:right w:val="none" w:sz="0" w:space="0" w:color="auto"/>
          </w:divBdr>
          <w:divsChild>
            <w:div w:id="1103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erc-crsng.gc.ca/InterAgency-Interorganismes/TAFA-AFTO/guide-guide_eng.as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nigc.ca/what-we-do/first-nations-data-governance-strateg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cience.gc.ca/site/science/en/interagency-research-funding/policies-and-guidelines/research-data-management/tri-agency-research-data-management-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668677B292747B788AD9BD20C9645" ma:contentTypeVersion="20" ma:contentTypeDescription="Create a new document." ma:contentTypeScope="" ma:versionID="3f6d6ba39eabac37a1602e81335e3736">
  <xsd:schema xmlns:xsd="http://www.w3.org/2001/XMLSchema" xmlns:xs="http://www.w3.org/2001/XMLSchema" xmlns:p="http://schemas.microsoft.com/office/2006/metadata/properties" xmlns:ns2="cd879730-bf01-485c-9140-38cbe0747375" xmlns:ns3="8e7a7e6e-edea-494a-acb1-e4187ff2775b" targetNamespace="http://schemas.microsoft.com/office/2006/metadata/properties" ma:root="true" ma:fieldsID="b04d222b4b17b4d24d7f972e4f6ede74" ns2:_="" ns3:_="">
    <xsd:import namespace="cd879730-bf01-485c-9140-38cbe0747375"/>
    <xsd:import namespace="8e7a7e6e-edea-494a-acb1-e4187ff2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CR" minOccurs="0"/>
                <xsd:element ref="ns2:MediaServiceBillingMetadata" minOccurs="0"/>
                <xsd:element ref="ns2:MediaServiceLocation" minOccurs="0"/>
                <xsd:element ref="ns2:ProjectType" minOccurs="0"/>
                <xsd:element ref="ns2:Repor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79730-bf01-485c-9140-38cbe0747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Impact"/>
          <xsd:enumeration value="Seed"/>
          <xsd:enumeration value="Living Lab"/>
        </xsd:restriction>
      </xsd:simpleType>
    </xsd:element>
    <xsd:element name="ReportType" ma:index="25" nillable="true" ma:displayName="Report Type" ma:format="Dropdown" ma:internalName="ReportType">
      <xsd:simpleType>
        <xsd:restriction base="dms:Choice">
          <xsd:enumeration value="Fina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e7a7e6e-edea-494a-acb1-e4187ff277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a0aa8-46da-4489-a7ea-10654e8a969f}" ma:internalName="TaxCatchAll" ma:showField="CatchAllData" ma:web="8e7a7e6e-edea-494a-acb1-e4187ff277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7a7e6e-edea-494a-acb1-e4187ff2775b" xsi:nil="true"/>
    <lcf76f155ced4ddcb4097134ff3c332f xmlns="cd879730-bf01-485c-9140-38cbe0747375">
      <Terms xmlns="http://schemas.microsoft.com/office/infopath/2007/PartnerControls"/>
    </lcf76f155ced4ddcb4097134ff3c332f>
    <ProjectType xmlns="cd879730-bf01-485c-9140-38cbe0747375" xsi:nil="true"/>
    <ReportType xmlns="cd879730-bf01-485c-9140-38cbe0747375" xsi:nil="true"/>
  </documentManagement>
</p:properties>
</file>

<file path=customXml/itemProps1.xml><?xml version="1.0" encoding="utf-8"?>
<ds:datastoreItem xmlns:ds="http://schemas.openxmlformats.org/officeDocument/2006/customXml" ds:itemID="{C9AFE5BF-7286-4DAE-957B-A1A8ED7F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79730-bf01-485c-9140-38cbe0747375"/>
    <ds:schemaRef ds:uri="8e7a7e6e-edea-494a-acb1-e4187ff27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132A5-E869-4C15-A0DE-EFDDBB7BA747}">
  <ds:schemaRefs>
    <ds:schemaRef ds:uri="http://schemas.microsoft.com/sharepoint/v3/contenttype/forms"/>
  </ds:schemaRefs>
</ds:datastoreItem>
</file>

<file path=customXml/itemProps3.xml><?xml version="1.0" encoding="utf-8"?>
<ds:datastoreItem xmlns:ds="http://schemas.openxmlformats.org/officeDocument/2006/customXml" ds:itemID="{54481D42-07E5-431D-8AD7-CCAE8360D0F5}">
  <ds:schemaRefs>
    <ds:schemaRef ds:uri="http://schemas.microsoft.com/office/2006/metadata/properties"/>
    <ds:schemaRef ds:uri="http://schemas.microsoft.com/office/infopath/2007/PartnerControls"/>
    <ds:schemaRef ds:uri="8e7a7e6e-edea-494a-acb1-e4187ff2775b"/>
    <ds:schemaRef ds:uri="cd879730-bf01-485c-9140-38cbe07473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1265</Words>
  <Characters>7934</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Bowie</dc:creator>
  <cp:keywords/>
  <dc:description/>
  <cp:lastModifiedBy>Carolina Mancini</cp:lastModifiedBy>
  <cp:revision>2</cp:revision>
  <cp:lastPrinted>2026-03-05T21:13:00Z</cp:lastPrinted>
  <dcterms:created xsi:type="dcterms:W3CDTF">2026-04-08T20:00:00Z</dcterms:created>
  <dcterms:modified xsi:type="dcterms:W3CDTF">2026-04-08T20:00:00Z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0x010100D62668677B292747B788AD9BD20C9645</vt:lpwstr>
  </property>
  <property fmtid="{D5CDD505-2E9C-101B-9397-08002B2CF9AE}" pid="3" name="MediaServiceImageTags">
    <vt:lpwstr/>
  </property>
</Properties>
</file>